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82" w:rsidRPr="008C20A4" w:rsidRDefault="002A4B82" w:rsidP="002A4B8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C20A4">
        <w:rPr>
          <w:b/>
          <w:sz w:val="22"/>
          <w:szCs w:val="22"/>
        </w:rPr>
        <w:t>Сведения</w:t>
      </w:r>
    </w:p>
    <w:p w:rsidR="002A4B82" w:rsidRPr="008C20A4" w:rsidRDefault="002A4B82" w:rsidP="002A4B8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C20A4">
        <w:rPr>
          <w:b/>
          <w:sz w:val="22"/>
          <w:szCs w:val="22"/>
        </w:rPr>
        <w:t>о доходах, расходах, об имуществе</w:t>
      </w:r>
    </w:p>
    <w:p w:rsidR="002A4B82" w:rsidRPr="008C20A4" w:rsidRDefault="002A4B82" w:rsidP="002A4B8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C20A4">
        <w:rPr>
          <w:b/>
          <w:sz w:val="22"/>
          <w:szCs w:val="22"/>
        </w:rPr>
        <w:t xml:space="preserve">и </w:t>
      </w:r>
      <w:proofErr w:type="gramStart"/>
      <w:r w:rsidRPr="008C20A4">
        <w:rPr>
          <w:b/>
          <w:sz w:val="22"/>
          <w:szCs w:val="22"/>
        </w:rPr>
        <w:t>обязательствах</w:t>
      </w:r>
      <w:proofErr w:type="gramEnd"/>
      <w:r w:rsidRPr="008C20A4">
        <w:rPr>
          <w:b/>
          <w:sz w:val="22"/>
          <w:szCs w:val="22"/>
        </w:rPr>
        <w:t xml:space="preserve"> имущественного характера</w:t>
      </w:r>
    </w:p>
    <w:p w:rsidR="002A4B82" w:rsidRPr="008C20A4" w:rsidRDefault="002A4B82" w:rsidP="002A4B8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C20A4">
        <w:rPr>
          <w:b/>
          <w:sz w:val="22"/>
          <w:szCs w:val="22"/>
        </w:rPr>
        <w:t>за период</w:t>
      </w:r>
      <w:r>
        <w:rPr>
          <w:b/>
          <w:sz w:val="22"/>
          <w:szCs w:val="22"/>
        </w:rPr>
        <w:t xml:space="preserve"> с 1 января по 31 декабря 20</w:t>
      </w:r>
      <w:r w:rsidR="0029681E">
        <w:rPr>
          <w:b/>
          <w:sz w:val="22"/>
          <w:szCs w:val="22"/>
        </w:rPr>
        <w:t>21</w:t>
      </w:r>
      <w:r w:rsidRPr="008C20A4">
        <w:rPr>
          <w:b/>
          <w:sz w:val="22"/>
          <w:szCs w:val="22"/>
        </w:rPr>
        <w:t>года</w:t>
      </w:r>
    </w:p>
    <w:p w:rsidR="002A4B82" w:rsidRPr="008C20A4" w:rsidRDefault="002A4B82" w:rsidP="002A4B8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691" w:tblpY="171"/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3"/>
        <w:gridCol w:w="1966"/>
        <w:gridCol w:w="1559"/>
        <w:gridCol w:w="1134"/>
        <w:gridCol w:w="1276"/>
        <w:gridCol w:w="1417"/>
        <w:gridCol w:w="2127"/>
        <w:gridCol w:w="2693"/>
      </w:tblGrid>
      <w:tr w:rsidR="002A4B82" w:rsidRPr="008C20A4" w:rsidTr="00A95B1E"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736796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Декларированный годовой доход</w:t>
            </w:r>
          </w:p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(</w:t>
            </w:r>
            <w:r w:rsidRPr="008C20A4">
              <w:rPr>
                <w:sz w:val="22"/>
                <w:szCs w:val="22"/>
              </w:rPr>
              <w:t>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</w:t>
            </w:r>
            <w:r>
              <w:rPr>
                <w:sz w:val="22"/>
                <w:szCs w:val="22"/>
              </w:rPr>
              <w:t>ладочных) капиталах организаций</w:t>
            </w:r>
          </w:p>
        </w:tc>
      </w:tr>
      <w:tr w:rsidR="002A4B82" w:rsidRPr="008C20A4" w:rsidTr="00A95B1E"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площадь объектов недвижимости</w:t>
            </w:r>
          </w:p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2968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4B82" w:rsidRPr="008C20A4" w:rsidTr="00A95B1E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8C20A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8C20A4">
              <w:rPr>
                <w:sz w:val="22"/>
                <w:szCs w:val="22"/>
              </w:rPr>
              <w:t>8</w:t>
            </w:r>
          </w:p>
        </w:tc>
      </w:tr>
      <w:tr w:rsidR="002A4B82" w:rsidTr="00A95B1E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29681E" w:rsidP="00A95B1E">
            <w:pPr>
              <w:autoSpaceDE w:val="0"/>
              <w:autoSpaceDN w:val="0"/>
              <w:adjustRightInd w:val="0"/>
            </w:pPr>
            <w:r>
              <w:t>Глухова Елена Владиславовна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2A4B82" w:rsidP="00A95B1E">
            <w:pPr>
              <w:autoSpaceDE w:val="0"/>
              <w:autoSpaceDN w:val="0"/>
              <w:adjustRightInd w:val="0"/>
            </w:pPr>
            <w:r w:rsidRPr="00A856F4">
              <w:t>Председатель Счетной палаты муниципального образования «Томский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736796" w:rsidP="00A95B1E">
            <w:pPr>
              <w:jc w:val="center"/>
            </w:pPr>
            <w:r>
              <w:t>Жилой д</w:t>
            </w:r>
            <w:r w:rsidR="0029681E">
              <w:t>ом</w:t>
            </w:r>
          </w:p>
          <w:p w:rsidR="002A4B82" w:rsidRDefault="002A4B82" w:rsidP="00A95B1E">
            <w:pPr>
              <w:jc w:val="center"/>
            </w:pPr>
            <w:r w:rsidRPr="00A856F4">
              <w:t>Земельный участок</w:t>
            </w:r>
          </w:p>
          <w:p w:rsidR="00736796" w:rsidRPr="00A856F4" w:rsidRDefault="00736796" w:rsidP="00A95B1E">
            <w:pPr>
              <w:jc w:val="center"/>
            </w:pPr>
            <w:r w:rsidRPr="00A856F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736796" w:rsidP="00A95B1E">
            <w:pPr>
              <w:jc w:val="center"/>
            </w:pPr>
            <w:r>
              <w:t>57,2</w:t>
            </w:r>
          </w:p>
          <w:p w:rsidR="002A4B82" w:rsidRDefault="00736796" w:rsidP="00736796">
            <w:r>
              <w:t xml:space="preserve">    2500</w:t>
            </w:r>
            <w:r w:rsidR="002A4B82" w:rsidRPr="00A856F4">
              <w:t>,0</w:t>
            </w:r>
          </w:p>
          <w:p w:rsidR="00736796" w:rsidRPr="00A856F4" w:rsidRDefault="00736796" w:rsidP="00736796">
            <w:r>
              <w:t xml:space="preserve">    1150,0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2A4B82" w:rsidP="00A95B1E">
            <w:pPr>
              <w:jc w:val="center"/>
            </w:pPr>
            <w:r w:rsidRPr="00A856F4">
              <w:t>Россия</w:t>
            </w:r>
          </w:p>
          <w:p w:rsidR="002A4B82" w:rsidRPr="00A856F4" w:rsidRDefault="002A4B82" w:rsidP="00A95B1E">
            <w:pPr>
              <w:jc w:val="center"/>
            </w:pPr>
            <w:r w:rsidRPr="00A856F4">
              <w:t>Россия</w:t>
            </w:r>
          </w:p>
          <w:p w:rsidR="00736796" w:rsidRPr="00A856F4" w:rsidRDefault="00736796" w:rsidP="00736796">
            <w:pPr>
              <w:jc w:val="center"/>
            </w:pPr>
            <w:r w:rsidRPr="00A856F4">
              <w:t>Россия</w:t>
            </w:r>
          </w:p>
          <w:p w:rsidR="002A4B82" w:rsidRPr="00A856F4" w:rsidRDefault="002A4B82" w:rsidP="00A95B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A856F4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736796" w:rsidP="002A4B82">
            <w:pPr>
              <w:autoSpaceDE w:val="0"/>
              <w:autoSpaceDN w:val="0"/>
              <w:adjustRightInd w:val="0"/>
              <w:jc w:val="center"/>
            </w:pPr>
            <w:r>
              <w:t>1150905,42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2" w:rsidRPr="00A856F4" w:rsidRDefault="002A4B82" w:rsidP="00A95B1E">
            <w:pPr>
              <w:autoSpaceDE w:val="0"/>
              <w:autoSpaceDN w:val="0"/>
              <w:adjustRightInd w:val="0"/>
              <w:jc w:val="center"/>
            </w:pPr>
            <w:r w:rsidRPr="00A856F4">
              <w:t>нет</w:t>
            </w:r>
            <w:bookmarkStart w:id="0" w:name="_GoBack"/>
            <w:bookmarkEnd w:id="0"/>
          </w:p>
        </w:tc>
      </w:tr>
    </w:tbl>
    <w:p w:rsidR="002A4B82" w:rsidRPr="008C20A4" w:rsidRDefault="002A4B82" w:rsidP="002A4B8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4B82" w:rsidRPr="007D379D" w:rsidRDefault="002A4B82" w:rsidP="002A4B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4B82" w:rsidRDefault="002A4B82" w:rsidP="002A4B82"/>
    <w:p w:rsidR="005113B7" w:rsidRDefault="005113B7"/>
    <w:sectPr w:rsidR="005113B7" w:rsidSect="00A856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B82"/>
    <w:rsid w:val="0029681E"/>
    <w:rsid w:val="002A4B82"/>
    <w:rsid w:val="00383A5D"/>
    <w:rsid w:val="005113B7"/>
    <w:rsid w:val="00736796"/>
    <w:rsid w:val="007949D0"/>
    <w:rsid w:val="00FB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98F24-0B59-49CD-8984-B3F4D9CE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2022-03-18T01:15:00Z</dcterms:created>
  <dcterms:modified xsi:type="dcterms:W3CDTF">2022-03-18T01:20:00Z</dcterms:modified>
</cp:coreProperties>
</file>