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96" w:rsidRDefault="00C40496">
      <w:pPr>
        <w:pStyle w:val="Standard"/>
        <w:ind w:left="570"/>
        <w:rPr>
          <w:rFonts w:eastAsia="Times New Roman" w:cs="Times New Roman"/>
          <w:sz w:val="28"/>
          <w:szCs w:val="28"/>
        </w:rPr>
      </w:pPr>
    </w:p>
    <w:p w:rsidR="00C40496" w:rsidRDefault="00C40496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40496" w:rsidRDefault="00C40496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C40496" w:rsidRDefault="00C40496">
      <w:pPr>
        <w:pStyle w:val="Textbody"/>
        <w:spacing w:after="0"/>
        <w:jc w:val="center"/>
      </w:pPr>
      <w:r>
        <w:rPr>
          <w:b/>
          <w:bCs/>
          <w:sz w:val="28"/>
          <w:szCs w:val="28"/>
          <w:lang w:val="ru-RU"/>
        </w:rPr>
        <w:t>Чиркиной Людмилы Николаевны</w:t>
      </w:r>
      <w:r>
        <w:rPr>
          <w:sz w:val="28"/>
          <w:szCs w:val="28"/>
          <w:lang w:val="ru-RU"/>
        </w:rPr>
        <w:t xml:space="preserve"> — председателя контрольно-счетной комиссии Моршанского района</w:t>
      </w:r>
    </w:p>
    <w:p w:rsidR="00C40496" w:rsidRDefault="00C40496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семьи за период с 01 января по 31 декабря 2021 года</w:t>
      </w:r>
    </w:p>
    <w:p w:rsidR="00C40496" w:rsidRDefault="00C40496">
      <w:pPr>
        <w:pStyle w:val="Textbody"/>
        <w:spacing w:after="0"/>
        <w:jc w:val="center"/>
      </w:pPr>
    </w:p>
    <w:tbl>
      <w:tblPr>
        <w:tblW w:w="15072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1056"/>
        <w:gridCol w:w="1560"/>
        <w:gridCol w:w="972"/>
        <w:gridCol w:w="912"/>
        <w:gridCol w:w="1416"/>
        <w:gridCol w:w="1743"/>
        <w:gridCol w:w="1770"/>
        <w:gridCol w:w="2367"/>
      </w:tblGrid>
      <w:tr w:rsidR="00C40496">
        <w:tblPrEx>
          <w:tblCellMar>
            <w:top w:w="0" w:type="dxa"/>
            <w:bottom w:w="0" w:type="dxa"/>
          </w:tblCellMar>
        </w:tblPrEx>
        <w:tc>
          <w:tcPr>
            <w:tcW w:w="327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Годовой доход за отчетный год (руб.)</w:t>
            </w:r>
          </w:p>
        </w:tc>
        <w:tc>
          <w:tcPr>
            <w:tcW w:w="48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58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40496">
        <w:tblPrEx>
          <w:tblCellMar>
            <w:top w:w="0" w:type="dxa"/>
            <w:bottom w:w="0" w:type="dxa"/>
          </w:tblCellMar>
        </w:tblPrEx>
        <w:tc>
          <w:tcPr>
            <w:tcW w:w="327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/>
        </w:tc>
        <w:tc>
          <w:tcPr>
            <w:tcW w:w="105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/>
        </w:tc>
        <w:tc>
          <w:tcPr>
            <w:tcW w:w="15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91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Страна располо-жения</w:t>
            </w:r>
          </w:p>
        </w:tc>
        <w:tc>
          <w:tcPr>
            <w:tcW w:w="14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Транспортные средства</w:t>
            </w:r>
          </w:p>
        </w:tc>
        <w:tc>
          <w:tcPr>
            <w:tcW w:w="174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17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23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Страна расположения</w:t>
            </w:r>
          </w:p>
        </w:tc>
      </w:tr>
      <w:tr w:rsidR="00C40496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0496" w:rsidRDefault="00C40496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Чиркина Людмила Николаевна</w:t>
            </w:r>
          </w:p>
        </w:tc>
        <w:tc>
          <w:tcPr>
            <w:tcW w:w="10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0496" w:rsidRDefault="00C40496">
            <w:pPr>
              <w:pStyle w:val="Textbod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576226,80</w:t>
            </w:r>
          </w:p>
        </w:tc>
        <w:tc>
          <w:tcPr>
            <w:tcW w:w="15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ru-RU"/>
              </w:rPr>
              <w:t>земельный участок (общая долевая собственность 1/2)</w:t>
            </w: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2) жилой дом (общая долевая собственность 1/2)</w:t>
            </w: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3) квартира (индивидуальная собственность)</w:t>
            </w: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4) квартира (индивидуальная собственность)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1276,0</w:t>
            </w: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133,3</w:t>
            </w: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44,4</w:t>
            </w: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44,1</w:t>
            </w:r>
          </w:p>
        </w:tc>
        <w:tc>
          <w:tcPr>
            <w:tcW w:w="91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74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C40496" w:rsidRDefault="00C40496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extbody"/>
              <w:jc w:val="center"/>
            </w:pPr>
          </w:p>
          <w:p w:rsidR="00C40496" w:rsidRDefault="00C40496">
            <w:pPr>
              <w:pStyle w:val="Textbody"/>
              <w:jc w:val="center"/>
            </w:pPr>
          </w:p>
          <w:p w:rsidR="00C40496" w:rsidRDefault="00C40496">
            <w:pPr>
              <w:pStyle w:val="Textbody"/>
              <w:jc w:val="center"/>
            </w:pPr>
          </w:p>
          <w:p w:rsidR="00C40496" w:rsidRDefault="00C40496">
            <w:pPr>
              <w:pStyle w:val="Textbody"/>
              <w:jc w:val="center"/>
            </w:pPr>
            <w:r>
              <w:t>-</w:t>
            </w:r>
          </w:p>
        </w:tc>
        <w:tc>
          <w:tcPr>
            <w:tcW w:w="23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extbody"/>
              <w:jc w:val="center"/>
            </w:pPr>
          </w:p>
          <w:p w:rsidR="00C40496" w:rsidRDefault="00C40496">
            <w:pPr>
              <w:pStyle w:val="Textbody"/>
              <w:jc w:val="center"/>
            </w:pPr>
          </w:p>
          <w:p w:rsidR="00C40496" w:rsidRDefault="00C40496">
            <w:pPr>
              <w:pStyle w:val="Textbody"/>
              <w:jc w:val="center"/>
            </w:pPr>
          </w:p>
          <w:p w:rsidR="00C40496" w:rsidRDefault="00C40496">
            <w:pPr>
              <w:pStyle w:val="Textbody"/>
              <w:jc w:val="center"/>
            </w:pPr>
            <w:r>
              <w:t>-</w:t>
            </w:r>
          </w:p>
        </w:tc>
      </w:tr>
      <w:tr w:rsidR="00C40496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jc w:val="center"/>
            </w:pPr>
            <w:r>
              <w:t>Супруг</w:t>
            </w:r>
          </w:p>
        </w:tc>
        <w:tc>
          <w:tcPr>
            <w:tcW w:w="10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373239,04</w:t>
            </w:r>
          </w:p>
        </w:tc>
        <w:tc>
          <w:tcPr>
            <w:tcW w:w="15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ru-RU"/>
              </w:rPr>
              <w:t>земельный участок (общая долевая собственность 1/2)</w:t>
            </w: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2) жилой дом (общая долевая собственность 1/2)</w:t>
            </w:r>
          </w:p>
          <w:p w:rsidR="00C40496" w:rsidRDefault="00C40496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3) квартира (индивидуальная собственность)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1276,0</w:t>
            </w:r>
          </w:p>
          <w:p w:rsidR="00C40496" w:rsidRDefault="00C40496">
            <w:pPr>
              <w:pStyle w:val="TableContents"/>
              <w:rPr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133,3</w:t>
            </w:r>
          </w:p>
          <w:p w:rsidR="00C40496" w:rsidRDefault="00C40496">
            <w:pPr>
              <w:pStyle w:val="TableContents"/>
              <w:rPr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61,1</w:t>
            </w:r>
          </w:p>
        </w:tc>
        <w:tc>
          <w:tcPr>
            <w:tcW w:w="91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Легковые автомобили:</w:t>
            </w:r>
          </w:p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C4049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C40496">
              <w:rPr>
                <w:sz w:val="20"/>
                <w:szCs w:val="20"/>
                <w:lang w:val="ru-RU"/>
              </w:rPr>
              <w:t>-5;</w:t>
            </w:r>
          </w:p>
          <w:p w:rsid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2) УАЗ 315195;</w:t>
            </w:r>
          </w:p>
          <w:p w:rsidR="00C40496" w:rsidRPr="00C40496" w:rsidRDefault="00C40496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74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7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extbody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3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496" w:rsidRDefault="00C40496">
            <w:pPr>
              <w:pStyle w:val="Textbody"/>
              <w:jc w:val="center"/>
            </w:pPr>
            <w:r>
              <w:t>-</w:t>
            </w:r>
          </w:p>
        </w:tc>
      </w:tr>
    </w:tbl>
    <w:p w:rsidR="00C40496" w:rsidRDefault="00C40496">
      <w:pPr>
        <w:pStyle w:val="Textbody"/>
        <w:spacing w:after="0"/>
        <w:jc w:val="center"/>
        <w:rPr>
          <w:rFonts w:eastAsia="Times New Roman" w:cs="Times New Roman"/>
          <w:color w:val="000000"/>
          <w:sz w:val="28"/>
          <w:szCs w:val="28"/>
          <w:lang w:val="ru-RU" w:eastAsia="hi-IN" w:bidi="hi-IN"/>
        </w:rPr>
      </w:pPr>
    </w:p>
    <w:p w:rsidR="00C40496" w:rsidRDefault="00C40496">
      <w:pPr>
        <w:spacing w:after="0" w:line="240" w:lineRule="auto"/>
      </w:pPr>
      <w:r>
        <w:br w:type="page"/>
      </w:r>
    </w:p>
    <w:p w:rsidR="00C40496" w:rsidRDefault="00C4049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Сведения </w:t>
      </w:r>
    </w:p>
    <w:p w:rsidR="00C40496" w:rsidRDefault="00C40496">
      <w:pPr>
        <w:pStyle w:val="a8"/>
      </w:pPr>
      <w:r>
        <w:rPr>
          <w:b/>
          <w:bCs/>
          <w:sz w:val="20"/>
          <w:szCs w:val="20"/>
        </w:rPr>
        <w:t>о доходах, расходах, имуществе и обязательствах имущественного характера муниципальных служащих Моршанского районного Совета народных депутатов Тамбовской области, а также их супругов, несовершеннолетних детей за отчетный период с 1 января 2021 года по 31 декабря 2021 года, размещаемые на официальном сайте Моршанского районного Совета народных депутатов Тамбоской области в порядке, установленном решением Моршанского районного Совета народных депутатов от 24.04.2014 № 75 «Об утверждении Порядка размещения сведений о доходах, расходах,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Моршанского района, депутатов Моршанского районного Совета народных депутатов , а также членов их семей,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опубликования»( с изменениями)</w:t>
      </w:r>
    </w:p>
    <w:p w:rsidR="00C40496" w:rsidRDefault="00C40496">
      <w:pPr>
        <w:pStyle w:val="a8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7"/>
        <w:gridCol w:w="1373"/>
        <w:gridCol w:w="1110"/>
        <w:gridCol w:w="2133"/>
        <w:gridCol w:w="850"/>
        <w:gridCol w:w="917"/>
        <w:gridCol w:w="1470"/>
        <w:gridCol w:w="1080"/>
        <w:gridCol w:w="1230"/>
        <w:gridCol w:w="1635"/>
        <w:gridCol w:w="1335"/>
      </w:tblGrid>
      <w:tr w:rsidR="00C40496">
        <w:tc>
          <w:tcPr>
            <w:tcW w:w="17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муниципального служащего</w:t>
            </w:r>
          </w:p>
        </w:tc>
        <w:tc>
          <w:tcPr>
            <w:tcW w:w="13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в райсовете </w:t>
            </w:r>
          </w:p>
        </w:tc>
        <w:tc>
          <w:tcPr>
            <w:tcW w:w="11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нахордящееся в пользовании</w:t>
            </w:r>
          </w:p>
        </w:tc>
        <w:tc>
          <w:tcPr>
            <w:tcW w:w="1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находящиеся в собственности (вид, марка)</w:t>
            </w:r>
          </w:p>
        </w:tc>
        <w:tc>
          <w:tcPr>
            <w:tcW w:w="13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усастия, паи в уставных,(складочных) капиталах организаций)</w:t>
            </w:r>
          </w:p>
        </w:tc>
      </w:tr>
      <w:tr w:rsidR="00C40496">
        <w:tc>
          <w:tcPr>
            <w:tcW w:w="17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/>
        </w:tc>
        <w:tc>
          <w:tcPr>
            <w:tcW w:w="13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/>
        </w:tc>
        <w:tc>
          <w:tcPr>
            <w:tcW w:w="11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/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/>
        </w:tc>
        <w:tc>
          <w:tcPr>
            <w:tcW w:w="13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/>
        </w:tc>
      </w:tr>
      <w:tr w:rsidR="00C40496"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</w:tr>
      <w:tr w:rsidR="00C40496"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Налитова С.В.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923516,16</w:t>
            </w: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2/3 доли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</w:tbl>
    <w:p w:rsidR="00C40496" w:rsidRDefault="00C40496">
      <w:pPr>
        <w:sectPr w:rsidR="00C40496" w:rsidSect="00CB61CC">
          <w:headerReference w:type="first" r:id="rId4"/>
          <w:footerReference w:type="firs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7"/>
        <w:gridCol w:w="1373"/>
        <w:gridCol w:w="1110"/>
        <w:gridCol w:w="2133"/>
        <w:gridCol w:w="850"/>
        <w:gridCol w:w="917"/>
        <w:gridCol w:w="1470"/>
        <w:gridCol w:w="1080"/>
        <w:gridCol w:w="1230"/>
        <w:gridCol w:w="1635"/>
        <w:gridCol w:w="1335"/>
      </w:tblGrid>
      <w:tr w:rsidR="00C40496">
        <w:trPr>
          <w:trHeight w:hRule="exact" w:val="3"/>
        </w:trPr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Загуменнов С.В.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520047,86</w:t>
            </w: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жилую застройку (долевая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 (индивидуальная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 (индивидуальная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1/2 доли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40496" w:rsidRP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Поло</w:t>
            </w:r>
          </w:p>
          <w:p w:rsidR="00C40496" w:rsidRP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«Нептун-500р»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40496"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285999,74</w:t>
            </w: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(индивидуальная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 доли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А/ль легковой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Сандэро Степвей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P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А/ль легковой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XYHDA</w:t>
            </w:r>
            <w:r>
              <w:rPr>
                <w:sz w:val="20"/>
                <w:szCs w:val="20"/>
              </w:rPr>
              <w:t xml:space="preserve">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40496"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0,24</w:t>
            </w: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</w:t>
            </w:r>
            <w:r w:rsidRPr="00C4049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</w:t>
            </w:r>
            <w:r w:rsidRPr="00C4049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 1/6 доли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 1/12 доли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(общая долевая собственность) 1/12 доли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2256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2256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2256,0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138,7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138,7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40496"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1/12 доли)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1/12 доли)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 1/12 доли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 1/12 доли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2256,0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2256,0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40496"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Старчикова Т.В.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155560</w:t>
            </w: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индивидуальной жилой застройки (индивидуальная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собственность) 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Ярис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40496"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683593,63</w:t>
            </w: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индивидуальной жилой застройки (индивидуальная собственность)</w:t>
            </w: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40496"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40496"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40496"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59,3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40496"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40496"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Белоглазова Е.А..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417244,57</w:t>
            </w: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</w:tbl>
    <w:p w:rsidR="00C40496" w:rsidRDefault="00C40496">
      <w:pPr>
        <w:pStyle w:val="a8"/>
      </w:pPr>
    </w:p>
    <w:p w:rsidR="00C40496" w:rsidRDefault="00C40496">
      <w:pPr>
        <w:spacing w:after="0" w:line="240" w:lineRule="auto"/>
      </w:pPr>
      <w:r>
        <w:br w:type="page"/>
      </w:r>
    </w:p>
    <w:p w:rsidR="00C40496" w:rsidRDefault="00C40496">
      <w:pPr>
        <w:jc w:val="center"/>
      </w:pPr>
      <w:r>
        <w:rPr>
          <w:b/>
          <w:bCs/>
        </w:rPr>
        <w:lastRenderedPageBreak/>
        <w:t>Сведения</w:t>
      </w:r>
    </w:p>
    <w:p w:rsidR="00C40496" w:rsidRDefault="00C40496">
      <w:pPr>
        <w:pStyle w:val="a8"/>
        <w:spacing w:after="0"/>
        <w:jc w:val="center"/>
      </w:pPr>
      <w:r>
        <w:rPr>
          <w:b/>
          <w:bCs/>
        </w:rPr>
        <w:t xml:space="preserve">о доходах, имуществе и обязательствах имущественного характера депутатов Моршанского районного Совета народных депутатов Тамбовской области, их супругов, несовершеннолетних детей за отчетный период </w:t>
      </w:r>
    </w:p>
    <w:p w:rsidR="00C40496" w:rsidRDefault="00C40496">
      <w:pPr>
        <w:pStyle w:val="a8"/>
        <w:spacing w:after="0"/>
        <w:jc w:val="center"/>
      </w:pPr>
      <w:r>
        <w:rPr>
          <w:b/>
          <w:bCs/>
        </w:rPr>
        <w:t>с 1 января 2021 года по 31 декабря 2021 года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275"/>
        <w:gridCol w:w="1843"/>
        <w:gridCol w:w="1276"/>
        <w:gridCol w:w="1276"/>
        <w:gridCol w:w="1559"/>
        <w:gridCol w:w="1276"/>
        <w:gridCol w:w="1275"/>
        <w:gridCol w:w="1843"/>
      </w:tblGrid>
      <w:tr w:rsidR="00C40496"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20"/>
                <w:szCs w:val="20"/>
              </w:rPr>
              <w:t>Фамилия, инициалы депутата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43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20"/>
                <w:szCs w:val="20"/>
              </w:rPr>
              <w:t>Транспортные средства, находящиеся в собственности (вид, марка)</w:t>
            </w:r>
          </w:p>
        </w:tc>
      </w:tr>
      <w:tr w:rsidR="00C40496"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snapToGrid w:val="0"/>
              <w:rPr>
                <w:sz w:val="18"/>
                <w:szCs w:val="18"/>
              </w:rPr>
            </w:pP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Фетискин Павел Михайлович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rPr>
                <w:rFonts w:ascii="Times New Roman" w:hAnsi="Times New Roman" w:cs="Times New Roman"/>
              </w:rPr>
              <w:t>Глава администра-ции района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rPr>
                <w:rFonts w:ascii="Times New Roman" w:hAnsi="Times New Roman" w:cs="Times New Roman"/>
              </w:rPr>
              <w:t>1184617,15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Жилой дом</w:t>
            </w: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</w:rPr>
              <w:t>(индивидуальная собственность)</w:t>
            </w: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NewRomanPSMT" w:hAnsi="Times New Roman" w:cs="Times New Roman"/>
              </w:rPr>
              <w:t xml:space="preserve"> (индивидуальная собственность)</w:t>
            </w: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</w:rPr>
              <w:t>115,5</w:t>
            </w: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</w:rPr>
              <w:t>683,0</w:t>
            </w: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</w:rPr>
              <w:t>Россия</w:t>
            </w: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</w:rPr>
              <w:t>Россия</w:t>
            </w: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Земельный участок</w:t>
            </w: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2000,0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</w:rPr>
              <w:t>Автомобиль</w:t>
            </w: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</w:rPr>
              <w:t>грузовой:</w:t>
            </w:r>
          </w:p>
          <w:p w:rsidR="00C40496" w:rsidRDefault="00C40496">
            <w:pPr>
              <w:pStyle w:val="ab"/>
              <w:jc w:val="center"/>
            </w:pPr>
            <w:r>
              <w:rPr>
                <w:rFonts w:eastAsia="TimesNewRomanPSMT"/>
              </w:rPr>
              <w:t>Газ 66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rPr>
                <w:rFonts w:ascii="Times New Roman" w:hAnsi="Times New Roman" w:cs="Times New Roman"/>
              </w:rPr>
              <w:t>308683,70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Жилой дом</w:t>
            </w: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</w:rPr>
              <w:t>(безвозмездное пользование)</w:t>
            </w:r>
          </w:p>
          <w:p w:rsidR="00C40496" w:rsidRDefault="00C40496">
            <w:pPr>
              <w:pStyle w:val="afd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Земельный участок</w:t>
            </w: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</w:rPr>
              <w:t>(безвозмездное пользование)</w:t>
            </w:r>
          </w:p>
          <w:p w:rsidR="00C40496" w:rsidRDefault="00C40496">
            <w:pPr>
              <w:pStyle w:val="afd"/>
              <w:rPr>
                <w:rFonts w:ascii="Times New Roman" w:eastAsia="TimesNewRomanPSMT" w:hAnsi="Times New Roman" w:cs="Times New Roman"/>
              </w:rPr>
            </w:pPr>
          </w:p>
          <w:p w:rsidR="00C40496" w:rsidRDefault="00C40496">
            <w:pPr>
              <w:pStyle w:val="ab"/>
              <w:jc w:val="center"/>
            </w:pPr>
            <w:r>
              <w:rPr>
                <w:rFonts w:eastAsia="TimesNewRomanPSMT"/>
              </w:rPr>
              <w:t>Земельный участок (аренда)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115,5 </w:t>
            </w: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683,0 </w:t>
            </w: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Россия</w:t>
            </w: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Россия</w:t>
            </w: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Россия</w:t>
            </w:r>
          </w:p>
          <w:p w:rsidR="00C40496" w:rsidRDefault="00C40496">
            <w:pPr>
              <w:pStyle w:val="afd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Буренин Евгений Петрович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Председа-тель Моршан-ского районного Совета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959497,32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31,1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(договор найма служебного помещения)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65,2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rPr>
                <w:lang w:val="en-US"/>
              </w:rPr>
              <w:t>FORD FOCUS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1588317,44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Дача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500,0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600,0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16,6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(договор найма служебного помещения)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65,2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Белянкова Галина Алексеевна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494007,00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Квартира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5000,0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80,0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  <w:p w:rsidR="00C40496" w:rsidRDefault="00C40496">
            <w:pPr>
              <w:pStyle w:val="ab"/>
              <w:jc w:val="center"/>
              <w:rPr>
                <w:lang w:val="en-US"/>
              </w:rPr>
            </w:pPr>
          </w:p>
          <w:p w:rsidR="00C40496" w:rsidRDefault="00C40496">
            <w:pPr>
              <w:pStyle w:val="ab"/>
              <w:jc w:val="center"/>
              <w:rPr>
                <w:lang w:val="en-US"/>
              </w:rPr>
            </w:pP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Бирюкова Татьяна Георгиевн</w:t>
            </w:r>
            <w:r>
              <w:t>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655001,97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Жилой дом</w:t>
            </w: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</w:rPr>
              <w:t>(индивидуальная собственность)</w:t>
            </w:r>
          </w:p>
          <w:p w:rsidR="00C40496" w:rsidRDefault="00C40496">
            <w:pPr>
              <w:pStyle w:val="ab"/>
              <w:jc w:val="center"/>
              <w:rPr>
                <w:rFonts w:eastAsia="TimesNewRomanPSMT"/>
              </w:rPr>
            </w:pPr>
          </w:p>
          <w:p w:rsidR="00C40496" w:rsidRDefault="00C40496">
            <w:pPr>
              <w:pStyle w:val="ab"/>
              <w:jc w:val="center"/>
            </w:pPr>
            <w:r>
              <w:t>Квартира</w:t>
            </w:r>
          </w:p>
          <w:p w:rsidR="00C40496" w:rsidRDefault="00C40496">
            <w:pPr>
              <w:pStyle w:val="ab"/>
              <w:jc w:val="center"/>
            </w:pPr>
            <w:r>
              <w:rPr>
                <w:rFonts w:eastAsia="TimesNewRomanPSMT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5000,0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29,9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55,3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rPr>
                <w:lang w:val="en-US"/>
              </w:rPr>
              <w:t>Hyundai</w:t>
            </w:r>
            <w:r w:rsidRPr="00C40496">
              <w:t xml:space="preserve"> </w:t>
            </w:r>
            <w:r>
              <w:rPr>
                <w:lang w:val="en-US"/>
              </w:rPr>
              <w:t>Creta</w:t>
            </w:r>
            <w:r w:rsidRPr="00C40496">
              <w:t xml:space="preserve"> </w:t>
            </w:r>
            <w:r>
              <w:rPr>
                <w:lang w:val="en-US"/>
              </w:rPr>
              <w:t>G</w:t>
            </w:r>
            <w:r w:rsidRPr="00C40496">
              <w:t>4</w:t>
            </w:r>
            <w:r>
              <w:rPr>
                <w:lang w:val="en-US"/>
              </w:rPr>
              <w:t>FG</w:t>
            </w:r>
            <w:r w:rsidRPr="00C40496">
              <w:t>;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Ванякина Ирина Климовна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486925,09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Квартира</w:t>
            </w:r>
          </w:p>
          <w:p w:rsidR="00C40496" w:rsidRDefault="00C40496">
            <w:pPr>
              <w:pStyle w:val="ab"/>
              <w:jc w:val="center"/>
            </w:pPr>
            <w:r>
              <w:rPr>
                <w:rFonts w:eastAsia="TimesNewRomanPSMT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40,5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lastRenderedPageBreak/>
              <w:t>Задников Владимир Иванович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371257,32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Земельный</w:t>
            </w:r>
          </w:p>
          <w:p w:rsidR="00C40496" w:rsidRDefault="00C40496">
            <w:pPr>
              <w:pStyle w:val="ab"/>
              <w:jc w:val="center"/>
            </w:pPr>
            <w:r>
              <w:t xml:space="preserve">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Земельный</w:t>
            </w:r>
          </w:p>
          <w:p w:rsidR="00C40496" w:rsidRDefault="00C40496">
            <w:pPr>
              <w:pStyle w:val="ab"/>
              <w:jc w:val="center"/>
            </w:pPr>
            <w:r>
              <w:t xml:space="preserve">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Земельный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участок (индивидуальная собственность)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Квартира 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t>1/2)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1500,0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600,0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2200,0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500,0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73,5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33,2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Легковые автомобили: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ВАЗ 21213 «Нива»;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Фольксваген Джетта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334341,27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Земельный</w:t>
            </w:r>
          </w:p>
          <w:p w:rsidR="00C40496" w:rsidRDefault="00C40496">
            <w:pPr>
              <w:pStyle w:val="ab"/>
              <w:jc w:val="center"/>
            </w:pPr>
            <w:r>
              <w:t xml:space="preserve">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Квартира 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t>1/2)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lastRenderedPageBreak/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500,0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73,5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lastRenderedPageBreak/>
              <w:t>33,2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Комраков Александр Петрович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563256,55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Земельный</w:t>
            </w:r>
          </w:p>
          <w:p w:rsidR="00C40496" w:rsidRDefault="00C40496">
            <w:pPr>
              <w:pStyle w:val="ab"/>
              <w:jc w:val="center"/>
            </w:pPr>
            <w:r>
              <w:t xml:space="preserve">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40496" w:rsidRDefault="00C40496">
            <w:pPr>
              <w:pStyle w:val="ab"/>
              <w:jc w:val="center"/>
              <w:rPr>
                <w:sz w:val="22"/>
                <w:szCs w:val="22"/>
              </w:rPr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1/2)</w:t>
            </w:r>
          </w:p>
          <w:p w:rsidR="00C40496" w:rsidRDefault="00C40496">
            <w:pPr>
              <w:pStyle w:val="ab"/>
              <w:jc w:val="center"/>
              <w:rPr>
                <w:sz w:val="22"/>
                <w:szCs w:val="22"/>
              </w:rPr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1/428)</w:t>
            </w:r>
          </w:p>
          <w:p w:rsidR="00C40496" w:rsidRDefault="00C40496">
            <w:pPr>
              <w:pStyle w:val="ab"/>
              <w:jc w:val="center"/>
              <w:rPr>
                <w:sz w:val="22"/>
                <w:szCs w:val="22"/>
              </w:rPr>
            </w:pP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1/2)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1700,0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5000,0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5146472,0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89,9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Легковые автомобили:</w:t>
            </w:r>
          </w:p>
          <w:p w:rsidR="00C40496" w:rsidRDefault="00C40496">
            <w:pPr>
              <w:pStyle w:val="ab"/>
              <w:jc w:val="center"/>
            </w:pPr>
            <w:r>
              <w:t>ВАЗ 219110;</w:t>
            </w:r>
          </w:p>
          <w:p w:rsidR="00C40496" w:rsidRDefault="00C40496">
            <w:pPr>
              <w:pStyle w:val="ab"/>
              <w:jc w:val="center"/>
            </w:pPr>
            <w:r>
              <w:rPr>
                <w:lang w:val="en-US"/>
              </w:rPr>
              <w:t>LADA</w:t>
            </w:r>
            <w:r w:rsidRPr="00C40496">
              <w:t xml:space="preserve"> </w:t>
            </w:r>
            <w:r>
              <w:rPr>
                <w:lang w:val="en-US"/>
              </w:rPr>
              <w:t>GRANTA</w:t>
            </w:r>
            <w:r w:rsidRPr="00C40496">
              <w:t>;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176529,40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Земельный</w:t>
            </w:r>
          </w:p>
          <w:p w:rsidR="00C40496" w:rsidRDefault="00C40496">
            <w:pPr>
              <w:pStyle w:val="ab"/>
              <w:jc w:val="center"/>
            </w:pPr>
            <w:r>
              <w:t xml:space="preserve">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40496" w:rsidRDefault="00C40496">
            <w:pPr>
              <w:pStyle w:val="ab"/>
              <w:jc w:val="center"/>
              <w:rPr>
                <w:sz w:val="22"/>
                <w:szCs w:val="22"/>
              </w:rPr>
            </w:pPr>
          </w:p>
          <w:p w:rsidR="00C40496" w:rsidRDefault="00C40496">
            <w:pPr>
              <w:pStyle w:val="ab"/>
              <w:jc w:val="center"/>
            </w:pPr>
            <w:r>
              <w:t>Земельный</w:t>
            </w:r>
          </w:p>
          <w:p w:rsidR="00C40496" w:rsidRDefault="00C40496">
            <w:pPr>
              <w:pStyle w:val="ab"/>
              <w:jc w:val="center"/>
            </w:pPr>
            <w:r>
              <w:t xml:space="preserve">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40496" w:rsidRDefault="00C40496">
            <w:pPr>
              <w:pStyle w:val="ab"/>
              <w:jc w:val="center"/>
              <w:rPr>
                <w:sz w:val="22"/>
                <w:szCs w:val="22"/>
              </w:rPr>
            </w:pP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Жилой дом</w:t>
            </w: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</w:rPr>
              <w:t>(индивидуальная собственность)</w:t>
            </w:r>
          </w:p>
          <w:p w:rsidR="00C40496" w:rsidRDefault="00C40496">
            <w:pPr>
              <w:pStyle w:val="ab"/>
              <w:jc w:val="center"/>
              <w:rPr>
                <w:rFonts w:eastAsia="TimesNewRomanPSMT"/>
              </w:rPr>
            </w:pP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Жилой дом</w:t>
            </w:r>
          </w:p>
          <w:p w:rsidR="00C40496" w:rsidRDefault="00C40496">
            <w:pPr>
              <w:pStyle w:val="afd"/>
              <w:jc w:val="center"/>
            </w:pPr>
            <w:r>
              <w:rPr>
                <w:rFonts w:ascii="Times New Roman" w:eastAsia="TimesNewRomanPSMT" w:hAnsi="Times New Roman" w:cs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3900,0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5000,0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50,0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30,7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  <w:p w:rsidR="00C40496" w:rsidRDefault="00C40496">
            <w:pPr>
              <w:pStyle w:val="ab"/>
              <w:jc w:val="center"/>
              <w:rPr>
                <w:sz w:val="22"/>
                <w:szCs w:val="22"/>
              </w:rPr>
            </w:pP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(½ 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1700,0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89,9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Коротков Иван Иванович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362145,66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2/117)</w:t>
            </w:r>
          </w:p>
          <w:p w:rsidR="00C40496" w:rsidRDefault="00C40496">
            <w:pPr>
              <w:pStyle w:val="ab"/>
              <w:jc w:val="center"/>
              <w:rPr>
                <w:sz w:val="22"/>
                <w:szCs w:val="22"/>
              </w:rPr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5000,0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9231300,0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787,0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77,6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54,1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Легковой автомобиль: </w:t>
            </w:r>
            <w:r>
              <w:rPr>
                <w:lang w:val="en-US"/>
              </w:rPr>
              <w:t>Reno DUSTER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160244,61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(общая долевая собственность</w:t>
            </w:r>
            <w:r>
              <w:t>,</w:t>
            </w:r>
          </w:p>
          <w:p w:rsidR="00C40496" w:rsidRDefault="00C40496">
            <w:pPr>
              <w:pStyle w:val="ab"/>
              <w:jc w:val="center"/>
            </w:pPr>
            <w:r>
              <w:t>1/117)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lang w:val="en-US"/>
              </w:rPr>
              <w:t>9231300</w:t>
            </w:r>
            <w:r>
              <w:t>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  <w:p w:rsidR="00C40496" w:rsidRDefault="00C40496">
            <w:pPr>
              <w:pStyle w:val="ab"/>
              <w:jc w:val="center"/>
              <w:rPr>
                <w:sz w:val="22"/>
                <w:szCs w:val="22"/>
              </w:rPr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77,6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5000,0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Котельников Валерий Петров</w:t>
            </w:r>
            <w:r>
              <w:t>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1256762,95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3/89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6/89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Земельный участок (индивидуальная собственность)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1542632,0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1542632,0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3243,0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339,3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Земельный участок  (аренда)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3900,0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-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130663,04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  <w:p w:rsidR="00C40496" w:rsidRDefault="00C40496">
            <w:pPr>
              <w:pStyle w:val="ab"/>
              <w:jc w:val="center"/>
              <w:rPr>
                <w:sz w:val="22"/>
                <w:szCs w:val="22"/>
              </w:rPr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339,3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3243,0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Летягин Анатол</w:t>
            </w:r>
            <w:r>
              <w:t>ий Петрович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602310,18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5/6</w:t>
            </w:r>
            <w:r>
              <w:t>)</w:t>
            </w:r>
          </w:p>
          <w:p w:rsidR="00C40496" w:rsidRDefault="00C40496">
            <w:pPr>
              <w:pStyle w:val="ab"/>
            </w:pP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5/6)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2000,0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87,9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Легковые автомобиль:</w:t>
            </w:r>
          </w:p>
          <w:p w:rsidR="00C40496" w:rsidRDefault="00C40496">
            <w:pPr>
              <w:pStyle w:val="ab"/>
              <w:jc w:val="center"/>
            </w:pPr>
            <w:r>
              <w:t>ПЕЖО 408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857225,22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40496" w:rsidRDefault="00C40496">
            <w:pPr>
              <w:pStyle w:val="ab"/>
              <w:jc w:val="center"/>
            </w:pPr>
            <w:r>
              <w:lastRenderedPageBreak/>
              <w:t>1/2)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1/2)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1600,0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42,2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2000,0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87,9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-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Нагорнова Светл</w:t>
            </w:r>
            <w:r>
              <w:t>ана Владимировна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480596,24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40496" w:rsidRDefault="00C40496">
            <w:pPr>
              <w:pStyle w:val="ab"/>
              <w:jc w:val="center"/>
            </w:pPr>
            <w:r>
              <w:t>3/644)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71400,0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2200,0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  <w:r>
              <w:t>Гараж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5000,0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776,0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1200,0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2100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119,2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62,4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56,5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>ВАЗ 212140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158875,08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40496" w:rsidRDefault="00C40496">
            <w:pPr>
              <w:pStyle w:val="ab"/>
              <w:jc w:val="center"/>
            </w:pPr>
            <w:r>
              <w:t>3/644)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40496" w:rsidRDefault="00C40496">
            <w:pPr>
              <w:pStyle w:val="ab"/>
              <w:jc w:val="center"/>
            </w:pPr>
            <w:r>
              <w:t>3/644)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 xml:space="preserve">) 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 xml:space="preserve">) 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 xml:space="preserve">) 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Гараж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71400,0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71400,0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5000,0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776,0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1200,0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2100,0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119,2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62,4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56,5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2200,0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Назаров Николай</w:t>
            </w:r>
            <w:r>
              <w:t xml:space="preserve"> </w:t>
            </w:r>
            <w:r>
              <w:lastRenderedPageBreak/>
              <w:t>Евгеньевич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kern w:val="2"/>
                <w:lang w:eastAsia="zh-CN"/>
              </w:rPr>
              <w:t>663694,11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40496" w:rsidRDefault="00C40496">
            <w:pPr>
              <w:pStyle w:val="ab"/>
              <w:jc w:val="center"/>
            </w:pPr>
            <w:r>
              <w:t>1/410)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6000,0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78510,0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73,7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Легковые автомобили: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ВАЗ 21213 «Нива»;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Шевроле Нива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387297,15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73,7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Насонкин Алексе</w:t>
            </w:r>
            <w:r>
              <w:t>й Владимирович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sz w:val="22"/>
                <w:szCs w:val="22"/>
                <w:lang w:eastAsia="zh-CN"/>
              </w:rPr>
              <w:t>2959560,73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Земельный участок 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2200,0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1200,0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81,9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 xml:space="preserve">ТОЙОТО </w:t>
            </w:r>
            <w:r>
              <w:rPr>
                <w:lang w:val="en-US"/>
              </w:rPr>
              <w:t>Hilux</w:t>
            </w:r>
          </w:p>
        </w:tc>
      </w:tr>
      <w:tr w:rsidR="00C40496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val="en-US" w:eastAsia="zh-CN"/>
              </w:rPr>
              <w:t>305329,50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Квартира (</w:t>
            </w:r>
            <w:r>
              <w:rPr>
                <w:sz w:val="22"/>
                <w:szCs w:val="22"/>
              </w:rPr>
              <w:t>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1200,0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81,9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lastRenderedPageBreak/>
              <w:t>Ничутина</w:t>
            </w:r>
            <w:r>
              <w:t xml:space="preserve"> Наталья Александровна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val="en-US" w:eastAsia="zh-CN"/>
              </w:rPr>
              <w:t>567470,87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4811,0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72,5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val="en-US" w:eastAsia="zh-CN"/>
              </w:rPr>
              <w:t>336490,86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72,5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>Рено Дастер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Мототранспорт-ное средство:</w:t>
            </w:r>
          </w:p>
          <w:p w:rsidR="00C40496" w:rsidRDefault="00C40496">
            <w:pPr>
              <w:pStyle w:val="ab"/>
              <w:jc w:val="center"/>
            </w:pPr>
            <w:r>
              <w:t xml:space="preserve">Мотоцикл </w:t>
            </w:r>
          </w:p>
          <w:p w:rsidR="00C40496" w:rsidRDefault="00C40496">
            <w:pPr>
              <w:pStyle w:val="ab"/>
              <w:jc w:val="center"/>
            </w:pPr>
            <w:r>
              <w:t>ИЖ-Планета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С/х техника:</w:t>
            </w:r>
          </w:p>
          <w:p w:rsidR="00C40496" w:rsidRDefault="00C40496">
            <w:pPr>
              <w:pStyle w:val="ab"/>
              <w:jc w:val="center"/>
            </w:pPr>
            <w:r>
              <w:t>Трактор ЮМЗ-6</w:t>
            </w:r>
          </w:p>
          <w:p w:rsidR="00C40496" w:rsidRDefault="00C40496">
            <w:pPr>
              <w:pStyle w:val="ab"/>
              <w:jc w:val="center"/>
            </w:pPr>
          </w:p>
        </w:tc>
      </w:tr>
      <w:tr w:rsidR="00C40496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Парамзин Вячеслав Сергеевич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630726,76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40496" w:rsidRDefault="00C40496">
            <w:pPr>
              <w:pStyle w:val="ab"/>
              <w:jc w:val="center"/>
            </w:pPr>
            <w:r>
              <w:t>1/56)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 xml:space="preserve">(индивидуальная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4300,0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5700,0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4575200,0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88,8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>Шкода Рапид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С/х техника:</w:t>
            </w:r>
          </w:p>
          <w:p w:rsidR="00C40496" w:rsidRDefault="00C40496">
            <w:pPr>
              <w:pStyle w:val="ab"/>
              <w:jc w:val="center"/>
            </w:pPr>
            <w:r>
              <w:t xml:space="preserve">Трактор </w:t>
            </w:r>
          </w:p>
          <w:p w:rsidR="00C40496" w:rsidRDefault="00C40496">
            <w:pPr>
              <w:pStyle w:val="ab"/>
              <w:jc w:val="center"/>
            </w:pPr>
            <w:r>
              <w:t>Т 40 АМ</w:t>
            </w:r>
          </w:p>
          <w:p w:rsidR="00C40496" w:rsidRDefault="00C40496">
            <w:pPr>
              <w:pStyle w:val="ab"/>
              <w:jc w:val="center"/>
            </w:pPr>
          </w:p>
        </w:tc>
      </w:tr>
      <w:tr w:rsidR="00C40496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197194,00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40496" w:rsidRDefault="00C40496">
            <w:pPr>
              <w:pStyle w:val="ab"/>
              <w:jc w:val="center"/>
            </w:pPr>
            <w:r>
              <w:t>1/56)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4575200,0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4500,0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Квартира (</w:t>
            </w:r>
            <w:r>
              <w:rPr>
                <w:sz w:val="22"/>
                <w:szCs w:val="22"/>
              </w:rPr>
              <w:t>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88,8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Прохорский</w:t>
            </w:r>
            <w:r>
              <w:t xml:space="preserve"> Виктор Александрович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310764,69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Квартира 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1/6)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110,3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244840,63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Квартира 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1/6)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110,3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Радьков Андрей Сергеевич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521204,96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40496" w:rsidRDefault="00C40496">
            <w:pPr>
              <w:pStyle w:val="ab"/>
              <w:jc w:val="center"/>
            </w:pPr>
            <w:r>
              <w:t>1/6)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Квартира 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1/3)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5000,0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63,0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>Рено Дастер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Мототранспорт-ное средство:</w:t>
            </w:r>
          </w:p>
          <w:p w:rsidR="00C40496" w:rsidRDefault="00C40496">
            <w:pPr>
              <w:pStyle w:val="ab"/>
              <w:jc w:val="center"/>
            </w:pPr>
            <w:r>
              <w:t xml:space="preserve">Мотоцикл </w:t>
            </w:r>
          </w:p>
          <w:p w:rsidR="00C40496" w:rsidRDefault="00C40496">
            <w:pPr>
              <w:pStyle w:val="ab"/>
              <w:jc w:val="center"/>
            </w:pPr>
            <w:r>
              <w:t>ИЖ-Планета 5</w:t>
            </w:r>
          </w:p>
        </w:tc>
      </w:tr>
      <w:tr w:rsidR="00C40496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431454,08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40496" w:rsidRDefault="00C40496">
            <w:pPr>
              <w:pStyle w:val="ab"/>
              <w:jc w:val="center"/>
            </w:pPr>
            <w:r>
              <w:t>1/6)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Квартира 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1/3)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5000,0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63,0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Ретюнская Ирина Николаевна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947027,31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21,7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152,2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Легковые автомобили:</w:t>
            </w:r>
          </w:p>
          <w:p w:rsidR="00C40496" w:rsidRDefault="00C40496">
            <w:pPr>
              <w:pStyle w:val="ab"/>
              <w:jc w:val="center"/>
            </w:pPr>
            <w:r>
              <w:t>ВАЗ 2107;</w:t>
            </w:r>
          </w:p>
          <w:p w:rsidR="00C40496" w:rsidRDefault="00C40496">
            <w:pPr>
              <w:pStyle w:val="ab"/>
              <w:jc w:val="center"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OUTLANDER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 xml:space="preserve">Супруг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579112,52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152,2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rPr>
                <w:lang w:val="en-US"/>
              </w:rPr>
              <w:t>Wolkswagen</w:t>
            </w:r>
            <w:r>
              <w:t xml:space="preserve"> </w:t>
            </w:r>
            <w:r>
              <w:rPr>
                <w:lang w:val="en-US"/>
              </w:rPr>
              <w:t>transporter</w:t>
            </w:r>
            <w:r w:rsidRPr="00C40496">
              <w:t>;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Мототранспорт-ные средства:</w:t>
            </w:r>
          </w:p>
          <w:p w:rsidR="00C40496" w:rsidRDefault="00C40496">
            <w:pPr>
              <w:pStyle w:val="ab"/>
              <w:jc w:val="center"/>
            </w:pPr>
            <w:r>
              <w:t>мотоцикл «Восход 3М»;</w:t>
            </w:r>
          </w:p>
          <w:p w:rsidR="00C40496" w:rsidRDefault="00C40496">
            <w:pPr>
              <w:pStyle w:val="ab"/>
              <w:jc w:val="center"/>
            </w:pPr>
            <w:r>
              <w:t>иные транспортные средства:</w:t>
            </w:r>
          </w:p>
          <w:p w:rsidR="00C40496" w:rsidRDefault="00C40496">
            <w:pPr>
              <w:pStyle w:val="ab"/>
              <w:jc w:val="center"/>
            </w:pPr>
            <w:r>
              <w:t>прицеп автомобильный 8285-12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Рубан Борис Вильямович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611071,74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 xml:space="preserve">индивидуальная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3380,0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60,2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38,6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>Шевроле Нива;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Иные транспортные средства:</w:t>
            </w:r>
          </w:p>
          <w:p w:rsidR="00C40496" w:rsidRDefault="00C40496">
            <w:pPr>
              <w:pStyle w:val="ab"/>
              <w:jc w:val="center"/>
            </w:pPr>
            <w:r>
              <w:lastRenderedPageBreak/>
              <w:t>Прицеп</w:t>
            </w:r>
          </w:p>
          <w:p w:rsidR="00C40496" w:rsidRDefault="00C40496">
            <w:pPr>
              <w:pStyle w:val="ab"/>
              <w:jc w:val="center"/>
            </w:pPr>
            <w:r>
              <w:t>МАЗ816</w:t>
            </w:r>
            <w:r>
              <w:rPr>
                <w:lang w:val="en-US"/>
              </w:rPr>
              <w:t>Z</w:t>
            </w:r>
            <w:r>
              <w:t>00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sz w:val="22"/>
                <w:szCs w:val="22"/>
                <w:lang w:eastAsia="zh-CN"/>
              </w:rPr>
              <w:t>517683,24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60,2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Рыжов Алексе</w:t>
            </w:r>
            <w:r>
              <w:t>й Викторович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sz w:val="22"/>
                <w:szCs w:val="22"/>
                <w:lang w:eastAsia="zh-CN"/>
              </w:rPr>
              <w:t>725193,92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40496" w:rsidRDefault="00C40496">
            <w:pPr>
              <w:pStyle w:val="ab"/>
              <w:jc w:val="center"/>
            </w:pPr>
            <w:r>
              <w:t>1/3)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2400,0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45,0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>Шкода Октавия;</w:t>
            </w:r>
          </w:p>
          <w:p w:rsidR="00C40496" w:rsidRDefault="00C40496">
            <w:pPr>
              <w:pStyle w:val="ab"/>
              <w:jc w:val="center"/>
            </w:pPr>
            <w:r>
              <w:t>Шевроле Нива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sz w:val="22"/>
                <w:szCs w:val="22"/>
                <w:lang w:eastAsia="zh-CN"/>
              </w:rPr>
              <w:t>1175347,93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40496" w:rsidRDefault="00C40496">
            <w:pPr>
              <w:pStyle w:val="ab"/>
              <w:jc w:val="center"/>
            </w:pPr>
            <w:r>
              <w:t>1/3)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</w:p>
          <w:p w:rsidR="00C40496" w:rsidRDefault="00C40496">
            <w:pPr>
              <w:pStyle w:val="ab"/>
              <w:jc w:val="center"/>
            </w:pPr>
            <w:r>
              <w:t>(</w:t>
            </w:r>
            <w:r>
              <w:rPr>
                <w:kern w:val="2"/>
                <w:sz w:val="22"/>
                <w:szCs w:val="22"/>
                <w:lang w:eastAsia="zh-CN"/>
              </w:rPr>
              <w:t>индивидуальная</w:t>
            </w:r>
            <w:r>
              <w:rPr>
                <w:sz w:val="22"/>
                <w:szCs w:val="22"/>
              </w:rPr>
              <w:t xml:space="preserve"> собственность)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1400,0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45,0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47,1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38,9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сын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(безвозмездное пользование</w:t>
            </w:r>
            <w:r>
              <w:t xml:space="preserve">) 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45,0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rPr>
                <w:color w:val="000000"/>
              </w:rPr>
              <w:t>Савчук Серг</w:t>
            </w:r>
            <w:r>
              <w:t>ей Ярославович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sz w:val="22"/>
                <w:szCs w:val="22"/>
                <w:lang w:eastAsia="zh-CN"/>
              </w:rPr>
              <w:t>467757,69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4200,0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138,4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OUTLANDER</w:t>
            </w:r>
            <w:r w:rsidRPr="00C40496">
              <w:t>;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Прицеп к легковому автомобилю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sz w:val="22"/>
                <w:szCs w:val="22"/>
                <w:lang w:eastAsia="zh-CN"/>
              </w:rPr>
              <w:t>129712,36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138,4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4200,0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Степанникова Ирина Ивановна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449683,75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</w:p>
          <w:p w:rsidR="00C40496" w:rsidRDefault="00C40496">
            <w:pPr>
              <w:pStyle w:val="ab"/>
              <w:jc w:val="center"/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1/2)</w:t>
            </w:r>
          </w:p>
          <w:p w:rsidR="00C40496" w:rsidRDefault="00C40496">
            <w:pPr>
              <w:pStyle w:val="ab"/>
              <w:jc w:val="center"/>
              <w:rPr>
                <w:sz w:val="22"/>
                <w:szCs w:val="22"/>
              </w:rPr>
            </w:pP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1/2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3599,0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72,3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 xml:space="preserve">Супруг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507087,34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Земельный участок</w:t>
            </w:r>
          </w:p>
          <w:p w:rsidR="00C40496" w:rsidRDefault="00C40496">
            <w:pPr>
              <w:pStyle w:val="ab"/>
              <w:jc w:val="center"/>
            </w:pPr>
            <w:r>
              <w:t xml:space="preserve"> (</w:t>
            </w:r>
            <w:r>
              <w:rPr>
                <w:sz w:val="22"/>
                <w:szCs w:val="22"/>
              </w:rPr>
              <w:t>общая долевая собственность,</w:t>
            </w:r>
          </w:p>
          <w:p w:rsidR="00C40496" w:rsidRDefault="00C40496">
            <w:pPr>
              <w:pStyle w:val="ab"/>
              <w:jc w:val="center"/>
            </w:pPr>
            <w:r>
              <w:rPr>
                <w:sz w:val="22"/>
                <w:szCs w:val="22"/>
              </w:rPr>
              <w:t>1/268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13132000,0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3599,0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lastRenderedPageBreak/>
              <w:t>72,3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Легковой автомобиль :</w:t>
            </w:r>
          </w:p>
          <w:p w:rsidR="00C40496" w:rsidRDefault="00C40496">
            <w:pPr>
              <w:pStyle w:val="ab"/>
              <w:jc w:val="center"/>
            </w:pPr>
            <w:r>
              <w:t>Лада «Калина»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дочь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3599,0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72,3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Таганова Лидия Николаевна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635126,99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6500,0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40,5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Турапин Александр Валентинович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420660,31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7000,0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4800,0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20600,0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108,2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>Шевроле Нива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548178,60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108,2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 xml:space="preserve">Турапин Александр </w:t>
            </w:r>
            <w:r>
              <w:lastRenderedPageBreak/>
              <w:t>Дмитриевич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644035,60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lastRenderedPageBreak/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2000,0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105,2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lastRenderedPageBreak/>
              <w:t xml:space="preserve">Ховер </w:t>
            </w:r>
            <w:r>
              <w:rPr>
                <w:lang w:val="en-US"/>
              </w:rPr>
              <w:t>GREAT</w:t>
            </w:r>
            <w:r w:rsidRPr="00C40496">
              <w:t xml:space="preserve"> </w:t>
            </w:r>
            <w:r>
              <w:rPr>
                <w:lang w:val="en-US"/>
              </w:rPr>
              <w:t>VIALL</w:t>
            </w:r>
            <w:r>
              <w:t xml:space="preserve"> ССВ</w:t>
            </w:r>
            <w:r w:rsidRPr="00C40496">
              <w:t>;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Мототранспорт-ное средство:</w:t>
            </w:r>
          </w:p>
          <w:p w:rsidR="00C40496" w:rsidRDefault="00C40496">
            <w:pPr>
              <w:pStyle w:val="ab"/>
              <w:jc w:val="center"/>
            </w:pPr>
            <w:r>
              <w:t>Мотоцикл Минск ММВЗ-31121;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Прицеп к легковому а/м 71351А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192787,96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105,2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Устинская Любовь Анатольевна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sz w:val="22"/>
                <w:szCs w:val="22"/>
                <w:lang w:eastAsia="zh-CN"/>
              </w:rPr>
              <w:t>295523,96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  <w:p w:rsidR="00C40496" w:rsidRDefault="00C40496">
            <w:pPr>
              <w:pStyle w:val="ab"/>
              <w:jc w:val="center"/>
              <w:rPr>
                <w:sz w:val="22"/>
                <w:szCs w:val="22"/>
              </w:rPr>
            </w:pPr>
          </w:p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70,2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1440,0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Легковые автомобили:</w:t>
            </w:r>
          </w:p>
          <w:p w:rsidR="00C40496" w:rsidRDefault="00C40496">
            <w:pPr>
              <w:pStyle w:val="ab"/>
              <w:jc w:val="center"/>
            </w:pPr>
            <w:r>
              <w:t>Лада Гранта;</w:t>
            </w:r>
          </w:p>
          <w:p w:rsidR="00C40496" w:rsidRDefault="00C40496">
            <w:pPr>
              <w:pStyle w:val="ab"/>
              <w:jc w:val="center"/>
            </w:pPr>
            <w:r>
              <w:t>Тойота Королла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272606,20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1440,0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70,2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>ВАЗ 212140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Фокина Татьяна Владимировна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sz w:val="22"/>
                <w:szCs w:val="22"/>
                <w:lang w:eastAsia="zh-CN"/>
              </w:rPr>
              <w:t>1034012,21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54,7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51,7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val="en-US" w:eastAsia="zh-CN"/>
              </w:rPr>
              <w:t>LADA</w:t>
            </w:r>
            <w:r w:rsidRPr="00C40496">
              <w:rPr>
                <w:kern w:val="2"/>
                <w:lang w:eastAsia="zh-CN"/>
              </w:rPr>
              <w:t xml:space="preserve"> </w:t>
            </w:r>
            <w:r>
              <w:rPr>
                <w:kern w:val="2"/>
                <w:lang w:val="en-US" w:eastAsia="zh-CN"/>
              </w:rPr>
              <w:t>XRAY</w:t>
            </w:r>
            <w:r w:rsidRPr="00C40496">
              <w:rPr>
                <w:kern w:val="2"/>
                <w:lang w:eastAsia="zh-CN"/>
              </w:rPr>
              <w:t xml:space="preserve"> </w:t>
            </w:r>
            <w:r>
              <w:rPr>
                <w:kern w:val="2"/>
                <w:lang w:val="en-US" w:eastAsia="zh-CN"/>
              </w:rPr>
              <w:t>GAB</w:t>
            </w:r>
            <w:r w:rsidRPr="00C40496">
              <w:rPr>
                <w:kern w:val="2"/>
                <w:lang w:eastAsia="zh-CN"/>
              </w:rPr>
              <w:t xml:space="preserve"> 110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lastRenderedPageBreak/>
              <w:t xml:space="preserve">Супруг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val="en-US" w:eastAsia="zh-CN"/>
              </w:rPr>
              <w:t>206717,68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Квартира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 xml:space="preserve">) 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Гараж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46,0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98,7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51,7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Легковые автомобили:</w:t>
            </w:r>
          </w:p>
          <w:p w:rsidR="00C40496" w:rsidRDefault="00C40496">
            <w:pPr>
              <w:pStyle w:val="ab"/>
              <w:jc w:val="center"/>
            </w:pPr>
            <w:r>
              <w:t>ВАЗ 21041-30;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Рено Меган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Шушпанников</w:t>
            </w:r>
          </w:p>
          <w:p w:rsidR="00C40496" w:rsidRDefault="00C40496">
            <w:pPr>
              <w:pStyle w:val="ab"/>
            </w:pPr>
            <w:r>
              <w:t>Сергей Юрьевич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492579,20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644,0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62,5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>Киа Рио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rPr>
                <w:kern w:val="2"/>
                <w:lang w:eastAsia="zh-CN"/>
              </w:rPr>
              <w:t>145935,61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62,5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сын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62,5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дочь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62,5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Наташин Виктор Борисович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395415,46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lastRenderedPageBreak/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Квартира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Квартира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Хозяйственная постройка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lastRenderedPageBreak/>
              <w:t>5000,0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1272,0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100,0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3500,0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49,5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30,4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16,5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Легковые автомобили:</w:t>
            </w:r>
          </w:p>
          <w:p w:rsidR="00C40496" w:rsidRDefault="00C40496">
            <w:pPr>
              <w:pStyle w:val="ab"/>
              <w:jc w:val="center"/>
            </w:pPr>
            <w:r>
              <w:rPr>
                <w:lang w:val="en-US"/>
              </w:rPr>
              <w:t>LADA</w:t>
            </w:r>
            <w:r w:rsidRPr="00C40496">
              <w:t xml:space="preserve"> </w:t>
            </w:r>
            <w:r>
              <w:rPr>
                <w:lang w:val="en-US"/>
              </w:rPr>
              <w:t>VESTA</w:t>
            </w:r>
            <w:r w:rsidRPr="00C40496">
              <w:t>;</w:t>
            </w:r>
          </w:p>
          <w:p w:rsidR="00C40496" w:rsidRDefault="00C40496">
            <w:pPr>
              <w:pStyle w:val="ab"/>
              <w:jc w:val="center"/>
            </w:pPr>
            <w:r>
              <w:rPr>
                <w:lang w:val="en-US"/>
              </w:rPr>
              <w:t>LADA</w:t>
            </w:r>
            <w:r w:rsidRPr="00C40496">
              <w:t xml:space="preserve"> </w:t>
            </w:r>
            <w:r>
              <w:rPr>
                <w:lang w:val="en-US"/>
              </w:rPr>
              <w:t>LARGUS</w:t>
            </w:r>
            <w:r w:rsidRPr="00C40496">
              <w:t>;</w:t>
            </w:r>
          </w:p>
          <w:p w:rsidR="00C40496" w:rsidRP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Грузовой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>ГАЗ 33021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49,5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дочь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49,5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Ковалева Алла Вячеславовна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463044,25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Земельный участок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t xml:space="preserve">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rPr>
                <w:sz w:val="22"/>
                <w:szCs w:val="22"/>
              </w:rPr>
              <w:t>1/5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Земельный участок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lastRenderedPageBreak/>
              <w:t>собственность,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rPr>
                <w:sz w:val="22"/>
                <w:szCs w:val="22"/>
              </w:rPr>
              <w:t>1/3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общая долевая собственность 1/5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общая долевая собственность 1/3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lastRenderedPageBreak/>
              <w:t>4039,0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5000,0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153,2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32,8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rPr>
                <w:lang w:val="en-US"/>
              </w:rPr>
              <w:t xml:space="preserve">LADA GRANTA </w:t>
            </w:r>
            <w:r>
              <w:t>219010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сын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3190,00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Земельный участок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t xml:space="preserve">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rPr>
                <w:sz w:val="22"/>
                <w:szCs w:val="22"/>
              </w:rPr>
              <w:t>1/5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Земельный участок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t xml:space="preserve">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rPr>
                <w:sz w:val="22"/>
                <w:szCs w:val="22"/>
              </w:rPr>
              <w:t>1/3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общая долевая собственность 1/5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общая долевая собственность 1/3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4039,0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5000,0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153,2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32,8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сын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Земельный участок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t xml:space="preserve">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rPr>
                <w:sz w:val="22"/>
                <w:szCs w:val="22"/>
              </w:rPr>
              <w:t>1/5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общая долевая собственность 1/5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lastRenderedPageBreak/>
              <w:t>4039,0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153,2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lastRenderedPageBreak/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дочь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Земельный участок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t xml:space="preserve">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rPr>
                <w:sz w:val="22"/>
                <w:szCs w:val="22"/>
              </w:rPr>
              <w:t>1/5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общая долевая собственность 1/5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4039,0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153,2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Прохоренко Александр Владимирович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845593,77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Квартира (общая совместная  собственность)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2000,0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31,5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73,4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t>ФОРД Фокус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200000,00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Квартира (общая совместная  собственность)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31,5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73,4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сын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73,4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lastRenderedPageBreak/>
              <w:t>Гаврикова Ольга Николаевна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582402,73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общая долевая собственность 1/2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95,8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1500,0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</w:tr>
      <w:tr w:rsidR="00C40496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238255,42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snapToGrid w:val="0"/>
              <w:jc w:val="center"/>
            </w:pPr>
            <w:r>
              <w:t>Жилой дом</w:t>
            </w:r>
          </w:p>
          <w:p w:rsidR="00C40496" w:rsidRDefault="00C40496">
            <w:pPr>
              <w:pStyle w:val="ab"/>
              <w:snapToGrid w:val="0"/>
              <w:jc w:val="center"/>
            </w:pP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1500,0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95,8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Россия</w:t>
            </w: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</w:p>
          <w:p w:rsidR="00C40496" w:rsidRDefault="00C40496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0496" w:rsidRDefault="00C40496">
            <w:pPr>
              <w:pStyle w:val="ab"/>
              <w:jc w:val="center"/>
            </w:pPr>
            <w:r>
              <w:t>Легковой автомобиль:</w:t>
            </w:r>
          </w:p>
          <w:p w:rsidR="00C40496" w:rsidRDefault="00C40496">
            <w:pPr>
              <w:pStyle w:val="ab"/>
              <w:jc w:val="center"/>
            </w:pPr>
            <w:r>
              <w:rPr>
                <w:lang w:val="en-US"/>
              </w:rPr>
              <w:t>HYNDAI SOLARIS</w:t>
            </w:r>
          </w:p>
        </w:tc>
      </w:tr>
    </w:tbl>
    <w:p w:rsidR="00C40496" w:rsidRDefault="00C40496">
      <w:pPr>
        <w:pStyle w:val="a8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604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96" w:rsidRDefault="00C40496">
    <w:pPr>
      <w:pStyle w:val="aa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96" w:rsidRDefault="00C4049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049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E02F5-48D4-4A64-82F8-9AECE994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C4049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C40496"/>
    <w:pPr>
      <w:spacing w:after="120"/>
    </w:pPr>
  </w:style>
  <w:style w:type="paragraph" w:customStyle="1" w:styleId="TableContents">
    <w:name w:val="Table Contents"/>
    <w:basedOn w:val="Standard"/>
    <w:rsid w:val="00C40496"/>
    <w:pPr>
      <w:suppressLineNumbers/>
    </w:pPr>
  </w:style>
  <w:style w:type="paragraph" w:customStyle="1" w:styleId="a8">
    <w:name w:val="Îñíîâíîé òåêñò"/>
    <w:basedOn w:val="a"/>
    <w:rsid w:val="00C40496"/>
    <w:pPr>
      <w:widowControl w:val="0"/>
      <w:suppressAutoHyphens/>
      <w:autoSpaceDE w:val="0"/>
      <w:spacing w:after="120" w:line="240" w:lineRule="auto"/>
    </w:pPr>
    <w:rPr>
      <w:rFonts w:eastAsia="Times New Roman"/>
      <w:kern w:val="1"/>
      <w:szCs w:val="24"/>
      <w:lang w:eastAsia="hi-IN" w:bidi="hi-IN"/>
    </w:rPr>
  </w:style>
  <w:style w:type="paragraph" w:customStyle="1" w:styleId="a9">
    <w:name w:val="Âåðõíèé êîëîíòèòóë"/>
    <w:basedOn w:val="a"/>
    <w:rsid w:val="00C40496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eastAsia="Times New Roman"/>
      <w:kern w:val="1"/>
      <w:szCs w:val="24"/>
      <w:lang w:eastAsia="hi-IN" w:bidi="hi-IN"/>
    </w:rPr>
  </w:style>
  <w:style w:type="paragraph" w:customStyle="1" w:styleId="aa">
    <w:name w:val="Íèæíèé êîëîíòèòóë"/>
    <w:basedOn w:val="a"/>
    <w:rsid w:val="00C40496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jc w:val="right"/>
    </w:pPr>
    <w:rPr>
      <w:rFonts w:eastAsia="Times New Roman"/>
      <w:kern w:val="1"/>
      <w:sz w:val="18"/>
      <w:szCs w:val="18"/>
      <w:lang w:eastAsia="hi-IN" w:bidi="hi-IN"/>
    </w:rPr>
  </w:style>
  <w:style w:type="paragraph" w:customStyle="1" w:styleId="ab">
    <w:name w:val="Ñîäåðæèìîå òàáëèöû"/>
    <w:basedOn w:val="a"/>
    <w:rsid w:val="00C40496"/>
    <w:pPr>
      <w:widowControl w:val="0"/>
      <w:suppressAutoHyphens/>
      <w:autoSpaceDE w:val="0"/>
      <w:spacing w:after="0" w:line="240" w:lineRule="auto"/>
    </w:pPr>
    <w:rPr>
      <w:rFonts w:eastAsia="Times New Roman"/>
      <w:kern w:val="1"/>
      <w:szCs w:val="24"/>
      <w:lang w:eastAsia="hi-IN" w:bidi="hi-IN"/>
    </w:rPr>
  </w:style>
  <w:style w:type="character" w:customStyle="1" w:styleId="11">
    <w:name w:val="Основной шрифт абзаца1"/>
    <w:rsid w:val="00C40496"/>
  </w:style>
  <w:style w:type="paragraph" w:customStyle="1" w:styleId="12">
    <w:name w:val="Заголовок1"/>
    <w:basedOn w:val="a"/>
    <w:next w:val="a8"/>
    <w:rsid w:val="00C4049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icrosoft YaHei"/>
      <w:kern w:val="2"/>
      <w:sz w:val="28"/>
      <w:lang w:eastAsia="zh-CN" w:bidi="hi-IN"/>
    </w:rPr>
  </w:style>
  <w:style w:type="paragraph" w:styleId="ac">
    <w:name w:val="Body Text"/>
    <w:basedOn w:val="a"/>
    <w:link w:val="ad"/>
    <w:rsid w:val="00C40496"/>
    <w:pPr>
      <w:widowControl w:val="0"/>
      <w:suppressAutoHyphens/>
      <w:autoSpaceDE w:val="0"/>
      <w:spacing w:after="120" w:line="240" w:lineRule="auto"/>
    </w:pPr>
    <w:rPr>
      <w:rFonts w:eastAsia="Mangal"/>
      <w:kern w:val="2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C40496"/>
    <w:rPr>
      <w:rFonts w:eastAsia="Mangal"/>
      <w:kern w:val="2"/>
      <w:sz w:val="24"/>
      <w:szCs w:val="24"/>
      <w:lang w:eastAsia="zh-CN" w:bidi="hi-IN"/>
    </w:rPr>
  </w:style>
  <w:style w:type="paragraph" w:styleId="ae">
    <w:name w:val="List"/>
    <w:basedOn w:val="ac"/>
    <w:rsid w:val="00C40496"/>
    <w:rPr>
      <w:rFonts w:cs="Mangal"/>
    </w:rPr>
  </w:style>
  <w:style w:type="paragraph" w:styleId="af">
    <w:name w:val="caption"/>
    <w:basedOn w:val="12"/>
    <w:next w:val="af0"/>
    <w:qFormat/>
    <w:rsid w:val="00C40496"/>
  </w:style>
  <w:style w:type="paragraph" w:customStyle="1" w:styleId="21">
    <w:name w:val="Указатель2"/>
    <w:basedOn w:val="a"/>
    <w:rsid w:val="00C40496"/>
    <w:pPr>
      <w:widowControl w:val="0"/>
      <w:suppressLineNumbers/>
      <w:suppressAutoHyphens/>
      <w:autoSpaceDE w:val="0"/>
      <w:spacing w:after="0" w:line="240" w:lineRule="auto"/>
    </w:pPr>
    <w:rPr>
      <w:rFonts w:eastAsia="Mangal" w:cs="Mangal"/>
      <w:kern w:val="2"/>
      <w:szCs w:val="24"/>
      <w:lang w:eastAsia="zh-CN" w:bidi="hi-IN"/>
    </w:rPr>
  </w:style>
  <w:style w:type="paragraph" w:styleId="af0">
    <w:name w:val="Subtitle"/>
    <w:basedOn w:val="12"/>
    <w:next w:val="ac"/>
    <w:link w:val="af1"/>
    <w:qFormat/>
    <w:rsid w:val="00C40496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rsid w:val="00C40496"/>
    <w:rPr>
      <w:rFonts w:ascii="Arial" w:eastAsia="Microsoft YaHei" w:hAnsi="Arial" w:cs="Microsoft YaHei"/>
      <w:i/>
      <w:iCs/>
      <w:kern w:val="2"/>
      <w:sz w:val="28"/>
      <w:szCs w:val="28"/>
      <w:lang w:eastAsia="zh-CN" w:bidi="hi-IN"/>
    </w:rPr>
  </w:style>
  <w:style w:type="paragraph" w:customStyle="1" w:styleId="13">
    <w:name w:val="Название1"/>
    <w:basedOn w:val="a"/>
    <w:rsid w:val="00C40496"/>
    <w:pPr>
      <w:widowControl w:val="0"/>
      <w:suppressLineNumbers/>
      <w:suppressAutoHyphens/>
      <w:autoSpaceDE w:val="0"/>
      <w:spacing w:before="120" w:after="120" w:line="240" w:lineRule="auto"/>
    </w:pPr>
    <w:rPr>
      <w:rFonts w:eastAsia="Mangal" w:cs="Mangal"/>
      <w:i/>
      <w:iCs/>
      <w:kern w:val="2"/>
      <w:szCs w:val="24"/>
      <w:lang w:eastAsia="zh-CN" w:bidi="hi-IN"/>
    </w:rPr>
  </w:style>
  <w:style w:type="paragraph" w:customStyle="1" w:styleId="14">
    <w:name w:val="Указатель1"/>
    <w:basedOn w:val="a"/>
    <w:rsid w:val="00C40496"/>
    <w:pPr>
      <w:widowControl w:val="0"/>
      <w:suppressLineNumbers/>
      <w:suppressAutoHyphens/>
      <w:autoSpaceDE w:val="0"/>
      <w:spacing w:after="0" w:line="240" w:lineRule="auto"/>
    </w:pPr>
    <w:rPr>
      <w:rFonts w:eastAsia="Mangal" w:cs="Mangal"/>
      <w:kern w:val="2"/>
      <w:szCs w:val="24"/>
      <w:lang w:eastAsia="zh-CN" w:bidi="hi-IN"/>
    </w:rPr>
  </w:style>
  <w:style w:type="paragraph" w:customStyle="1" w:styleId="af2">
    <w:name w:val="Ñïèñîê"/>
    <w:basedOn w:val="a8"/>
    <w:rsid w:val="00C40496"/>
    <w:rPr>
      <w:rFonts w:eastAsia="Mangal"/>
      <w:kern w:val="2"/>
      <w:lang w:eastAsia="zh-CN"/>
    </w:rPr>
  </w:style>
  <w:style w:type="paragraph" w:customStyle="1" w:styleId="af3">
    <w:name w:val="Íàçâàíèå"/>
    <w:basedOn w:val="a"/>
    <w:rsid w:val="00C40496"/>
    <w:pPr>
      <w:widowControl w:val="0"/>
      <w:suppressAutoHyphens/>
      <w:autoSpaceDE w:val="0"/>
      <w:spacing w:before="120" w:after="120" w:line="240" w:lineRule="auto"/>
    </w:pPr>
    <w:rPr>
      <w:rFonts w:eastAsia="Mangal"/>
      <w:i/>
      <w:iCs/>
      <w:kern w:val="2"/>
      <w:szCs w:val="24"/>
      <w:lang w:eastAsia="zh-CN" w:bidi="hi-IN"/>
    </w:rPr>
  </w:style>
  <w:style w:type="paragraph" w:customStyle="1" w:styleId="af4">
    <w:name w:val="Óêàçàòåëü"/>
    <w:basedOn w:val="a"/>
    <w:rsid w:val="00C40496"/>
    <w:pPr>
      <w:widowControl w:val="0"/>
      <w:suppressAutoHyphens/>
      <w:autoSpaceDE w:val="0"/>
      <w:spacing w:after="0" w:line="240" w:lineRule="auto"/>
    </w:pPr>
    <w:rPr>
      <w:rFonts w:eastAsia="Mangal"/>
      <w:kern w:val="2"/>
      <w:szCs w:val="24"/>
      <w:lang w:eastAsia="zh-CN" w:bidi="hi-IN"/>
    </w:rPr>
  </w:style>
  <w:style w:type="paragraph" w:customStyle="1" w:styleId="af5">
    <w:name w:val="Верхний и нижний колонтитулы"/>
    <w:basedOn w:val="a"/>
    <w:rsid w:val="00C40496"/>
    <w:pPr>
      <w:widowControl w:val="0"/>
      <w:suppressLineNumbers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eastAsia="Mangal"/>
      <w:kern w:val="2"/>
      <w:szCs w:val="24"/>
      <w:lang w:eastAsia="zh-CN" w:bidi="hi-IN"/>
    </w:rPr>
  </w:style>
  <w:style w:type="paragraph" w:customStyle="1" w:styleId="af6">
    <w:name w:val="Колонтитул"/>
    <w:basedOn w:val="a"/>
    <w:rsid w:val="00C40496"/>
    <w:pPr>
      <w:widowControl w:val="0"/>
      <w:suppressLineNumbers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eastAsia="Mangal"/>
      <w:kern w:val="2"/>
      <w:szCs w:val="24"/>
      <w:lang w:eastAsia="zh-CN" w:bidi="hi-IN"/>
    </w:rPr>
  </w:style>
  <w:style w:type="paragraph" w:styleId="af7">
    <w:name w:val="header"/>
    <w:basedOn w:val="a"/>
    <w:link w:val="af8"/>
    <w:rsid w:val="00C40496"/>
    <w:pPr>
      <w:widowControl w:val="0"/>
      <w:suppressLineNumbers/>
      <w:tabs>
        <w:tab w:val="center" w:pos="7285"/>
        <w:tab w:val="right" w:pos="14570"/>
      </w:tabs>
      <w:suppressAutoHyphens/>
      <w:autoSpaceDE w:val="0"/>
      <w:spacing w:after="0" w:line="240" w:lineRule="auto"/>
    </w:pPr>
    <w:rPr>
      <w:rFonts w:eastAsia="Mangal"/>
      <w:kern w:val="2"/>
      <w:szCs w:val="24"/>
      <w:lang w:eastAsia="zh-CN" w:bidi="hi-IN"/>
    </w:rPr>
  </w:style>
  <w:style w:type="character" w:customStyle="1" w:styleId="af8">
    <w:name w:val="Верхний колонтитул Знак"/>
    <w:basedOn w:val="a0"/>
    <w:link w:val="af7"/>
    <w:rsid w:val="00C40496"/>
    <w:rPr>
      <w:rFonts w:eastAsia="Mangal"/>
      <w:kern w:val="2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C40496"/>
    <w:pPr>
      <w:widowControl w:val="0"/>
      <w:suppressLineNumbers/>
      <w:tabs>
        <w:tab w:val="center" w:pos="7285"/>
        <w:tab w:val="right" w:pos="14570"/>
      </w:tabs>
      <w:suppressAutoHyphens/>
      <w:autoSpaceDE w:val="0"/>
      <w:spacing w:after="0" w:line="240" w:lineRule="auto"/>
    </w:pPr>
    <w:rPr>
      <w:rFonts w:eastAsia="Mangal"/>
      <w:kern w:val="2"/>
      <w:szCs w:val="24"/>
      <w:lang w:eastAsia="zh-CN" w:bidi="hi-IN"/>
    </w:rPr>
  </w:style>
  <w:style w:type="character" w:customStyle="1" w:styleId="afa">
    <w:name w:val="Нижний колонтитул Знак"/>
    <w:basedOn w:val="a0"/>
    <w:link w:val="af9"/>
    <w:rsid w:val="00C40496"/>
    <w:rPr>
      <w:rFonts w:eastAsia="Mangal"/>
      <w:kern w:val="2"/>
      <w:sz w:val="24"/>
      <w:szCs w:val="24"/>
      <w:lang w:eastAsia="zh-CN" w:bidi="hi-IN"/>
    </w:rPr>
  </w:style>
  <w:style w:type="paragraph" w:customStyle="1" w:styleId="afb">
    <w:name w:val="Содержимое таблицы"/>
    <w:basedOn w:val="a"/>
    <w:rsid w:val="00C40496"/>
    <w:pPr>
      <w:widowControl w:val="0"/>
      <w:suppressLineNumbers/>
      <w:suppressAutoHyphens/>
      <w:autoSpaceDE w:val="0"/>
      <w:spacing w:after="0" w:line="240" w:lineRule="auto"/>
    </w:pPr>
    <w:rPr>
      <w:rFonts w:eastAsia="Mangal"/>
      <w:kern w:val="2"/>
      <w:szCs w:val="24"/>
      <w:lang w:eastAsia="zh-CN" w:bidi="hi-IN"/>
    </w:rPr>
  </w:style>
  <w:style w:type="paragraph" w:customStyle="1" w:styleId="afc">
    <w:name w:val="Заголовок таблицы"/>
    <w:basedOn w:val="afb"/>
    <w:rsid w:val="00C40496"/>
    <w:pPr>
      <w:jc w:val="center"/>
    </w:pPr>
    <w:rPr>
      <w:b/>
      <w:bCs/>
    </w:rPr>
  </w:style>
  <w:style w:type="paragraph" w:styleId="afd">
    <w:name w:val="No Spacing"/>
    <w:qFormat/>
    <w:rsid w:val="00C40496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2022-09-01T05:39:00Z</dcterms:modified>
</cp:coreProperties>
</file>