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DB7ED5" w:rsidRPr="00D30E2F" w:rsidRDefault="00DB7ED5" w:rsidP="00DB7ED5">
      <w:pPr>
        <w:jc w:val="center"/>
      </w:pPr>
      <w:r w:rsidRPr="00D30E2F">
        <w:t xml:space="preserve">государственных гражданских служащих администрации </w:t>
      </w:r>
      <w:r>
        <w:t xml:space="preserve">Губернатора и </w:t>
      </w:r>
      <w:r w:rsidRPr="00D30E2F">
        <w:t>Правительства</w:t>
      </w:r>
      <w:r>
        <w:t xml:space="preserve"> Кировской</w:t>
      </w:r>
      <w:r w:rsidRPr="00D30E2F">
        <w:t xml:space="preserve"> области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BA15EA" w:rsidTr="00B26D6D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BA15EA" w:rsidRDefault="00AF200C" w:rsidP="00B26D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BA15EA" w:rsidRDefault="00AF200C" w:rsidP="00B26D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BA15EA" w:rsidRDefault="00AF200C" w:rsidP="00B26D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BA15EA" w:rsidTr="00B26D6D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BA15EA" w:rsidRDefault="00AF200C" w:rsidP="00B26D6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BA15EA" w:rsidRDefault="00AF200C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BA15EA" w:rsidRDefault="00AF200C" w:rsidP="00B26D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BA15EA" w:rsidRDefault="00AF20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BA15EA" w:rsidRDefault="00AF20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BA15EA" w:rsidRDefault="00AF20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</w:pPr>
            <w:r w:rsidRPr="00BA15EA">
              <w:t>секретариат Губернатора Кировской области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Санникова Е.Н.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80,6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sz w:val="18"/>
                <w:szCs w:val="18"/>
              </w:rPr>
              <w:br/>
              <w:t>ВАЗ 21310 Нива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1 032 206,13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b/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67,0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80,6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</w:pPr>
            <w:r w:rsidRPr="00BA15EA">
              <w:t>управление протокола и наград администрации Губернатора и Правительства Кировской области</w:t>
            </w:r>
          </w:p>
        </w:tc>
      </w:tr>
      <w:tr w:rsidR="0082185A" w:rsidRPr="00BA15EA" w:rsidTr="00BD2968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Шарапова А.А.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67,4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</w:t>
            </w:r>
          </w:p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ХУНДАЙ </w:t>
            </w:r>
            <w:proofErr w:type="spellStart"/>
            <w:r w:rsidRPr="00BA15EA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1 436 693,77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D2968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67,4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67,4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Гущина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1 007,0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246 411,27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71,6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прицеп 716103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782 827,53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</w:pPr>
            <w:r w:rsidRPr="00BA15EA">
              <w:t>контрольное управление Губернатора Кировской области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Пестов В.В.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и.о</w:t>
            </w:r>
            <w:proofErr w:type="spellEnd"/>
            <w:r w:rsidRPr="00BA15EA">
              <w:rPr>
                <w:sz w:val="18"/>
                <w:szCs w:val="18"/>
              </w:rPr>
              <w:t>.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1 052,0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A15EA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1 098 333,22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66,6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20 000,00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82,0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66,6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66,6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66,6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82185A" w:rsidRPr="00BA15EA" w:rsidRDefault="0082185A" w:rsidP="00BA15EA">
            <w:pPr>
              <w:ind w:left="-79" w:right="-73"/>
              <w:jc w:val="center"/>
            </w:pPr>
            <w:r w:rsidRPr="00BA15EA">
              <w:t xml:space="preserve">аппараты Председателя Правительства Кировской области, вице-Губернатора Кировской области, первого заместителя Председателя Правительства Кировской области, </w:t>
            </w:r>
            <w:r w:rsidR="00755C9B">
              <w:br/>
            </w:r>
            <w:r w:rsidRPr="00BA15EA">
              <w:t>заместителей Председателя Правительства Кировской области, руководителя администрации Губернатора и Правительства Кировской области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Вахрушева Е.А.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70,4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964 655,00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71,8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4 600,0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2185A" w:rsidRPr="00BA15EA" w:rsidTr="00BD2968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70,4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82185A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82185A" w:rsidRPr="00BA15EA" w:rsidRDefault="0082185A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82185A" w:rsidRPr="00BA15EA" w:rsidRDefault="0082185A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0572" w:rsidRPr="00BA15EA" w:rsidTr="00C135BF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Волкова А.В.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49,8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2 644 270,64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покупка квартиры </w:t>
            </w:r>
            <w:r w:rsidRPr="00BA15EA">
              <w:rPr>
                <w:sz w:val="18"/>
                <w:szCs w:val="18"/>
              </w:rPr>
              <w:br/>
              <w:t xml:space="preserve">47,8 </w:t>
            </w:r>
            <w:proofErr w:type="spellStart"/>
            <w:r w:rsidRPr="00BA15EA">
              <w:rPr>
                <w:sz w:val="18"/>
                <w:szCs w:val="18"/>
              </w:rPr>
              <w:t>кв.м</w:t>
            </w:r>
            <w:proofErr w:type="spellEnd"/>
            <w:r w:rsidRPr="00BA15EA">
              <w:rPr>
                <w:sz w:val="18"/>
                <w:szCs w:val="18"/>
              </w:rPr>
              <w:t>. за счет заемных средств и собственных накоплений</w:t>
            </w:r>
          </w:p>
        </w:tc>
      </w:tr>
      <w:tr w:rsidR="002A0572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49,8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2A0572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49,8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0572" w:rsidRPr="00BA15EA" w:rsidRDefault="002A0572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Корчемкина</w:t>
            </w:r>
            <w:proofErr w:type="spellEnd"/>
            <w:r w:rsidRPr="00BA15EA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827 802,40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62,9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A15EA">
              <w:rPr>
                <w:sz w:val="18"/>
                <w:szCs w:val="18"/>
              </w:rPr>
              <w:t>Hyundai</w:t>
            </w:r>
            <w:proofErr w:type="spellEnd"/>
            <w:r w:rsidRPr="00BA15EA">
              <w:rPr>
                <w:sz w:val="18"/>
                <w:szCs w:val="18"/>
              </w:rPr>
              <w:t xml:space="preserve"> </w:t>
            </w:r>
            <w:proofErr w:type="spellStart"/>
            <w:r w:rsidRPr="00BA15EA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380 986,88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Парфенова М.В.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28,9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48,6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841 807,58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1 400,0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Пойлов</w:t>
            </w:r>
            <w:proofErr w:type="spellEnd"/>
            <w:r w:rsidRPr="00BA15EA">
              <w:rPr>
                <w:sz w:val="18"/>
                <w:szCs w:val="18"/>
              </w:rPr>
              <w:t xml:space="preserve"> М.Ю.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56,2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829 463,27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255,3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969,0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Рычков</w:t>
            </w:r>
            <w:proofErr w:type="spellEnd"/>
            <w:r w:rsidRPr="00BA15EA"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34,9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7 292 665,48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73,8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999,0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61,9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73,8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745 611,14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73,8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Шустова Л.А.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помощник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49,1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2 190 665,31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автомобилей)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покупка легкового автомобиля </w:t>
            </w:r>
            <w:r w:rsidRPr="00BA15EA">
              <w:rPr>
                <w:sz w:val="18"/>
                <w:szCs w:val="18"/>
              </w:rPr>
              <w:br/>
              <w:t xml:space="preserve">за счет заемных средств, собственных накоплений, дохода </w:t>
            </w:r>
            <w:r w:rsidRPr="00BA15EA">
              <w:rPr>
                <w:sz w:val="18"/>
                <w:szCs w:val="18"/>
              </w:rPr>
              <w:br/>
              <w:t>от продажи автомобилей</w:t>
            </w:r>
          </w:p>
        </w:tc>
      </w:tr>
      <w:tr w:rsidR="00AB0085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AB0085" w:rsidRPr="00BA15EA" w:rsidRDefault="00AB0085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23,4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0085" w:rsidRPr="00BA15EA" w:rsidRDefault="00AB0085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</w:pPr>
            <w:r w:rsidRPr="00BA15EA">
              <w:t>управление по вопросам государственной гражданской службы и кадров администрации Губернатора и Правительства Кировской области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Шильке</w:t>
            </w:r>
            <w:proofErr w:type="spellEnd"/>
            <w:r w:rsidRPr="00BA15EA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47,2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1 148 053,20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85,3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47,2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1 146 073,36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Чермных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467,0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1 076 414,08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479 273,55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467,0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Колупаева О.В.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993 758,09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26,2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</w:t>
            </w:r>
          </w:p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ТАГАЗ KJ TAGER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900,0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16 033,03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CE5D0C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E5D0C" w:rsidRPr="00BA15EA" w:rsidRDefault="00CE5D0C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</w:pPr>
            <w:r w:rsidRPr="00BA15EA">
              <w:t>управление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Сипатова И.В.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33,2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9 990,0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sz w:val="18"/>
                <w:szCs w:val="18"/>
              </w:rPr>
              <w:br/>
              <w:t xml:space="preserve">РЕНО </w:t>
            </w:r>
            <w:proofErr w:type="spellStart"/>
            <w:r w:rsidRPr="00BA15EA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1 118 068,87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33,0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9 990,0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легковые автомобили ВАЗ 21213, RENAULT KAPTUR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2 001 815,45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33,0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  <w:proofErr w:type="gramStart"/>
            <w:r w:rsidRPr="00BA15EA">
              <w:rPr>
                <w:sz w:val="18"/>
                <w:szCs w:val="18"/>
              </w:rPr>
              <w:t>Коновалов</w:t>
            </w:r>
            <w:proofErr w:type="gramEnd"/>
            <w:r w:rsidRPr="00BA15EA">
              <w:rPr>
                <w:sz w:val="18"/>
                <w:szCs w:val="18"/>
              </w:rPr>
              <w:t xml:space="preserve"> А.Л.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37,8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sz w:val="18"/>
                <w:szCs w:val="18"/>
              </w:rPr>
              <w:br/>
              <w:t>РЕНО R</w:t>
            </w:r>
            <w:r w:rsidRPr="00BA15EA">
              <w:rPr>
                <w:sz w:val="18"/>
                <w:szCs w:val="18"/>
                <w:lang w:val="en-US"/>
              </w:rPr>
              <w:t>ENAULT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DUSTER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HSRDDG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2 588 580,85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77,2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17,5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17,3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77,2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77,2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4DE7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64DE7" w:rsidRPr="00BA15EA" w:rsidRDefault="00964DE7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4DE7" w:rsidRPr="00BA15EA" w:rsidRDefault="00964DE7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</w:pPr>
            <w:r w:rsidRPr="00BA15EA">
              <w:t>отдел защиты государственной тайны администрации Губернатора и Правительства Кировской области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Царегородцев</w:t>
            </w:r>
            <w:proofErr w:type="spellEnd"/>
            <w:r w:rsidRPr="00BA15EA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57,3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ОУТЛЕНДЕР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1 133 183,89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308 109,85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57,3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</w:pPr>
            <w:r w:rsidRPr="00BA15EA">
              <w:t>управление специальной документальной связи администрации Губернатора и Правительства Кировской области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Пыхтеев В.П.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1 344,0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</w:t>
            </w:r>
          </w:p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МИЦУБИСИ PAJERO 3,0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1 939 737,81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75,0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снегоход </w:t>
            </w:r>
            <w:proofErr w:type="spellStart"/>
            <w:r w:rsidRPr="00BA15EA">
              <w:rPr>
                <w:sz w:val="18"/>
                <w:szCs w:val="18"/>
                <w:lang w:val="en-US"/>
              </w:rPr>
              <w:t>Tungus</w:t>
            </w:r>
            <w:proofErr w:type="spellEnd"/>
            <w:r w:rsidRPr="00BA15EA">
              <w:rPr>
                <w:sz w:val="18"/>
                <w:szCs w:val="18"/>
                <w:lang w:val="en-US"/>
              </w:rPr>
              <w:t xml:space="preserve"> SK500L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21,5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прицеп Трейлер 829450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992,0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75,0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526 239,24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</w:pPr>
            <w:r w:rsidRPr="00BA15EA">
              <w:t>управление специальных программ администрации Губернатора и Правительства Кировской области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Житник В.В.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58,6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64,5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ЛЭНД РОВЕР </w:t>
            </w:r>
            <w:proofErr w:type="spellStart"/>
            <w:r w:rsidRPr="00BA15EA">
              <w:rPr>
                <w:sz w:val="18"/>
                <w:szCs w:val="18"/>
              </w:rPr>
              <w:t>Дискавери</w:t>
            </w:r>
            <w:proofErr w:type="spellEnd"/>
            <w:r w:rsidRPr="00BA15E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1 540 308,19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58,6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754 545,13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64,5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</w:pPr>
            <w:r w:rsidRPr="00BA15EA">
              <w:t>управление делопроизводства администрации Губернатора и Правительства Кировской области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Евдокимова И.В.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13,0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 LADA GRANTA 219170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1 448 105,01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13,0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 ВАЗ GFL 110 ЛАДА ВЕСТА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355 827,27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Кошевая Е.Н.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48,4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819 006,23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48,4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Лимарева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63,5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829 437,20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9,9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tabs>
                <w:tab w:val="left" w:pos="2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tabs>
                <w:tab w:val="left" w:pos="208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9,9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</w:t>
            </w:r>
            <w:r w:rsidRPr="00BA15EA">
              <w:rPr>
                <w:sz w:val="18"/>
                <w:szCs w:val="18"/>
                <w:lang w:val="en-US"/>
              </w:rPr>
              <w:t xml:space="preserve"> TOYOTA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Land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Cruiser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Prado</w:t>
            </w:r>
            <w:r w:rsidRPr="00BA15EA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5 632 426,54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 xml:space="preserve">от продажи автомобиля, недвижимого имущества </w:t>
            </w:r>
            <w:r w:rsidRPr="00BA15EA">
              <w:rPr>
                <w:sz w:val="18"/>
                <w:szCs w:val="18"/>
              </w:rPr>
              <w:br/>
              <w:t xml:space="preserve">и дохода, полученного </w:t>
            </w:r>
            <w:r w:rsidRPr="00BA15EA">
              <w:rPr>
                <w:sz w:val="18"/>
                <w:szCs w:val="18"/>
              </w:rPr>
              <w:br/>
              <w:t>в дар)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покупка квартиры </w:t>
            </w:r>
            <w:r w:rsidRPr="00BA15EA">
              <w:rPr>
                <w:sz w:val="18"/>
                <w:szCs w:val="18"/>
              </w:rPr>
              <w:br/>
              <w:t xml:space="preserve">83,1 </w:t>
            </w:r>
            <w:proofErr w:type="spellStart"/>
            <w:r w:rsidRPr="00BA15EA">
              <w:rPr>
                <w:sz w:val="18"/>
                <w:szCs w:val="18"/>
              </w:rPr>
              <w:t>кв.м</w:t>
            </w:r>
            <w:proofErr w:type="spellEnd"/>
            <w:r w:rsidRPr="00BA15EA">
              <w:rPr>
                <w:sz w:val="18"/>
                <w:szCs w:val="18"/>
              </w:rPr>
              <w:t xml:space="preserve">. за счет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имущества;</w:t>
            </w:r>
          </w:p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покупка легкового автомобиля</w:t>
            </w:r>
            <w:r w:rsidRPr="00BA15EA">
              <w:rPr>
                <w:sz w:val="18"/>
                <w:szCs w:val="18"/>
              </w:rPr>
              <w:br/>
              <w:t xml:space="preserve">за счет дохода </w:t>
            </w:r>
            <w:r w:rsidRPr="00BA15EA">
              <w:rPr>
                <w:sz w:val="18"/>
                <w:szCs w:val="18"/>
              </w:rPr>
              <w:br/>
              <w:t xml:space="preserve">от продажи автомобиля, заемных средств, собственных накоплений 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лодка надувная моторно-гребная ОНИКС 280</w:t>
            </w:r>
            <w:r w:rsidRPr="00BA15EA"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277" w:type="dxa"/>
            <w:vMerge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лодочный мотор </w:t>
            </w:r>
            <w:r w:rsidRPr="00BA15EA">
              <w:rPr>
                <w:sz w:val="18"/>
                <w:szCs w:val="18"/>
                <w:lang w:val="en-US"/>
              </w:rPr>
              <w:t>YAMAHA 2CMHS</w:t>
            </w:r>
          </w:p>
        </w:tc>
        <w:tc>
          <w:tcPr>
            <w:tcW w:w="1277" w:type="dxa"/>
            <w:vMerge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  <w:lang w:val="en-US"/>
              </w:rPr>
            </w:pPr>
            <w:r w:rsidRPr="00BA15EA">
              <w:rPr>
                <w:sz w:val="18"/>
                <w:szCs w:val="18"/>
              </w:rPr>
              <w:t xml:space="preserve">прицеп 829450 </w:t>
            </w:r>
            <w:r w:rsidRPr="00BA15EA">
              <w:rPr>
                <w:sz w:val="18"/>
                <w:szCs w:val="18"/>
              </w:rPr>
              <w:br/>
              <w:t>к легковому автомобилю</w:t>
            </w: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rHeight w:val="32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Рыбникова М.Ю.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94,2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64,6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913 512,89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94,2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31,0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BA15EA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1 265 929,09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31,0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  <w:highlight w:val="lightGray"/>
              </w:rPr>
            </w:pPr>
            <w:r w:rsidRPr="00BA15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  <w:highlight w:val="lightGray"/>
              </w:rPr>
            </w:pPr>
            <w:r w:rsidRPr="00BA15EA">
              <w:rPr>
                <w:sz w:val="18"/>
                <w:szCs w:val="18"/>
              </w:rPr>
              <w:t>45,8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45,8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94,2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</w:pPr>
            <w:r w:rsidRPr="00BA15EA">
              <w:t>управление бухгалтерского учета и закупок администрации Губернатора и Правительства Кировской области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Зырянова Т.А.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начальник управления, </w:t>
            </w:r>
            <w:r w:rsidRPr="00BA15EA">
              <w:rPr>
                <w:sz w:val="18"/>
                <w:szCs w:val="18"/>
              </w:rPr>
              <w:br/>
              <w:t>главный бухгалтер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563,0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56,1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1 170 013,27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42,9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Дербина</w:t>
            </w:r>
            <w:proofErr w:type="spellEnd"/>
            <w:r w:rsidRPr="00BA15EA">
              <w:rPr>
                <w:sz w:val="18"/>
                <w:szCs w:val="18"/>
              </w:rPr>
              <w:t xml:space="preserve"> М.Ю.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управления, заместитель главного бухгалтера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553,0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69,4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1 493 340,73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69,5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49,0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69,4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A15EA">
              <w:rPr>
                <w:sz w:val="18"/>
                <w:szCs w:val="18"/>
              </w:rPr>
              <w:t>Nissan</w:t>
            </w:r>
            <w:proofErr w:type="spellEnd"/>
            <w:r w:rsidRPr="00BA15EA">
              <w:rPr>
                <w:sz w:val="18"/>
                <w:szCs w:val="18"/>
              </w:rPr>
              <w:t xml:space="preserve"> </w:t>
            </w:r>
            <w:proofErr w:type="spellStart"/>
            <w:r w:rsidRPr="00BA15EA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835 601,81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23,6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D2968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Пушкарева М.В.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C0336" w:rsidRDefault="00B26D6D" w:rsidP="00BD2968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</w:t>
            </w:r>
          </w:p>
          <w:p w:rsidR="00BD2968" w:rsidRPr="00BA15EA" w:rsidRDefault="00BD2968" w:rsidP="00BD296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85,1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1 065 933,07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D2968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85,1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КИА </w:t>
            </w:r>
            <w:r w:rsidRPr="00BA15EA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834 161,22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17,5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Щелчкова</w:t>
            </w:r>
            <w:proofErr w:type="spellEnd"/>
            <w:r w:rsidRPr="00BA15EA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15,8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  <w:lang w:val="en-US"/>
              </w:rPr>
            </w:pPr>
            <w:r w:rsidRPr="00BA15EA">
              <w:rPr>
                <w:sz w:val="18"/>
                <w:szCs w:val="18"/>
              </w:rPr>
              <w:t>легковые</w:t>
            </w:r>
            <w:r w:rsidRPr="00BA15EA">
              <w:rPr>
                <w:sz w:val="18"/>
                <w:szCs w:val="18"/>
                <w:lang w:val="en-US"/>
              </w:rPr>
              <w:t xml:space="preserve"> </w:t>
            </w:r>
            <w:r w:rsidRPr="00BA15EA">
              <w:rPr>
                <w:sz w:val="18"/>
                <w:szCs w:val="18"/>
              </w:rPr>
              <w:t>автомобили</w:t>
            </w:r>
            <w:r w:rsidRPr="00BA15EA">
              <w:rPr>
                <w:sz w:val="18"/>
                <w:szCs w:val="18"/>
                <w:lang w:val="en-US"/>
              </w:rPr>
              <w:t xml:space="preserve"> MITSUBISHI OUTLANDER, </w:t>
            </w:r>
            <w:r w:rsidRPr="00BA15EA">
              <w:rPr>
                <w:sz w:val="18"/>
                <w:szCs w:val="18"/>
                <w:lang w:val="en-US"/>
              </w:rPr>
              <w:br/>
              <w:t>LADA GRANTA 219010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937 738,79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53,0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</w:t>
            </w:r>
            <w:r w:rsidRPr="00BA15EA">
              <w:rPr>
                <w:sz w:val="18"/>
                <w:szCs w:val="18"/>
                <w:lang w:val="en-US"/>
              </w:rPr>
              <w:t> </w:t>
            </w:r>
            <w:r w:rsidRPr="00BA15EA">
              <w:rPr>
                <w:sz w:val="18"/>
                <w:szCs w:val="18"/>
              </w:rPr>
              <w:t>057,0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1 057,0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69,0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2 055 489,32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53,0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15,8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26D6D" w:rsidRPr="00BA15EA" w:rsidTr="00B26D6D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26D6D" w:rsidRPr="00BA15EA" w:rsidRDefault="00B26D6D" w:rsidP="00B26D6D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</w:pPr>
            <w:r w:rsidRPr="00BA15EA">
              <w:t xml:space="preserve">управление по взаимодействию с правоохранительными органами и военнослужащими </w:t>
            </w:r>
            <w:r w:rsidRPr="00BA15EA">
              <w:br/>
              <w:t>администрации Губернатора и Правительства Кировской области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Зайцев Р.В.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59,7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A15EA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2 091 744,69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59,7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8306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</w:t>
            </w:r>
            <w:r w:rsidR="00830696">
              <w:rPr>
                <w:sz w:val="18"/>
                <w:szCs w:val="18"/>
              </w:rPr>
              <w:t>300</w:t>
            </w:r>
            <w:r w:rsidRPr="00BA15EA">
              <w:rPr>
                <w:sz w:val="18"/>
                <w:szCs w:val="18"/>
              </w:rPr>
              <w:t> </w:t>
            </w:r>
            <w:r w:rsidR="00830696">
              <w:rPr>
                <w:sz w:val="18"/>
                <w:szCs w:val="18"/>
              </w:rPr>
              <w:t>562</w:t>
            </w:r>
            <w:r w:rsidRPr="00BA15EA">
              <w:rPr>
                <w:sz w:val="18"/>
                <w:szCs w:val="18"/>
              </w:rPr>
              <w:t>,</w:t>
            </w:r>
            <w:r w:rsidR="00830696">
              <w:rPr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35,0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Зыков О.Ю.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48,6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ССАНГ ЙОНГ </w:t>
            </w:r>
            <w:r w:rsidRPr="00BA15EA">
              <w:rPr>
                <w:sz w:val="18"/>
                <w:szCs w:val="18"/>
              </w:rPr>
              <w:br/>
              <w:t>DJ KYRON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1 596</w:t>
            </w:r>
            <w:r w:rsidRPr="00BA15EA">
              <w:rPr>
                <w:sz w:val="18"/>
                <w:szCs w:val="18"/>
                <w:lang w:val="en-US"/>
              </w:rPr>
              <w:t> </w:t>
            </w:r>
            <w:r w:rsidRPr="00BA15EA">
              <w:rPr>
                <w:sz w:val="18"/>
                <w:szCs w:val="18"/>
              </w:rPr>
              <w:t>622,44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(2/5)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31,6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48,6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295 451,05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5D09A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(1/2)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09A1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(2/5)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31,6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09A1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общая долевая </w:t>
            </w:r>
            <w:r w:rsidRPr="00BA15EA">
              <w:rPr>
                <w:sz w:val="18"/>
                <w:szCs w:val="18"/>
              </w:rPr>
              <w:br/>
              <w:t>(1/10)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31,6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9A1" w:rsidRPr="00BA15EA" w:rsidRDefault="005D09A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</w:pPr>
            <w:r w:rsidRPr="00BA15EA">
              <w:t>управление защиты населения и территорий администрации Губернатора и Правительства Кировской области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Прокошев И.Ю.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64,1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1 500,0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A15EA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1 607 673,71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21,2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22,1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1 500,0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596 053,85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21,2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22,1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64,1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1 500,0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21,2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22,1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Перминова Н.С.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(5/7)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sz w:val="18"/>
                <w:szCs w:val="18"/>
              </w:rPr>
              <w:br/>
              <w:t>ВАЗ 11193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3 073 659,06 </w:t>
            </w:r>
            <w:r w:rsidRPr="00BA15EA">
              <w:rPr>
                <w:sz w:val="18"/>
                <w:szCs w:val="18"/>
              </w:rPr>
              <w:br/>
              <w:t xml:space="preserve">(с учетом дохода </w:t>
            </w:r>
            <w:r w:rsidRPr="00BA15EA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43,2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43,2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 Шевроле Кобальт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A15EA">
              <w:rPr>
                <w:sz w:val="18"/>
                <w:szCs w:val="18"/>
                <w:lang w:val="en-US"/>
              </w:rPr>
              <w:t>278 584</w:t>
            </w:r>
            <w:r w:rsidRPr="00BA15EA">
              <w:rPr>
                <w:sz w:val="18"/>
                <w:szCs w:val="18"/>
              </w:rPr>
              <w:t>,</w:t>
            </w:r>
            <w:r w:rsidRPr="00BA15E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63,4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Куноф</w:t>
            </w:r>
            <w:proofErr w:type="spellEnd"/>
            <w:r w:rsidRPr="00BA15EA"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65,9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легковые автомобили </w:t>
            </w:r>
            <w:r w:rsidRPr="00BA15EA">
              <w:rPr>
                <w:sz w:val="18"/>
                <w:szCs w:val="18"/>
              </w:rPr>
              <w:br/>
            </w:r>
            <w:proofErr w:type="spellStart"/>
            <w:r w:rsidRPr="00BA15EA">
              <w:rPr>
                <w:sz w:val="18"/>
                <w:szCs w:val="18"/>
              </w:rPr>
              <w:t>Nissan</w:t>
            </w:r>
            <w:proofErr w:type="spellEnd"/>
            <w:r w:rsidRPr="00BA15EA">
              <w:rPr>
                <w:sz w:val="18"/>
                <w:szCs w:val="18"/>
              </w:rPr>
              <w:t xml:space="preserve"> </w:t>
            </w:r>
            <w:proofErr w:type="spellStart"/>
            <w:r w:rsidRPr="00BA15EA">
              <w:rPr>
                <w:sz w:val="18"/>
                <w:szCs w:val="18"/>
              </w:rPr>
              <w:t>Juke</w:t>
            </w:r>
            <w:proofErr w:type="spellEnd"/>
            <w:r w:rsidRPr="00BA15EA">
              <w:rPr>
                <w:sz w:val="18"/>
                <w:szCs w:val="18"/>
              </w:rPr>
              <w:t xml:space="preserve">, </w:t>
            </w:r>
            <w:r w:rsidRPr="00BA15EA">
              <w:rPr>
                <w:sz w:val="18"/>
                <w:szCs w:val="18"/>
              </w:rPr>
              <w:br/>
            </w:r>
            <w:proofErr w:type="spellStart"/>
            <w:r w:rsidRPr="00BA15EA">
              <w:rPr>
                <w:sz w:val="18"/>
                <w:szCs w:val="18"/>
              </w:rPr>
              <w:t>Сузуки</w:t>
            </w:r>
            <w:proofErr w:type="spellEnd"/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SX</w:t>
            </w:r>
            <w:r w:rsidRPr="00BA15EA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1 013 165,45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1 388 053,83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65,9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65,9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Немчанинов</w:t>
            </w:r>
            <w:proofErr w:type="spellEnd"/>
            <w:r w:rsidRPr="00BA15EA">
              <w:rPr>
                <w:sz w:val="18"/>
                <w:szCs w:val="18"/>
              </w:rPr>
              <w:t xml:space="preserve"> Я.А.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23,5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1 007 102,74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sz w:val="18"/>
                <w:szCs w:val="18"/>
              </w:rPr>
              <w:br/>
              <w:t xml:space="preserve">ВАЗ </w:t>
            </w:r>
            <w:r w:rsidRPr="00BA15EA">
              <w:rPr>
                <w:sz w:val="18"/>
                <w:szCs w:val="18"/>
                <w:lang w:val="en-US"/>
              </w:rPr>
              <w:t>LADA</w:t>
            </w:r>
            <w:r w:rsidRPr="00BA15EA">
              <w:rPr>
                <w:sz w:val="18"/>
                <w:szCs w:val="18"/>
              </w:rPr>
              <w:t xml:space="preserve"> </w:t>
            </w:r>
            <w:r w:rsidRPr="00BA15EA">
              <w:rPr>
                <w:sz w:val="18"/>
                <w:szCs w:val="18"/>
                <w:lang w:val="en-US"/>
              </w:rPr>
              <w:t>GRANTA</w:t>
            </w:r>
            <w:r w:rsidRPr="00BA15EA">
              <w:rPr>
                <w:sz w:val="18"/>
                <w:szCs w:val="18"/>
              </w:rPr>
              <w:t xml:space="preserve"> 219110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595 311,82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A1149C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2968" w:rsidRPr="00BA15EA" w:rsidRDefault="00A1149C" w:rsidP="00BD2968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149C" w:rsidRPr="00BA15EA" w:rsidTr="00BD296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23,5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1149C" w:rsidRPr="00BA15EA" w:rsidRDefault="00A1149C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</w:pPr>
            <w:r w:rsidRPr="00BA15EA">
              <w:t>управление проектной деятельности при Правительстве Кировской области</w:t>
            </w: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Зорина-</w:t>
            </w:r>
            <w:proofErr w:type="spellStart"/>
            <w:r w:rsidRPr="00BA15EA">
              <w:rPr>
                <w:sz w:val="18"/>
                <w:szCs w:val="18"/>
              </w:rPr>
              <w:t>Комаровских</w:t>
            </w:r>
            <w:proofErr w:type="spellEnd"/>
            <w:r w:rsidRPr="00BA15EA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59,4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973 902,83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16,6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59,4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 xml:space="preserve">легковые автомобили СИТРОЕН си 5, СУБАРУ </w:t>
            </w:r>
            <w:proofErr w:type="spellStart"/>
            <w:r w:rsidRPr="00BA15EA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1 612 941,26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48,0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59,4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Кривошеина М.В.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40,7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A1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ГАЗ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1 038 886,23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53,7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37,4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F747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128 204,30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Милкова</w:t>
            </w:r>
            <w:proofErr w:type="spellEnd"/>
            <w:r w:rsidRPr="00BA15EA">
              <w:rPr>
                <w:sz w:val="18"/>
                <w:szCs w:val="18"/>
              </w:rPr>
              <w:t xml:space="preserve"> Е.Д.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73,8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918 228,21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помещение кладовой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73,8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62,2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759 770,66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помещение кладовой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2,0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proofErr w:type="spellStart"/>
            <w:r w:rsidRPr="00BA15EA">
              <w:rPr>
                <w:sz w:val="18"/>
                <w:szCs w:val="18"/>
              </w:rPr>
              <w:t>Панихина</w:t>
            </w:r>
            <w:proofErr w:type="spellEnd"/>
            <w:r w:rsidRPr="00BA15EA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81,3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83,3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996 284,44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686,0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704,0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22,0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легковой автомобиль ТОЙОТА RAV4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298 532,94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686,0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22,0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0336" w:rsidRPr="00BA15EA" w:rsidRDefault="00967DC1" w:rsidP="009C0336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9C0336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686,0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9C0336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83,3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нет</w:t>
            </w: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704,0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67DC1" w:rsidRPr="00BA15EA" w:rsidTr="00C135B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686,0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jc w:val="center"/>
              <w:rPr>
                <w:sz w:val="18"/>
                <w:szCs w:val="18"/>
              </w:rPr>
            </w:pPr>
            <w:r w:rsidRPr="00BA15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67DC1" w:rsidRPr="00BA15EA" w:rsidRDefault="00967DC1" w:rsidP="00C135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82185A" w:rsidRDefault="0082185A" w:rsidP="00AF200C">
      <w:pPr>
        <w:spacing w:before="480"/>
        <w:jc w:val="center"/>
        <w:rPr>
          <w:sz w:val="18"/>
          <w:szCs w:val="18"/>
        </w:rPr>
      </w:pPr>
    </w:p>
    <w:p w:rsidR="00700DFB" w:rsidRDefault="00700DFB"/>
    <w:sectPr w:rsidR="00700DFB" w:rsidSect="009C0336">
      <w:headerReference w:type="default" r:id="rId8"/>
      <w:pgSz w:w="16838" w:h="11906" w:orient="landscape" w:code="9"/>
      <w:pgMar w:top="567" w:right="680" w:bottom="56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49" w:rsidRDefault="00E15749">
      <w:r>
        <w:separator/>
      </w:r>
    </w:p>
  </w:endnote>
  <w:endnote w:type="continuationSeparator" w:id="0">
    <w:p w:rsidR="00E15749" w:rsidRDefault="00E1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49" w:rsidRDefault="00E15749">
      <w:r>
        <w:separator/>
      </w:r>
    </w:p>
  </w:footnote>
  <w:footnote w:type="continuationSeparator" w:id="0">
    <w:p w:rsidR="00E15749" w:rsidRDefault="00E1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D" w:rsidRDefault="00B26D6D" w:rsidP="00B26D6D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830696">
      <w:rPr>
        <w:noProof/>
      </w:rPr>
      <w:t>7</w:t>
    </w:r>
    <w:r w:rsidRPr="00B61165">
      <w:fldChar w:fldCharType="end"/>
    </w:r>
  </w:p>
  <w:p w:rsidR="00B26D6D" w:rsidRPr="00146A0F" w:rsidRDefault="00B26D6D" w:rsidP="00B26D6D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0C"/>
    <w:rsid w:val="00046075"/>
    <w:rsid w:val="000A37B9"/>
    <w:rsid w:val="0016602D"/>
    <w:rsid w:val="001B14DE"/>
    <w:rsid w:val="00222BF1"/>
    <w:rsid w:val="002A0572"/>
    <w:rsid w:val="005D09A1"/>
    <w:rsid w:val="006A3CEA"/>
    <w:rsid w:val="00700DFB"/>
    <w:rsid w:val="00751B7E"/>
    <w:rsid w:val="00755C9B"/>
    <w:rsid w:val="0082185A"/>
    <w:rsid w:val="00830696"/>
    <w:rsid w:val="00964DE7"/>
    <w:rsid w:val="00967DC1"/>
    <w:rsid w:val="009C0336"/>
    <w:rsid w:val="00A1149C"/>
    <w:rsid w:val="00AB0085"/>
    <w:rsid w:val="00AF200C"/>
    <w:rsid w:val="00B26D6D"/>
    <w:rsid w:val="00B9110F"/>
    <w:rsid w:val="00BA15EA"/>
    <w:rsid w:val="00BD2968"/>
    <w:rsid w:val="00C61A5D"/>
    <w:rsid w:val="00C64AA9"/>
    <w:rsid w:val="00CE5D0C"/>
    <w:rsid w:val="00CF747E"/>
    <w:rsid w:val="00D10CCB"/>
    <w:rsid w:val="00D347FF"/>
    <w:rsid w:val="00DB7ED5"/>
    <w:rsid w:val="00E15749"/>
    <w:rsid w:val="00E72CD6"/>
    <w:rsid w:val="00F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21</cp:revision>
  <dcterms:created xsi:type="dcterms:W3CDTF">2022-05-16T08:31:00Z</dcterms:created>
  <dcterms:modified xsi:type="dcterms:W3CDTF">2022-06-09T11:06:00Z</dcterms:modified>
</cp:coreProperties>
</file>