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02C97">
        <w:trPr>
          <w:trHeight w:hRule="exact" w:val="50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08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0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38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82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88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96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82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84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08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302C97" w:rsidRDefault="00302C97">
            <w:pPr>
              <w:pStyle w:val="EMPTYCELLSTYLE"/>
            </w:pPr>
          </w:p>
        </w:tc>
        <w:tc>
          <w:tcPr>
            <w:tcW w:w="13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324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32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F2064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30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F2064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28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2C97" w:rsidRDefault="00F20647">
            <w:pPr>
              <w:pStyle w:val="style1"/>
              <w:jc w:val="center"/>
            </w:pPr>
            <w:r>
              <w:rPr>
                <w:b/>
              </w:rPr>
              <w:t>Отдел по работе с общественностью, Управление взаимодействия с общественностью, Администрация городского округа Тольятти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44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F20647" w:rsidP="00A175CD">
            <w:pPr>
              <w:jc w:val="center"/>
            </w:pPr>
            <w:r>
              <w:t>за отчетный период с 1 января 20</w:t>
            </w:r>
            <w:r w:rsidR="00A175CD">
              <w:t>20</w:t>
            </w:r>
            <w:r>
              <w:t xml:space="preserve"> года по 31 декабря 20</w:t>
            </w:r>
            <w:r w:rsidR="00A175CD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148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02C97" w:rsidRDefault="00F2064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70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EMPTYCELLSTYLE"/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164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2C97" w:rsidRDefault="00F20647">
            <w:pPr>
              <w:pStyle w:val="style1"/>
            </w:pPr>
            <w:r>
              <w:t>Ястребова Вера Евгеньевна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жилое строение без права регистрации проживания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31,00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302C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A175CD" w:rsidP="001B671C">
            <w:pPr>
              <w:pStyle w:val="style1"/>
            </w:pPr>
            <w:r>
              <w:t>740353,74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>
        <w:trPr>
          <w:trHeight w:hRule="exact" w:val="94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302C9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302C9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426,00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302C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302C97" w:rsidTr="00A175CD">
        <w:trPr>
          <w:trHeight w:hRule="exact" w:val="940"/>
        </w:trPr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302C9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2C97" w:rsidRDefault="00302C9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F20647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F20647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C97" w:rsidRDefault="00302C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C97" w:rsidRDefault="00302C97">
            <w:pPr>
              <w:pStyle w:val="style1"/>
            </w:pPr>
          </w:p>
        </w:tc>
        <w:tc>
          <w:tcPr>
            <w:tcW w:w="500" w:type="dxa"/>
          </w:tcPr>
          <w:p w:rsidR="00302C97" w:rsidRDefault="00302C97">
            <w:pPr>
              <w:pStyle w:val="EMPTYCELLSTYLE"/>
            </w:pPr>
          </w:p>
        </w:tc>
      </w:tr>
      <w:tr w:rsidR="001B671C" w:rsidTr="00A175CD">
        <w:trPr>
          <w:trHeight w:hRule="exact" w:val="1124"/>
        </w:trPr>
        <w:tc>
          <w:tcPr>
            <w:tcW w:w="500" w:type="dxa"/>
            <w:tcBorders>
              <w:right w:val="single" w:sz="4" w:space="0" w:color="auto"/>
            </w:tcBorders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Pr="00DF23DC" w:rsidRDefault="001B671C" w:rsidP="00DF23DC">
            <w:pPr>
              <w:pStyle w:val="style1"/>
              <w:rPr>
                <w:lang w:val="en-US"/>
              </w:rPr>
            </w:pPr>
            <w:r>
              <w:t xml:space="preserve">гараж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18,50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 w:rsidP="001B671C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 w:rsidP="0008440B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 w:rsidP="0008440B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 w:rsidP="0008440B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  <w:r>
              <w:t>Мицубиши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A175CD" w:rsidP="00DF2F2A">
            <w:pPr>
              <w:pStyle w:val="style1"/>
            </w:pPr>
            <w:r>
              <w:t>1751938,99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 w:rsidTr="00A175CD">
        <w:trPr>
          <w:trHeight w:hRule="exact" w:val="500"/>
        </w:trPr>
        <w:tc>
          <w:tcPr>
            <w:tcW w:w="500" w:type="dxa"/>
          </w:tcPr>
          <w:p w:rsidR="001B671C" w:rsidRDefault="001B671C">
            <w:pPr>
              <w:pStyle w:val="EMPTYCELLSTYLE"/>
              <w:pageBreakBefore/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1B671C" w:rsidRDefault="001B671C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B671C" w:rsidRDefault="001B671C">
            <w:pPr>
              <w:pStyle w:val="EMPTYCELLSTYLE"/>
            </w:pPr>
          </w:p>
        </w:tc>
        <w:tc>
          <w:tcPr>
            <w:tcW w:w="10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38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2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8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96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2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4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08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24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8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3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324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>
        <w:trPr>
          <w:trHeight w:hRule="exact" w:val="1480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71C" w:rsidRDefault="001B671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>
        <w:trPr>
          <w:trHeight w:hRule="exact" w:val="700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EMPTYCELLSTYLE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 w:rsidTr="001B671C">
        <w:trPr>
          <w:trHeight w:hRule="exact" w:val="1038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DF2F2A" w:rsidP="00A175CD">
            <w:pPr>
              <w:pStyle w:val="style1"/>
            </w:pPr>
            <w:r>
              <w:t>1</w:t>
            </w:r>
            <w:r w:rsidR="00A175CD">
              <w:t>5</w:t>
            </w:r>
            <w:r>
              <w:t> </w:t>
            </w:r>
            <w:r w:rsidR="00A175CD">
              <w:t>327</w:t>
            </w:r>
            <w:r>
              <w:t>,94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>
        <w:trPr>
          <w:trHeight w:hRule="exact" w:val="360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671C" w:rsidRDefault="001B671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671C" w:rsidRDefault="001B671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  <w:tr w:rsidR="001B671C">
        <w:trPr>
          <w:trHeight w:hRule="exact" w:val="20"/>
        </w:trPr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671C" w:rsidRDefault="001B671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130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3240" w:type="dxa"/>
          </w:tcPr>
          <w:p w:rsidR="001B671C" w:rsidRDefault="001B671C">
            <w:pPr>
              <w:pStyle w:val="EMPTYCELLSTYLE"/>
            </w:pPr>
          </w:p>
        </w:tc>
        <w:tc>
          <w:tcPr>
            <w:tcW w:w="500" w:type="dxa"/>
          </w:tcPr>
          <w:p w:rsidR="001B671C" w:rsidRDefault="001B671C">
            <w:pPr>
              <w:pStyle w:val="EMPTYCELLSTYLE"/>
            </w:pPr>
          </w:p>
        </w:tc>
      </w:tr>
    </w:tbl>
    <w:p w:rsidR="00F20647" w:rsidRDefault="00F20647"/>
    <w:sectPr w:rsidR="00F20647" w:rsidSect="00777A0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302C97"/>
    <w:rsid w:val="000967C8"/>
    <w:rsid w:val="001B671C"/>
    <w:rsid w:val="00302C97"/>
    <w:rsid w:val="006842B6"/>
    <w:rsid w:val="006C13D1"/>
    <w:rsid w:val="006D6B11"/>
    <w:rsid w:val="00777A0C"/>
    <w:rsid w:val="00A175CD"/>
    <w:rsid w:val="00DF23DC"/>
    <w:rsid w:val="00DF2F2A"/>
    <w:rsid w:val="00F20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77A0C"/>
    <w:rPr>
      <w:sz w:val="1"/>
    </w:rPr>
  </w:style>
  <w:style w:type="paragraph" w:customStyle="1" w:styleId="style1">
    <w:name w:val="style1"/>
    <w:qFormat/>
    <w:rsid w:val="00777A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Ястребова Вера Евгеньевна</dc:creator>
  <cp:lastModifiedBy>user</cp:lastModifiedBy>
  <cp:revision>2</cp:revision>
  <cp:lastPrinted>2018-04-06T12:36:00Z</cp:lastPrinted>
  <dcterms:created xsi:type="dcterms:W3CDTF">2021-05-12T07:37:00Z</dcterms:created>
  <dcterms:modified xsi:type="dcterms:W3CDTF">2021-05-12T07:37:00Z</dcterms:modified>
</cp:coreProperties>
</file>