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19D2" w:rsidRPr="00481868" w:rsidRDefault="009D19D2" w:rsidP="009D19D2">
      <w:pPr>
        <w:spacing w:after="0" w:line="240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8186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9D19D2" w:rsidRPr="00481868" w:rsidRDefault="009D19D2" w:rsidP="009D19D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8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об имуществе и обязательствах имущественного характера</w:t>
      </w:r>
    </w:p>
    <w:p w:rsidR="001A2869" w:rsidRPr="00481868" w:rsidRDefault="009D19D2" w:rsidP="009D19D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8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государственных гражданских служащих комитета охотничьего хозяйства и рыболовства Новгородской области </w:t>
      </w:r>
      <w:r w:rsidRPr="00481868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1A2869" w:rsidRPr="00481868">
        <w:rPr>
          <w:rFonts w:ascii="Times New Roman" w:eastAsia="Times New Roman" w:hAnsi="Times New Roman" w:cs="Times New Roman"/>
          <w:sz w:val="24"/>
          <w:szCs w:val="24"/>
          <w:lang w:eastAsia="ru-RU"/>
        </w:rPr>
        <w:t>и членов их семей за пер</w:t>
      </w:r>
      <w:r w:rsidR="004A044B">
        <w:rPr>
          <w:rFonts w:ascii="Times New Roman" w:eastAsia="Times New Roman" w:hAnsi="Times New Roman" w:cs="Times New Roman"/>
          <w:sz w:val="24"/>
          <w:szCs w:val="24"/>
          <w:lang w:eastAsia="ru-RU"/>
        </w:rPr>
        <w:t>иод с 1 января по 31 декабря 2020</w:t>
      </w:r>
      <w:bookmarkStart w:id="0" w:name="_GoBack"/>
      <w:bookmarkEnd w:id="0"/>
      <w:r w:rsidR="001A2869" w:rsidRPr="0048186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</w:p>
    <w:p w:rsidR="00C07102" w:rsidRPr="00481868" w:rsidRDefault="00C07102" w:rsidP="009D19D2">
      <w:pPr>
        <w:spacing w:after="0" w:line="24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4"/>
        <w:gridCol w:w="2694"/>
        <w:gridCol w:w="851"/>
        <w:gridCol w:w="992"/>
        <w:gridCol w:w="1418"/>
        <w:gridCol w:w="992"/>
        <w:gridCol w:w="850"/>
        <w:gridCol w:w="1276"/>
        <w:gridCol w:w="1730"/>
        <w:gridCol w:w="1530"/>
      </w:tblGrid>
      <w:tr w:rsidR="00C07102" w:rsidRPr="00481868" w:rsidTr="00227DEC">
        <w:trPr>
          <w:trHeight w:val="585"/>
          <w:tblHeader/>
        </w:trPr>
        <w:tc>
          <w:tcPr>
            <w:tcW w:w="2694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Ф.И.О. лица, чьи сведения           размещаются, должность</w:t>
            </w:r>
          </w:p>
        </w:tc>
        <w:tc>
          <w:tcPr>
            <w:tcW w:w="4537" w:type="dxa"/>
            <w:gridSpan w:val="3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Объекты недвижимости, находящиеся в             собственности</w:t>
            </w:r>
          </w:p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3260" w:type="dxa"/>
            <w:gridSpan w:val="3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Объекты недвижимости,          находящиеся</w:t>
            </w:r>
          </w:p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 пользовании</w:t>
            </w:r>
          </w:p>
        </w:tc>
        <w:tc>
          <w:tcPr>
            <w:tcW w:w="1276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Транспортные средства</w:t>
            </w:r>
          </w:p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(вид, марка)</w:t>
            </w:r>
          </w:p>
        </w:tc>
        <w:tc>
          <w:tcPr>
            <w:tcW w:w="1730" w:type="dxa"/>
            <w:vMerge w:val="restart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Декларированный годовой доход</w:t>
            </w:r>
          </w:p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(руб.)</w:t>
            </w:r>
          </w:p>
        </w:tc>
        <w:tc>
          <w:tcPr>
            <w:tcW w:w="1530" w:type="dxa"/>
            <w:vMerge w:val="restart"/>
          </w:tcPr>
          <w:p w:rsidR="00C07102" w:rsidRPr="00481868" w:rsidRDefault="00C07102" w:rsidP="003C438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Сведения</w:t>
            </w:r>
          </w:p>
          <w:p w:rsidR="00C07102" w:rsidRPr="00481868" w:rsidRDefault="00C07102" w:rsidP="003C4382">
            <w:pPr>
              <w:spacing w:after="0" w:line="20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C07102" w:rsidRPr="00481868" w:rsidTr="00227DEC">
        <w:trPr>
          <w:trHeight w:val="1111"/>
          <w:tblHeader/>
        </w:trPr>
        <w:tc>
          <w:tcPr>
            <w:tcW w:w="2694" w:type="dxa"/>
            <w:vMerge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2694" w:type="dxa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вид объекта, </w:t>
            </w:r>
          </w:p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собственности</w:t>
            </w:r>
          </w:p>
        </w:tc>
        <w:tc>
          <w:tcPr>
            <w:tcW w:w="851" w:type="dxa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992" w:type="dxa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страна </w:t>
            </w:r>
            <w:proofErr w:type="spellStart"/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418" w:type="dxa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вид объекта</w:t>
            </w:r>
          </w:p>
        </w:tc>
        <w:tc>
          <w:tcPr>
            <w:tcW w:w="992" w:type="dxa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площадь (</w:t>
            </w:r>
            <w:proofErr w:type="spell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.м</w:t>
            </w:r>
            <w:proofErr w:type="spellEnd"/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)</w:t>
            </w:r>
          </w:p>
        </w:tc>
        <w:tc>
          <w:tcPr>
            <w:tcW w:w="850" w:type="dxa"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страна </w:t>
            </w:r>
            <w:proofErr w:type="spellStart"/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276" w:type="dxa"/>
            <w:vMerge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0" w:type="dxa"/>
            <w:vMerge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</w:tcPr>
          <w:p w:rsidR="00C07102" w:rsidRPr="00481868" w:rsidRDefault="00C07102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610"/>
        </w:trPr>
        <w:tc>
          <w:tcPr>
            <w:tcW w:w="2694" w:type="dxa"/>
            <w:vMerge w:val="restart"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БОЙКОВА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Лидия Николаевна, начальник отдела</w:t>
            </w:r>
          </w:p>
        </w:tc>
        <w:tc>
          <w:tcPr>
            <w:tcW w:w="2694" w:type="dxa"/>
            <w:shd w:val="clear" w:color="auto" w:fill="auto"/>
          </w:tcPr>
          <w:p w:rsidR="00E61A26" w:rsidRPr="00481868" w:rsidRDefault="00E61A26" w:rsidP="00E61A2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 ИЖС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992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легковой автомобиль, ВАЗ 21053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61A26" w:rsidRPr="00481868" w:rsidRDefault="00E61A26" w:rsidP="000B7E0A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1 206 803,50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240"/>
        </w:trPr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E61A26" w:rsidRPr="00481868" w:rsidRDefault="00E61A26" w:rsidP="00E61A2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117,6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1A26" w:rsidRDefault="00E61A26" w:rsidP="000B7E0A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860"/>
        </w:trPr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61A26" w:rsidRPr="00481868" w:rsidRDefault="00E61A26" w:rsidP="00E61A2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легковой автомобиль,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br/>
              <w:t>ГАЗ 2705</w:t>
            </w:r>
          </w:p>
        </w:tc>
        <w:tc>
          <w:tcPr>
            <w:tcW w:w="17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570"/>
        </w:trPr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61A26" w:rsidRPr="00481868" w:rsidRDefault="00E61A26" w:rsidP="00E61A2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proofErr w:type="gramStart"/>
            <w:r>
              <w:rPr>
                <w:rFonts w:ascii="Times New Roman" w:hAnsi="Times New Roman" w:cs="Times New Roman"/>
                <w:sz w:val="17"/>
                <w:szCs w:val="17"/>
              </w:rPr>
              <w:t>Шкода</w:t>
            </w:r>
            <w:proofErr w:type="gramEnd"/>
            <w:r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7"/>
                <w:szCs w:val="17"/>
              </w:rPr>
              <w:t>Фабиа</w:t>
            </w:r>
            <w:proofErr w:type="spellEnd"/>
          </w:p>
        </w:tc>
        <w:tc>
          <w:tcPr>
            <w:tcW w:w="17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646"/>
        </w:trPr>
        <w:tc>
          <w:tcPr>
            <w:tcW w:w="2694" w:type="dxa"/>
            <w:vMerge w:val="restart"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1A26" w:rsidRPr="00481868" w:rsidRDefault="00E61A26" w:rsidP="00E61A2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 ИЖС</w:t>
            </w:r>
          </w:p>
        </w:tc>
        <w:tc>
          <w:tcPr>
            <w:tcW w:w="992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1A26" w:rsidRPr="00E61A26" w:rsidRDefault="00E61A26" w:rsidP="00E61A26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Ford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proofErr w:type="spellStart"/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Tranzit</w:t>
            </w:r>
            <w:proofErr w:type="spellEnd"/>
          </w:p>
        </w:tc>
        <w:tc>
          <w:tcPr>
            <w:tcW w:w="1730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249"/>
        </w:trPr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117,6</w:t>
            </w:r>
          </w:p>
        </w:tc>
        <w:tc>
          <w:tcPr>
            <w:tcW w:w="850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грузовой автомобиль,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Renault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170</w:t>
            </w:r>
          </w:p>
        </w:tc>
        <w:tc>
          <w:tcPr>
            <w:tcW w:w="17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436"/>
        </w:trPr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411"/>
        </w:trPr>
        <w:tc>
          <w:tcPr>
            <w:tcW w:w="2694" w:type="dxa"/>
            <w:vMerge w:val="restart"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780"/>
        </w:trPr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1A26" w:rsidRPr="00481868" w:rsidRDefault="00E61A26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 ИЖС</w:t>
            </w:r>
          </w:p>
        </w:tc>
        <w:tc>
          <w:tcPr>
            <w:tcW w:w="992" w:type="dxa"/>
            <w:shd w:val="clear" w:color="auto" w:fill="auto"/>
          </w:tcPr>
          <w:p w:rsidR="00E61A26" w:rsidRPr="00481868" w:rsidRDefault="00E61A26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</w:t>
            </w:r>
          </w:p>
        </w:tc>
        <w:tc>
          <w:tcPr>
            <w:tcW w:w="850" w:type="dxa"/>
            <w:shd w:val="clear" w:color="auto" w:fill="auto"/>
          </w:tcPr>
          <w:p w:rsidR="00E61A26" w:rsidRPr="00481868" w:rsidRDefault="00E61A26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283"/>
        </w:trPr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1A26" w:rsidRPr="00481868" w:rsidRDefault="00E61A26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61A26" w:rsidRPr="00481868" w:rsidRDefault="00E61A26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117,6</w:t>
            </w:r>
          </w:p>
        </w:tc>
        <w:tc>
          <w:tcPr>
            <w:tcW w:w="850" w:type="dxa"/>
            <w:shd w:val="clear" w:color="auto" w:fill="auto"/>
          </w:tcPr>
          <w:p w:rsidR="00E61A26" w:rsidRPr="00481868" w:rsidRDefault="00E61A26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164"/>
        </w:trPr>
        <w:tc>
          <w:tcPr>
            <w:tcW w:w="2694" w:type="dxa"/>
            <w:vMerge w:val="restart"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63,0</w:t>
            </w:r>
          </w:p>
        </w:tc>
        <w:tc>
          <w:tcPr>
            <w:tcW w:w="850" w:type="dxa"/>
            <w:shd w:val="clear" w:color="auto" w:fill="auto"/>
          </w:tcPr>
          <w:p w:rsidR="00E61A26" w:rsidRPr="00481868" w:rsidRDefault="00E61A26" w:rsidP="00E61A2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740"/>
        </w:trPr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1A26" w:rsidRPr="00481868" w:rsidRDefault="00E61A26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 ИЖС</w:t>
            </w:r>
          </w:p>
        </w:tc>
        <w:tc>
          <w:tcPr>
            <w:tcW w:w="992" w:type="dxa"/>
            <w:shd w:val="clear" w:color="auto" w:fill="auto"/>
          </w:tcPr>
          <w:p w:rsidR="00E61A26" w:rsidRPr="00481868" w:rsidRDefault="00E61A26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1600</w:t>
            </w:r>
            <w:r w:rsidR="00352CE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,0</w:t>
            </w:r>
          </w:p>
        </w:tc>
        <w:tc>
          <w:tcPr>
            <w:tcW w:w="850" w:type="dxa"/>
            <w:shd w:val="clear" w:color="auto" w:fill="auto"/>
          </w:tcPr>
          <w:p w:rsidR="00E61A26" w:rsidRPr="00481868" w:rsidRDefault="00E61A26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251"/>
        </w:trPr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1A26" w:rsidRPr="00481868" w:rsidRDefault="00E61A26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E61A26" w:rsidRPr="00481868" w:rsidRDefault="00E61A26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117,6</w:t>
            </w:r>
          </w:p>
        </w:tc>
        <w:tc>
          <w:tcPr>
            <w:tcW w:w="850" w:type="dxa"/>
            <w:shd w:val="clear" w:color="auto" w:fill="auto"/>
          </w:tcPr>
          <w:p w:rsidR="00E61A26" w:rsidRPr="00481868" w:rsidRDefault="00E61A26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839"/>
        </w:trPr>
        <w:tc>
          <w:tcPr>
            <w:tcW w:w="2694" w:type="dxa"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ВОРОЖЦОВ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Антон Николаевич, заместитель председателя комитета</w:t>
            </w:r>
          </w:p>
        </w:tc>
        <w:tc>
          <w:tcPr>
            <w:tcW w:w="2694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992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1 132 174,26</w:t>
            </w:r>
          </w:p>
        </w:tc>
        <w:tc>
          <w:tcPr>
            <w:tcW w:w="1530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E61A26" w:rsidRPr="00481868" w:rsidTr="00BE537D">
        <w:trPr>
          <w:trHeight w:val="146"/>
        </w:trPr>
        <w:tc>
          <w:tcPr>
            <w:tcW w:w="2694" w:type="dxa"/>
            <w:shd w:val="clear" w:color="auto" w:fill="auto"/>
          </w:tcPr>
          <w:p w:rsidR="00E61A26" w:rsidRPr="00481868" w:rsidRDefault="00E61A26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850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302 734,03</w:t>
            </w:r>
          </w:p>
        </w:tc>
        <w:tc>
          <w:tcPr>
            <w:tcW w:w="1530" w:type="dxa"/>
            <w:shd w:val="clear" w:color="auto" w:fill="auto"/>
          </w:tcPr>
          <w:p w:rsidR="00E61A26" w:rsidRPr="00481868" w:rsidRDefault="00E61A26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46"/>
        </w:trPr>
        <w:tc>
          <w:tcPr>
            <w:tcW w:w="2694" w:type="dxa"/>
            <w:shd w:val="clear" w:color="auto" w:fill="auto"/>
          </w:tcPr>
          <w:p w:rsidR="00991B9C" w:rsidRPr="00481868" w:rsidRDefault="00991B9C" w:rsidP="00C52B7E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37,0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ГЕРАСИМОВ</w:t>
            </w:r>
            <w:r w:rsidRPr="00481868">
              <w:rPr>
                <w:rFonts w:ascii="Times New Roman" w:hAnsi="Times New Roman"/>
                <w:sz w:val="17"/>
                <w:szCs w:val="17"/>
              </w:rPr>
              <w:br/>
              <w:t>Алексей Анатольевич, главный специалист-эксперт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8D6C9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размещения домов ИЖЗ,</w:t>
            </w:r>
            <w:r w:rsidR="008D6C9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br/>
            </w:r>
            <w:proofErr w:type="gramStart"/>
            <w:r w:rsidR="008D6C9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долевая</w:t>
            </w:r>
            <w:proofErr w:type="gramEnd"/>
            <w:r w:rsidR="008D6C9B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 2/3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800,0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легковой автомобиль, ВАЗ 2123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936 097,76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2/3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катер САЛЮТ 430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1/3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DF0F10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 индивидуальное жилищное строительство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1245,0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B9C" w:rsidRPr="00481868" w:rsidRDefault="008D6C9B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8D6C9B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легковой автомобиль, ФОРД ФОКУС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36 000,09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36,0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69,0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317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ГРАФОВ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Дмитрий Сергеевич, председатель комитета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квартира, общая долевая, 1/2 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1 703 031,58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394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подвал,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1/2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394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садоводства и огородничества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1000,0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квартира, общая долевая, 1/2 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Volkswagen Polo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147E7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65 781,32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8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283AE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квартира, общая долевая, 1/4 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147E7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59,7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23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подвал,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1/2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10,4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31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7C70D3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283AE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7C70D3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283AE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подвал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10,4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F26CE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F26CE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подвал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10,4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529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ДАВЫДЕНКО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Нина Николаевна, заместитель начальника отдела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6/10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663 504,59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564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lastRenderedPageBreak/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3/10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2173F3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Ford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S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-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max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210 000,00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546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2173F3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proofErr w:type="spellStart"/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>Skoda</w:t>
            </w:r>
            <w:proofErr w:type="spellEnd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>Fabia</w:t>
            </w:r>
            <w:proofErr w:type="spellEnd"/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1.4 МР</w:t>
            </w:r>
            <w:proofErr w:type="gramStart"/>
            <w:r w:rsidRPr="00481868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I</w:t>
            </w:r>
            <w:proofErr w:type="gramEnd"/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COMBI</w:t>
            </w: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415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2173F3">
            <w:pPr>
              <w:spacing w:after="0" w:line="200" w:lineRule="exact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мотоцикл, Минск ММВЗ 3112</w:t>
            </w: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75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75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548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ЗЕЛЕНИНА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Марина Александровна, </w:t>
            </w:r>
            <w:r>
              <w:rPr>
                <w:rFonts w:ascii="Times New Roman" w:hAnsi="Times New Roman"/>
                <w:sz w:val="17"/>
                <w:szCs w:val="17"/>
              </w:rPr>
              <w:t xml:space="preserve">заместитель 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>начальник</w:t>
            </w:r>
            <w:r>
              <w:rPr>
                <w:rFonts w:ascii="Times New Roman" w:hAnsi="Times New Roman"/>
                <w:sz w:val="17"/>
                <w:szCs w:val="17"/>
              </w:rPr>
              <w:t>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отдела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8616BA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для ведения дачного хозяйства,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7/10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EB3D1E" w:rsidRDefault="00991B9C" w:rsidP="00EB3D1E">
            <w:pPr>
              <w:spacing w:after="0" w:line="240" w:lineRule="exact"/>
              <w:rPr>
                <w:rFonts w:ascii="Times New Roman" w:hAnsi="Times New Roman" w:cs="Times New Roman"/>
                <w:sz w:val="16"/>
                <w:szCs w:val="16"/>
              </w:rPr>
            </w:pPr>
            <w:r w:rsidRPr="0048186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 xml:space="preserve">легковой автомобиль, </w:t>
            </w:r>
            <w:proofErr w:type="spellStart"/>
            <w:r w:rsidRPr="0048186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>Chevrolet</w:t>
            </w:r>
            <w:proofErr w:type="spellEnd"/>
            <w:r w:rsidRPr="00481868">
              <w:rPr>
                <w:rFonts w:ascii="Times New Roman" w:hAnsi="Times New Roman" w:cs="Times New Roman"/>
                <w:bCs/>
                <w:kern w:val="36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kern w:val="36"/>
                <w:sz w:val="16"/>
                <w:szCs w:val="16"/>
                <w:lang w:val="en-US"/>
              </w:rPr>
              <w:t>Captiva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F866B9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2 010 067,71</w:t>
            </w:r>
          </w:p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374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участок для ведения дачного хозяйства,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1553,0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8616BA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8616BA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7/10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183,1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359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1/4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685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дачный 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1/10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ведения ЛПХ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1121,0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2861A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4 960,0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жилое строение, общая долевая, 1/10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183,1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для ведения ЛПХ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участок для ведения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ЛПХ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1553,0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дачный дом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72,0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80,0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183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0000FF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685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AE248C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дачный 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1/10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участок для ведения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ЛПХ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1553,0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жилое строение,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1/10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183,1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72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70F75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AE248C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AE248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685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C52B7E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дачный 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1/10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участок для ведения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ЛПХ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1553,0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1B9C" w:rsidRPr="00481868" w:rsidRDefault="00991B9C" w:rsidP="0082550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жилое строение,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1/10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183,1</w:t>
            </w:r>
          </w:p>
        </w:tc>
        <w:tc>
          <w:tcPr>
            <w:tcW w:w="992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50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жилой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дом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80,8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82550C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91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C52B7E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77,3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03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ИВАНОВА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Екатерина Андреевна, начальник отдела</w:t>
            </w:r>
            <w:r w:rsidR="005C0CE2">
              <w:rPr>
                <w:rFonts w:ascii="Times New Roman" w:hAnsi="Times New Roman"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>-главный бухгалтер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67,3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662 305,75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03"/>
        </w:trPr>
        <w:tc>
          <w:tcPr>
            <w:tcW w:w="2694" w:type="dxa"/>
            <w:shd w:val="clear" w:color="auto" w:fill="auto"/>
          </w:tcPr>
          <w:p w:rsidR="00991B9C" w:rsidRPr="00481868" w:rsidRDefault="00991B9C" w:rsidP="00547F2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46627A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земельный участок для размещения домов ИЖ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З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1200,0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67,3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легковой автомобиль, 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Great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Wall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Hover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  <w:lang w:val="en-US"/>
              </w:rPr>
              <w:t>H</w:t>
            </w:r>
            <w:r w:rsidRPr="00481868">
              <w:rPr>
                <w:rFonts w:ascii="Times New Roman" w:hAnsi="Times New Roman" w:cs="Times New Roman"/>
                <w:bCs/>
                <w:sz w:val="17"/>
                <w:szCs w:val="17"/>
              </w:rPr>
              <w:t>3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668 461,79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03"/>
        </w:trPr>
        <w:tc>
          <w:tcPr>
            <w:tcW w:w="2694" w:type="dxa"/>
            <w:shd w:val="clear" w:color="auto" w:fill="auto"/>
          </w:tcPr>
          <w:p w:rsidR="00991B9C" w:rsidRPr="00481868" w:rsidRDefault="00991B9C" w:rsidP="00547F2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047EB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047EB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67,3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047EB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03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ИВАНОВА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Светлана Юрьевна, заместитель начальника отдела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ВАЗ,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LADA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GFL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110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LADA</w:t>
            </w: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VESTA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672 475,20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80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4C2997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353 261,79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75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75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81,0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516"/>
        </w:trPr>
        <w:tc>
          <w:tcPr>
            <w:tcW w:w="2694" w:type="dxa"/>
            <w:shd w:val="clear" w:color="auto" w:fill="auto"/>
          </w:tcPr>
          <w:p w:rsidR="00991B9C" w:rsidRPr="00481868" w:rsidRDefault="00991B9C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ИВАНОВА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Татьяна Владимировна, ведущий </w:t>
            </w:r>
            <w:r w:rsidRPr="00481868">
              <w:rPr>
                <w:rFonts w:ascii="Times New Roman" w:hAnsi="Times New Roman"/>
                <w:sz w:val="17"/>
                <w:szCs w:val="17"/>
              </w:rPr>
              <w:lastRenderedPageBreak/>
              <w:t>консультант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2861A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43,8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1 069 517,86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516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lastRenderedPageBreak/>
              <w:t>КОНДРАТЬЕВА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Юлия Сергеевна, ведущий специалист-эксперт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1/3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D15A38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D15A3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D15A3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562 017,22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73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1/3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47,6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530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КУВШИНОВА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Надежда Михайловна, главный специалист-эксперт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2B6039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долевая, 5/8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2 782 362,77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56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2B6039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долевая, 1/8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168 750,00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75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2B6039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долевая, 1/8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168 750,00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75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2B6039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квартира,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 долевая, 1/8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58,5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168 750,00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03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b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ПАНОВ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Никита Александрович, начальник отдела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D26C4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участок, садовый, </w:t>
            </w:r>
            <w:proofErr w:type="gramStart"/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921,0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Default="00991B9C" w:rsidP="00D95D8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799 734,40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03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D26C4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D95D8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35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совместная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31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Супруга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совместная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35,4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0172F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proofErr w:type="gramStart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</w:t>
            </w:r>
            <w:proofErr w:type="spellStart"/>
            <w:proofErr w:type="gramEnd"/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ia</w:t>
            </w:r>
            <w:proofErr w:type="spellEnd"/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 xml:space="preserve"> Rio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849 532,23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31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31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59,4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65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ПЕРУН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Наталья Анатольевна, главный специалист-эксперт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D15A3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97/100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883 186,00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5217D2">
            <w:pPr>
              <w:spacing w:after="0" w:line="16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573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16,0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грузовой автомобиль, УАЗ 236323</w:t>
            </w:r>
          </w:p>
          <w:p w:rsidR="00991B9C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грузовой автомобиль, </w:t>
            </w:r>
            <w:r>
              <w:rPr>
                <w:rFonts w:ascii="Times New Roman" w:hAnsi="Times New Roman" w:cs="Times New Roman"/>
                <w:sz w:val="17"/>
                <w:szCs w:val="17"/>
              </w:rPr>
              <w:t>ГАЗ 28182-0000010-10, автофургон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144 360,00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88076F">
            <w:pPr>
              <w:spacing w:after="0" w:line="18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578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54,5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88076F">
            <w:pPr>
              <w:spacing w:after="0" w:line="18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2861A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1/100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2861A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2861A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2861A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1/100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2861A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2861A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shd w:val="clear" w:color="auto" w:fill="auto"/>
          </w:tcPr>
          <w:p w:rsidR="00991B9C" w:rsidRPr="00481868" w:rsidRDefault="00991B9C" w:rsidP="00F26CE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lastRenderedPageBreak/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2861A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1/100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54,5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2861A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2861A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F26CE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662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ПИКАЛЕВА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Светлана Александровна, главный специалист-эксперт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BE5FF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203 412,90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19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96 262,36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108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62,8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shd w:val="clear" w:color="auto" w:fill="auto"/>
          </w:tcPr>
          <w:p w:rsidR="00991B9C" w:rsidRPr="00481868" w:rsidRDefault="00991B9C" w:rsidP="00C52B7E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ШИПОВА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br/>
              <w:t>Наталья Константиновна, главный консультант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долевая,  46/100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59,3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634 176,90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C52B7E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589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ШУШКЕВИЧ</w:t>
            </w:r>
            <w:r w:rsidRPr="00481868">
              <w:rPr>
                <w:rFonts w:ascii="Times New Roman" w:hAnsi="Times New Roman"/>
                <w:sz w:val="17"/>
                <w:szCs w:val="17"/>
              </w:rPr>
              <w:t xml:space="preserve"> Екатерина Владимировна, главный специалист-эксперт</w:t>
            </w:r>
          </w:p>
        </w:tc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 имеет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 размещения домов ИЖЗ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Россия</w:t>
            </w:r>
          </w:p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автомобиль, </w:t>
            </w:r>
            <w:proofErr w:type="spellStart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Хундай</w:t>
            </w:r>
            <w:proofErr w:type="spellEnd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Солярис</w:t>
            </w:r>
            <w:proofErr w:type="spellEnd"/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594 418,72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27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жилой дом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393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 xml:space="preserve">Супруг 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F079D6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 размещения домов ИЖЗ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2/5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3667A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165 740,00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316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2/5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522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 размещения домов ИЖЗ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B9C" w:rsidRPr="00481868" w:rsidRDefault="00991B9C" w:rsidP="002861A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97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1B512A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534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 размещения домов ИЖЗ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B9C" w:rsidRPr="00481868" w:rsidRDefault="00991B9C" w:rsidP="002861A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84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481868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534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для размещения домов ИЖЗ</w:t>
            </w: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3281,0</w:t>
            </w:r>
          </w:p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991B9C" w:rsidRPr="00481868" w:rsidRDefault="00991B9C" w:rsidP="002861AE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96"/>
        </w:trPr>
        <w:tc>
          <w:tcPr>
            <w:tcW w:w="269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жилой дом,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общая</w:t>
            </w:r>
            <w:proofErr w:type="gramEnd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 xml:space="preserve"> долевая, 1/5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132,9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9442C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5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b/>
                <w:sz w:val="17"/>
                <w:szCs w:val="17"/>
              </w:rPr>
              <w:t>ФЕДОРОВА</w:t>
            </w:r>
            <w:r w:rsidRPr="00481868">
              <w:rPr>
                <w:rFonts w:ascii="Times New Roman" w:hAnsi="Times New Roman"/>
                <w:sz w:val="17"/>
                <w:szCs w:val="17"/>
              </w:rPr>
              <w:br/>
              <w:t xml:space="preserve">Наталья Петровна, главный </w:t>
            </w:r>
            <w:r w:rsidRPr="00481868">
              <w:rPr>
                <w:rFonts w:ascii="Times New Roman" w:hAnsi="Times New Roman"/>
                <w:sz w:val="17"/>
                <w:szCs w:val="17"/>
              </w:rPr>
              <w:lastRenderedPageBreak/>
              <w:t>специалист-эксперт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 xml:space="preserve">садовый участок, </w:t>
            </w:r>
            <w:proofErr w:type="gramStart"/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индивидуальная</w:t>
            </w:r>
            <w:proofErr w:type="gramEnd"/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660,0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  <w:lang w:val="en-US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легковой автомобиль </w:t>
            </w: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lastRenderedPageBreak/>
              <w:t>Ford Focus</w:t>
            </w:r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lastRenderedPageBreak/>
              <w:t>857 175,71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нежилой садовый дом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51,8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 1/2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30,3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99095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 1/2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62,7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комната, общая долевая 35/100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 w:val="restart"/>
            <w:shd w:val="clear" w:color="auto" w:fill="auto"/>
          </w:tcPr>
          <w:p w:rsidR="00991B9C" w:rsidRPr="00481868" w:rsidRDefault="00991B9C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Супруг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индивидуальная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41,9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легковой автомобиль</w:t>
            </w:r>
          </w:p>
          <w:p w:rsidR="00991B9C" w:rsidRPr="00481868" w:rsidRDefault="00991B9C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  <w:lang w:val="en-US"/>
              </w:rPr>
              <w:t>V</w:t>
            </w:r>
            <w:proofErr w:type="spellStart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olkswagen</w:t>
            </w:r>
            <w:proofErr w:type="spellEnd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 xml:space="preserve"> </w:t>
            </w:r>
            <w:proofErr w:type="spellStart"/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Jetta</w:t>
            </w:r>
            <w:proofErr w:type="spellEnd"/>
          </w:p>
        </w:tc>
        <w:tc>
          <w:tcPr>
            <w:tcW w:w="1730" w:type="dxa"/>
            <w:vMerge w:val="restart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797 261,60</w:t>
            </w:r>
          </w:p>
        </w:tc>
        <w:tc>
          <w:tcPr>
            <w:tcW w:w="1530" w:type="dxa"/>
            <w:vMerge w:val="restart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квартира, общая долевая 1/3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49,8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vMerge/>
            <w:shd w:val="clear" w:color="auto" w:fill="auto"/>
          </w:tcPr>
          <w:p w:rsidR="00991B9C" w:rsidRPr="00481868" w:rsidRDefault="00991B9C" w:rsidP="00B10991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комната, общая долевая 35/100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991B9C" w:rsidRPr="00481868" w:rsidRDefault="00991B9C" w:rsidP="006C6F6B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</w:p>
        </w:tc>
        <w:tc>
          <w:tcPr>
            <w:tcW w:w="1730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  <w:tc>
          <w:tcPr>
            <w:tcW w:w="1530" w:type="dxa"/>
            <w:vMerge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481868" w:rsidTr="00BE537D">
        <w:trPr>
          <w:trHeight w:val="240"/>
        </w:trPr>
        <w:tc>
          <w:tcPr>
            <w:tcW w:w="2694" w:type="dxa"/>
            <w:shd w:val="clear" w:color="auto" w:fill="auto"/>
          </w:tcPr>
          <w:p w:rsidR="00991B9C" w:rsidRPr="00481868" w:rsidRDefault="00991B9C" w:rsidP="00547F2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E94B57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комната, общая долевая 15/100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481868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  <w:tr w:rsidR="00991B9C" w:rsidRPr="00141DB6" w:rsidTr="00BE537D">
        <w:trPr>
          <w:trHeight w:val="240"/>
        </w:trPr>
        <w:tc>
          <w:tcPr>
            <w:tcW w:w="2694" w:type="dxa"/>
            <w:shd w:val="clear" w:color="auto" w:fill="auto"/>
          </w:tcPr>
          <w:p w:rsidR="00991B9C" w:rsidRPr="00481868" w:rsidRDefault="00991B9C" w:rsidP="00547F22">
            <w:pPr>
              <w:autoSpaceDE w:val="0"/>
              <w:autoSpaceDN w:val="0"/>
              <w:spacing w:after="0" w:line="240" w:lineRule="exact"/>
              <w:rPr>
                <w:rFonts w:ascii="Times New Roman" w:hAnsi="Times New Roman"/>
                <w:sz w:val="17"/>
                <w:szCs w:val="17"/>
              </w:rPr>
            </w:pPr>
            <w:r w:rsidRPr="00481868">
              <w:rPr>
                <w:rFonts w:ascii="Times New Roman" w:hAnsi="Times New Roman"/>
                <w:sz w:val="17"/>
                <w:szCs w:val="17"/>
              </w:rPr>
              <w:t>Несовершеннолетний ребенок</w:t>
            </w:r>
          </w:p>
        </w:tc>
        <w:tc>
          <w:tcPr>
            <w:tcW w:w="2694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комната, общая долевая 15/100</w:t>
            </w:r>
          </w:p>
        </w:tc>
        <w:tc>
          <w:tcPr>
            <w:tcW w:w="851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17,2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418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квартира</w:t>
            </w:r>
          </w:p>
        </w:tc>
        <w:tc>
          <w:tcPr>
            <w:tcW w:w="992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46,3</w:t>
            </w:r>
          </w:p>
        </w:tc>
        <w:tc>
          <w:tcPr>
            <w:tcW w:w="850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  <w:r w:rsidRPr="00481868"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991B9C" w:rsidRPr="00481868" w:rsidRDefault="00991B9C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730" w:type="dxa"/>
            <w:shd w:val="clear" w:color="auto" w:fill="auto"/>
          </w:tcPr>
          <w:p w:rsidR="00991B9C" w:rsidRDefault="00991B9C" w:rsidP="00547F22">
            <w:pPr>
              <w:spacing w:after="0" w:line="240" w:lineRule="exact"/>
              <w:rPr>
                <w:rFonts w:ascii="Times New Roman" w:hAnsi="Times New Roman" w:cs="Times New Roman"/>
                <w:sz w:val="17"/>
                <w:szCs w:val="17"/>
              </w:rPr>
            </w:pPr>
            <w:r w:rsidRPr="00481868">
              <w:rPr>
                <w:rFonts w:ascii="Times New Roman" w:hAnsi="Times New Roman" w:cs="Times New Roman"/>
                <w:sz w:val="17"/>
                <w:szCs w:val="17"/>
              </w:rPr>
              <w:t>не имеет</w:t>
            </w:r>
          </w:p>
        </w:tc>
        <w:tc>
          <w:tcPr>
            <w:tcW w:w="1530" w:type="dxa"/>
            <w:shd w:val="clear" w:color="auto" w:fill="auto"/>
          </w:tcPr>
          <w:p w:rsidR="00991B9C" w:rsidRPr="00141DB6" w:rsidRDefault="00991B9C" w:rsidP="007C70D3">
            <w:pPr>
              <w:spacing w:after="0" w:line="240" w:lineRule="exact"/>
              <w:rPr>
                <w:rFonts w:ascii="Times New Roman" w:eastAsia="Times New Roman" w:hAnsi="Times New Roman" w:cs="Times New Roman"/>
                <w:sz w:val="17"/>
                <w:szCs w:val="17"/>
                <w:lang w:eastAsia="ru-RU"/>
              </w:rPr>
            </w:pPr>
          </w:p>
        </w:tc>
      </w:tr>
    </w:tbl>
    <w:p w:rsidR="00FC3A89" w:rsidRPr="00044F05" w:rsidRDefault="00FC3A89" w:rsidP="00A57235">
      <w:pPr>
        <w:spacing w:after="0" w:line="240" w:lineRule="atLeast"/>
        <w:jc w:val="both"/>
        <w:rPr>
          <w:vertAlign w:val="superscript"/>
        </w:rPr>
      </w:pPr>
    </w:p>
    <w:p w:rsidR="00F00DE0" w:rsidRPr="00044F05" w:rsidRDefault="00F00DE0">
      <w:pPr>
        <w:spacing w:after="0" w:line="240" w:lineRule="atLeast"/>
        <w:jc w:val="both"/>
        <w:rPr>
          <w:vertAlign w:val="superscript"/>
        </w:rPr>
      </w:pPr>
    </w:p>
    <w:sectPr w:rsidR="00F00DE0" w:rsidRPr="00044F05" w:rsidSect="009D19D2">
      <w:pgSz w:w="16838" w:h="11906" w:orient="landscape"/>
      <w:pgMar w:top="568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9D2"/>
    <w:rsid w:val="000000FF"/>
    <w:rsid w:val="000172F3"/>
    <w:rsid w:val="000441FA"/>
    <w:rsid w:val="00044F05"/>
    <w:rsid w:val="00047EB7"/>
    <w:rsid w:val="00090F50"/>
    <w:rsid w:val="00097197"/>
    <w:rsid w:val="000A44CE"/>
    <w:rsid w:val="000A5C89"/>
    <w:rsid w:val="000A75D0"/>
    <w:rsid w:val="000B35FE"/>
    <w:rsid w:val="000B4A47"/>
    <w:rsid w:val="000B5D6C"/>
    <w:rsid w:val="000B6EF0"/>
    <w:rsid w:val="000B7E0A"/>
    <w:rsid w:val="000D576B"/>
    <w:rsid w:val="000F20F2"/>
    <w:rsid w:val="00101D88"/>
    <w:rsid w:val="00106678"/>
    <w:rsid w:val="00141DB6"/>
    <w:rsid w:val="00147E7F"/>
    <w:rsid w:val="00155D43"/>
    <w:rsid w:val="00164EE6"/>
    <w:rsid w:val="00187B52"/>
    <w:rsid w:val="001A2869"/>
    <w:rsid w:val="001B512A"/>
    <w:rsid w:val="002044E0"/>
    <w:rsid w:val="002173F3"/>
    <w:rsid w:val="0022650D"/>
    <w:rsid w:val="00227DEC"/>
    <w:rsid w:val="002325A3"/>
    <w:rsid w:val="0024338A"/>
    <w:rsid w:val="00253475"/>
    <w:rsid w:val="002619A6"/>
    <w:rsid w:val="002621AA"/>
    <w:rsid w:val="00274957"/>
    <w:rsid w:val="00283AE8"/>
    <w:rsid w:val="002861AE"/>
    <w:rsid w:val="002B6039"/>
    <w:rsid w:val="002B6943"/>
    <w:rsid w:val="002F31A3"/>
    <w:rsid w:val="00316ABC"/>
    <w:rsid w:val="003526E9"/>
    <w:rsid w:val="00352CE8"/>
    <w:rsid w:val="003667AE"/>
    <w:rsid w:val="003932D9"/>
    <w:rsid w:val="003B0FD5"/>
    <w:rsid w:val="003C4382"/>
    <w:rsid w:val="003C6167"/>
    <w:rsid w:val="003E21C6"/>
    <w:rsid w:val="003E2C6A"/>
    <w:rsid w:val="003F1C73"/>
    <w:rsid w:val="004119DA"/>
    <w:rsid w:val="0044391D"/>
    <w:rsid w:val="004524B4"/>
    <w:rsid w:val="0046627A"/>
    <w:rsid w:val="004809B6"/>
    <w:rsid w:val="00481868"/>
    <w:rsid w:val="004A044B"/>
    <w:rsid w:val="004A7582"/>
    <w:rsid w:val="004C2997"/>
    <w:rsid w:val="004D3513"/>
    <w:rsid w:val="00520F52"/>
    <w:rsid w:val="005217D2"/>
    <w:rsid w:val="005400FE"/>
    <w:rsid w:val="00547F22"/>
    <w:rsid w:val="00562C4E"/>
    <w:rsid w:val="005669F0"/>
    <w:rsid w:val="005675BA"/>
    <w:rsid w:val="00573F8A"/>
    <w:rsid w:val="00591762"/>
    <w:rsid w:val="005A2CFE"/>
    <w:rsid w:val="005C0CE2"/>
    <w:rsid w:val="005D359B"/>
    <w:rsid w:val="005D54D4"/>
    <w:rsid w:val="005F6643"/>
    <w:rsid w:val="006010A8"/>
    <w:rsid w:val="00650F22"/>
    <w:rsid w:val="00651E16"/>
    <w:rsid w:val="00664A63"/>
    <w:rsid w:val="0068719B"/>
    <w:rsid w:val="00692D15"/>
    <w:rsid w:val="006A546C"/>
    <w:rsid w:val="006A6458"/>
    <w:rsid w:val="006A661A"/>
    <w:rsid w:val="006B3766"/>
    <w:rsid w:val="006C6F6B"/>
    <w:rsid w:val="00733F0E"/>
    <w:rsid w:val="007356CB"/>
    <w:rsid w:val="00757347"/>
    <w:rsid w:val="007635ED"/>
    <w:rsid w:val="00773357"/>
    <w:rsid w:val="00777E72"/>
    <w:rsid w:val="00795801"/>
    <w:rsid w:val="007A0B39"/>
    <w:rsid w:val="007B09E5"/>
    <w:rsid w:val="007C6CD4"/>
    <w:rsid w:val="007C70D3"/>
    <w:rsid w:val="007D5005"/>
    <w:rsid w:val="007E2FC4"/>
    <w:rsid w:val="007F23C8"/>
    <w:rsid w:val="00824199"/>
    <w:rsid w:val="0082550C"/>
    <w:rsid w:val="008616BA"/>
    <w:rsid w:val="008663FB"/>
    <w:rsid w:val="0088076F"/>
    <w:rsid w:val="00893E5C"/>
    <w:rsid w:val="008B09FF"/>
    <w:rsid w:val="008C195A"/>
    <w:rsid w:val="008D6C9B"/>
    <w:rsid w:val="009044B3"/>
    <w:rsid w:val="00910D09"/>
    <w:rsid w:val="009274EF"/>
    <w:rsid w:val="0093579F"/>
    <w:rsid w:val="009442C7"/>
    <w:rsid w:val="00960A0F"/>
    <w:rsid w:val="00962CE2"/>
    <w:rsid w:val="00967B25"/>
    <w:rsid w:val="00982B0A"/>
    <w:rsid w:val="0099095B"/>
    <w:rsid w:val="00991B9C"/>
    <w:rsid w:val="0099588E"/>
    <w:rsid w:val="00995CED"/>
    <w:rsid w:val="009C4C29"/>
    <w:rsid w:val="009C7099"/>
    <w:rsid w:val="009D19D2"/>
    <w:rsid w:val="009E6377"/>
    <w:rsid w:val="00A31375"/>
    <w:rsid w:val="00A3668B"/>
    <w:rsid w:val="00A376C2"/>
    <w:rsid w:val="00A40BE6"/>
    <w:rsid w:val="00A57235"/>
    <w:rsid w:val="00A70F75"/>
    <w:rsid w:val="00AA1F5D"/>
    <w:rsid w:val="00AB38A3"/>
    <w:rsid w:val="00AE248C"/>
    <w:rsid w:val="00AE5A7C"/>
    <w:rsid w:val="00B10991"/>
    <w:rsid w:val="00B10D63"/>
    <w:rsid w:val="00B20AB2"/>
    <w:rsid w:val="00B32712"/>
    <w:rsid w:val="00B37E91"/>
    <w:rsid w:val="00B655D4"/>
    <w:rsid w:val="00BC4D03"/>
    <w:rsid w:val="00BE537D"/>
    <w:rsid w:val="00BE5FF2"/>
    <w:rsid w:val="00BE60CB"/>
    <w:rsid w:val="00C0199F"/>
    <w:rsid w:val="00C07102"/>
    <w:rsid w:val="00C550AC"/>
    <w:rsid w:val="00C606B4"/>
    <w:rsid w:val="00C6249A"/>
    <w:rsid w:val="00C65F24"/>
    <w:rsid w:val="00CA00EE"/>
    <w:rsid w:val="00CB4EFC"/>
    <w:rsid w:val="00CB7EE8"/>
    <w:rsid w:val="00CC535F"/>
    <w:rsid w:val="00D013FF"/>
    <w:rsid w:val="00D03376"/>
    <w:rsid w:val="00D15A38"/>
    <w:rsid w:val="00D26C42"/>
    <w:rsid w:val="00D4065E"/>
    <w:rsid w:val="00D66C52"/>
    <w:rsid w:val="00D74D6F"/>
    <w:rsid w:val="00D94A2D"/>
    <w:rsid w:val="00D95D88"/>
    <w:rsid w:val="00DD289A"/>
    <w:rsid w:val="00DD7D57"/>
    <w:rsid w:val="00DF0F10"/>
    <w:rsid w:val="00E076E2"/>
    <w:rsid w:val="00E37C33"/>
    <w:rsid w:val="00E45232"/>
    <w:rsid w:val="00E61A26"/>
    <w:rsid w:val="00E7629C"/>
    <w:rsid w:val="00E91353"/>
    <w:rsid w:val="00E94B57"/>
    <w:rsid w:val="00E95B06"/>
    <w:rsid w:val="00EB3D1E"/>
    <w:rsid w:val="00EB4D21"/>
    <w:rsid w:val="00ED6A95"/>
    <w:rsid w:val="00EE77AF"/>
    <w:rsid w:val="00F00DE0"/>
    <w:rsid w:val="00F079D6"/>
    <w:rsid w:val="00F12DAA"/>
    <w:rsid w:val="00F23F12"/>
    <w:rsid w:val="00F26CE2"/>
    <w:rsid w:val="00F360A7"/>
    <w:rsid w:val="00F36E74"/>
    <w:rsid w:val="00F4648D"/>
    <w:rsid w:val="00F52D17"/>
    <w:rsid w:val="00F6247A"/>
    <w:rsid w:val="00F866B9"/>
    <w:rsid w:val="00F906BA"/>
    <w:rsid w:val="00FC3A89"/>
    <w:rsid w:val="00FF3609"/>
    <w:rsid w:val="00FF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6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4F0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D1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A66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61A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044F0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19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2528EF-647F-4848-B349-0C54857084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home-pc</cp:lastModifiedBy>
  <cp:revision>3</cp:revision>
  <cp:lastPrinted>2018-05-14T09:50:00Z</cp:lastPrinted>
  <dcterms:created xsi:type="dcterms:W3CDTF">2021-05-13T12:07:00Z</dcterms:created>
  <dcterms:modified xsi:type="dcterms:W3CDTF">2021-05-13T12:50:00Z</dcterms:modified>
</cp:coreProperties>
</file>