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8A" w:rsidRDefault="00247B8A">
      <w:pPr>
        <w:pStyle w:val="ConsPlusNormal"/>
        <w:ind w:firstLine="540"/>
        <w:jc w:val="both"/>
        <w:outlineLvl w:val="0"/>
      </w:pP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СВЕДЕНИЯ</w:t>
      </w: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 территориальной избирательной комиссии Черниговского района, имеющей статус юридического лица</w:t>
      </w: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19</w:t>
      </w:r>
      <w:r w:rsidRPr="00C47BFF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19</w:t>
      </w:r>
      <w:r w:rsidRPr="00C47BFF">
        <w:rPr>
          <w:rFonts w:ascii="Times New Roman" w:hAnsi="Times New Roman" w:cs="Times New Roman"/>
        </w:rPr>
        <w:t xml:space="preserve"> г.</w:t>
      </w:r>
    </w:p>
    <w:p w:rsidR="00247B8A" w:rsidRPr="00C47BFF" w:rsidRDefault="00247B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2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04"/>
        <w:gridCol w:w="1020"/>
        <w:gridCol w:w="1204"/>
        <w:gridCol w:w="1020"/>
        <w:gridCol w:w="1080"/>
        <w:gridCol w:w="1134"/>
        <w:gridCol w:w="1388"/>
        <w:gridCol w:w="1285"/>
        <w:gridCol w:w="1276"/>
        <w:gridCol w:w="1417"/>
      </w:tblGrid>
      <w:tr w:rsidR="00247B8A" w:rsidRPr="00C47BFF" w:rsidTr="00B12FDD">
        <w:tc>
          <w:tcPr>
            <w:tcW w:w="567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48" w:type="dxa"/>
            <w:gridSpan w:val="4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47B8A" w:rsidRPr="00C47BFF" w:rsidTr="00B12FDD">
        <w:tc>
          <w:tcPr>
            <w:tcW w:w="567" w:type="dxa"/>
            <w:vMerge/>
          </w:tcPr>
          <w:p w:rsidR="00247B8A" w:rsidRPr="00C47BFF" w:rsidRDefault="00247B8A"/>
        </w:tc>
        <w:tc>
          <w:tcPr>
            <w:tcW w:w="1985" w:type="dxa"/>
            <w:vMerge/>
          </w:tcPr>
          <w:p w:rsidR="00247B8A" w:rsidRPr="00C47BFF" w:rsidRDefault="00247B8A"/>
        </w:tc>
        <w:tc>
          <w:tcPr>
            <w:tcW w:w="1701" w:type="dxa"/>
            <w:vMerge/>
          </w:tcPr>
          <w:p w:rsidR="00247B8A" w:rsidRPr="00C47BFF" w:rsidRDefault="00247B8A"/>
        </w:tc>
        <w:tc>
          <w:tcPr>
            <w:tcW w:w="1204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20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204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80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8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85" w:type="dxa"/>
            <w:vMerge/>
          </w:tcPr>
          <w:p w:rsidR="00247B8A" w:rsidRPr="00B80000" w:rsidRDefault="00247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B8A" w:rsidRPr="00B80000" w:rsidRDefault="00247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7B8A" w:rsidRPr="00B80000" w:rsidRDefault="00247B8A">
            <w:pPr>
              <w:rPr>
                <w:sz w:val="20"/>
                <w:szCs w:val="20"/>
              </w:rPr>
            </w:pPr>
          </w:p>
        </w:tc>
      </w:tr>
      <w:tr w:rsidR="00247B8A" w:rsidRPr="00C47BFF" w:rsidTr="00B12FDD">
        <w:trPr>
          <w:trHeight w:val="234"/>
        </w:trPr>
        <w:tc>
          <w:tcPr>
            <w:tcW w:w="567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8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5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13</w:t>
            </w:r>
          </w:p>
        </w:tc>
      </w:tr>
      <w:tr w:rsidR="00247B8A" w:rsidRPr="00C47BFF" w:rsidTr="00B12FDD">
        <w:tc>
          <w:tcPr>
            <w:tcW w:w="567" w:type="dxa"/>
            <w:vMerge w:val="restart"/>
          </w:tcPr>
          <w:p w:rsidR="00247B8A" w:rsidRPr="00C47BFF" w:rsidRDefault="00247B8A" w:rsidP="00B8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Иванова Олеся Александровна</w:t>
            </w:r>
          </w:p>
        </w:tc>
        <w:tc>
          <w:tcPr>
            <w:tcW w:w="1701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Председатель территориальной избирательной комиссии черниговского района, имеющей статус юридического лица</w:t>
            </w:r>
          </w:p>
        </w:tc>
        <w:tc>
          <w:tcPr>
            <w:tcW w:w="1204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20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204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50.1</w:t>
            </w:r>
          </w:p>
        </w:tc>
        <w:tc>
          <w:tcPr>
            <w:tcW w:w="1020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Легковой автомобиль,</w:t>
            </w:r>
          </w:p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7C84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BE7C8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7C84">
              <w:rPr>
                <w:rFonts w:ascii="Times New Roman" w:hAnsi="Times New Roman" w:cs="Times New Roman"/>
                <w:sz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7C84">
              <w:rPr>
                <w:rFonts w:ascii="Times New Roman" w:hAnsi="Times New Roman" w:cs="Times New Roman"/>
                <w:sz w:val="20"/>
                <w:lang w:val="en-US"/>
              </w:rPr>
              <w:t>1564700</w:t>
            </w:r>
            <w:r w:rsidRPr="00BE7C84">
              <w:rPr>
                <w:rFonts w:ascii="Times New Roman" w:hAnsi="Times New Roman" w:cs="Times New Roman"/>
                <w:sz w:val="20"/>
              </w:rPr>
              <w:t>,</w:t>
            </w:r>
            <w:r w:rsidRPr="00BE7C84">
              <w:rPr>
                <w:rFonts w:ascii="Times New Roman" w:hAnsi="Times New Roman" w:cs="Times New Roman"/>
                <w:sz w:val="20"/>
                <w:lang w:val="en-US"/>
              </w:rPr>
              <w:t>55</w:t>
            </w:r>
          </w:p>
        </w:tc>
        <w:tc>
          <w:tcPr>
            <w:tcW w:w="1417" w:type="dxa"/>
            <w:vMerge w:val="restart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B12FDD">
        <w:tc>
          <w:tcPr>
            <w:tcW w:w="567" w:type="dxa"/>
            <w:vMerge/>
          </w:tcPr>
          <w:p w:rsidR="00247B8A" w:rsidRPr="00C47BFF" w:rsidRDefault="00247B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20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204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020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B12FDD">
        <w:tc>
          <w:tcPr>
            <w:tcW w:w="567" w:type="dxa"/>
          </w:tcPr>
          <w:p w:rsidR="00247B8A" w:rsidRPr="00C47BFF" w:rsidRDefault="00247B8A" w:rsidP="001660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701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204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020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50.1</w:t>
            </w:r>
          </w:p>
        </w:tc>
        <w:tc>
          <w:tcPr>
            <w:tcW w:w="1388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5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675178,10</w:t>
            </w:r>
          </w:p>
        </w:tc>
        <w:tc>
          <w:tcPr>
            <w:tcW w:w="1417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B12FDD">
        <w:tc>
          <w:tcPr>
            <w:tcW w:w="567" w:type="dxa"/>
          </w:tcPr>
          <w:p w:rsidR="00247B8A" w:rsidRPr="00C47BFF" w:rsidRDefault="00247B8A" w:rsidP="001660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388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5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B12FDD">
        <w:tc>
          <w:tcPr>
            <w:tcW w:w="567" w:type="dxa"/>
          </w:tcPr>
          <w:p w:rsidR="00247B8A" w:rsidRPr="00C47BFF" w:rsidRDefault="00247B8A" w:rsidP="001660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1388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B12FDD">
        <w:tc>
          <w:tcPr>
            <w:tcW w:w="567" w:type="dxa"/>
          </w:tcPr>
          <w:p w:rsidR="00247B8A" w:rsidRPr="00C47BFF" w:rsidRDefault="00247B8A" w:rsidP="001660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50.1</w:t>
            </w:r>
          </w:p>
        </w:tc>
        <w:tc>
          <w:tcPr>
            <w:tcW w:w="1388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B12FDD">
        <w:tc>
          <w:tcPr>
            <w:tcW w:w="567" w:type="dxa"/>
          </w:tcPr>
          <w:p w:rsidR="00247B8A" w:rsidRPr="00C47BFF" w:rsidRDefault="00247B8A" w:rsidP="001660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388" w:type="dxa"/>
          </w:tcPr>
          <w:p w:rsidR="00247B8A" w:rsidRPr="00BE7C84" w:rsidRDefault="00247B8A" w:rsidP="001660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5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47B8A" w:rsidRPr="00BE7C84" w:rsidRDefault="00247B8A" w:rsidP="001660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7B8A" w:rsidRPr="00C47BFF" w:rsidRDefault="00247B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7B8A" w:rsidRDefault="00247B8A">
      <w:pPr>
        <w:pStyle w:val="ConsPlusNormal"/>
        <w:ind w:firstLine="540"/>
        <w:jc w:val="both"/>
        <w:outlineLvl w:val="0"/>
      </w:pP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СВЕДЕНИЯ</w:t>
      </w: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ведущего специалиста-эксперта аппарата территориальной избирательной комиссии Черниговского района, имеющей статус юридического лица</w:t>
      </w:r>
    </w:p>
    <w:p w:rsidR="00247B8A" w:rsidRPr="00C47BFF" w:rsidRDefault="00247B8A" w:rsidP="00C47BFF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19</w:t>
      </w:r>
      <w:r w:rsidRPr="00C47BFF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19</w:t>
      </w:r>
      <w:r w:rsidRPr="00C47BFF">
        <w:rPr>
          <w:rFonts w:ascii="Times New Roman" w:hAnsi="Times New Roman" w:cs="Times New Roman"/>
        </w:rPr>
        <w:t xml:space="preserve"> г.</w:t>
      </w:r>
    </w:p>
    <w:p w:rsidR="00247B8A" w:rsidRPr="00C47BFF" w:rsidRDefault="00247B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04"/>
        <w:gridCol w:w="1020"/>
        <w:gridCol w:w="1204"/>
        <w:gridCol w:w="1020"/>
        <w:gridCol w:w="1080"/>
        <w:gridCol w:w="1134"/>
        <w:gridCol w:w="1388"/>
        <w:gridCol w:w="1447"/>
        <w:gridCol w:w="1114"/>
        <w:gridCol w:w="1296"/>
      </w:tblGrid>
      <w:tr w:rsidR="00247B8A" w:rsidRPr="00C47BFF" w:rsidTr="00971A4B">
        <w:tc>
          <w:tcPr>
            <w:tcW w:w="567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48" w:type="dxa"/>
            <w:gridSpan w:val="4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14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296" w:type="dxa"/>
            <w:vMerge w:val="restart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47B8A" w:rsidRPr="00C47BFF" w:rsidTr="00971A4B">
        <w:tc>
          <w:tcPr>
            <w:tcW w:w="567" w:type="dxa"/>
            <w:vMerge/>
          </w:tcPr>
          <w:p w:rsidR="00247B8A" w:rsidRPr="00C47BFF" w:rsidRDefault="00247B8A"/>
        </w:tc>
        <w:tc>
          <w:tcPr>
            <w:tcW w:w="1985" w:type="dxa"/>
            <w:vMerge/>
          </w:tcPr>
          <w:p w:rsidR="00247B8A" w:rsidRPr="00C47BFF" w:rsidRDefault="00247B8A"/>
        </w:tc>
        <w:tc>
          <w:tcPr>
            <w:tcW w:w="1701" w:type="dxa"/>
            <w:vMerge/>
          </w:tcPr>
          <w:p w:rsidR="00247B8A" w:rsidRPr="00C47BFF" w:rsidRDefault="00247B8A"/>
        </w:tc>
        <w:tc>
          <w:tcPr>
            <w:tcW w:w="1204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20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204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80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8" w:type="dxa"/>
          </w:tcPr>
          <w:p w:rsidR="00247B8A" w:rsidRPr="00B80000" w:rsidRDefault="00247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247B8A" w:rsidRPr="00B80000" w:rsidRDefault="00247B8A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247B8A" w:rsidRPr="00B80000" w:rsidRDefault="00247B8A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247B8A" w:rsidRPr="00B80000" w:rsidRDefault="00247B8A">
            <w:pPr>
              <w:rPr>
                <w:sz w:val="20"/>
                <w:szCs w:val="20"/>
              </w:rPr>
            </w:pPr>
          </w:p>
        </w:tc>
      </w:tr>
      <w:tr w:rsidR="00247B8A" w:rsidRPr="00C47BFF" w:rsidTr="00971A4B">
        <w:trPr>
          <w:trHeight w:val="234"/>
        </w:trPr>
        <w:tc>
          <w:tcPr>
            <w:tcW w:w="567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8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4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</w:tcPr>
          <w:p w:rsidR="00247B8A" w:rsidRPr="00C47BFF" w:rsidRDefault="00247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13</w:t>
            </w:r>
          </w:p>
        </w:tc>
      </w:tr>
      <w:tr w:rsidR="00247B8A" w:rsidRPr="00C47BFF" w:rsidTr="00971A4B">
        <w:trPr>
          <w:trHeight w:val="1840"/>
        </w:trPr>
        <w:tc>
          <w:tcPr>
            <w:tcW w:w="567" w:type="dxa"/>
          </w:tcPr>
          <w:p w:rsidR="00247B8A" w:rsidRPr="00C47BFF" w:rsidRDefault="00247B8A" w:rsidP="00B8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Трифонова Нэлли Александровна</w:t>
            </w:r>
          </w:p>
        </w:tc>
        <w:tc>
          <w:tcPr>
            <w:tcW w:w="1701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 аппарата территориальной избирательной комиссии Черниговского района</w:t>
            </w:r>
          </w:p>
        </w:tc>
        <w:tc>
          <w:tcPr>
            <w:tcW w:w="1204" w:type="dxa"/>
          </w:tcPr>
          <w:p w:rsidR="00247B8A" w:rsidRPr="00BE7C84" w:rsidRDefault="00247B8A" w:rsidP="00971A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247B8A" w:rsidRPr="00BE7C84" w:rsidRDefault="00247B8A" w:rsidP="00BE7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247B8A" w:rsidRPr="00E45982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Дуалис, 2008 г.</w:t>
            </w:r>
          </w:p>
        </w:tc>
        <w:tc>
          <w:tcPr>
            <w:tcW w:w="1114" w:type="dxa"/>
          </w:tcPr>
          <w:p w:rsidR="00247B8A" w:rsidRPr="00E45982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604064,74</w:t>
            </w:r>
          </w:p>
        </w:tc>
        <w:tc>
          <w:tcPr>
            <w:tcW w:w="1296" w:type="dxa"/>
          </w:tcPr>
          <w:p w:rsidR="00247B8A" w:rsidRPr="00BE7C84" w:rsidRDefault="00247B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971A4B">
        <w:tc>
          <w:tcPr>
            <w:tcW w:w="567" w:type="dxa"/>
          </w:tcPr>
          <w:p w:rsidR="00247B8A" w:rsidRPr="00C47BFF" w:rsidRDefault="00247B8A" w:rsidP="003251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701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269394,00</w:t>
            </w:r>
          </w:p>
        </w:tc>
        <w:tc>
          <w:tcPr>
            <w:tcW w:w="1296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B8A" w:rsidRPr="00C47BFF" w:rsidTr="00971A4B">
        <w:tc>
          <w:tcPr>
            <w:tcW w:w="567" w:type="dxa"/>
          </w:tcPr>
          <w:p w:rsidR="00247B8A" w:rsidRPr="00C47BFF" w:rsidRDefault="00247B8A" w:rsidP="003251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247B8A" w:rsidRPr="00BE7C84" w:rsidRDefault="00247B8A" w:rsidP="003251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247B8A" w:rsidRPr="00BE7C84" w:rsidRDefault="00247B8A" w:rsidP="0032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7B8A" w:rsidRPr="00C47BFF" w:rsidRDefault="00247B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270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7B8A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9CF1C-112E-4776-B882-E8D1219F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47B8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247B8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2020-12-07T12:32:00Z</dcterms:modified>
</cp:coreProperties>
</file>