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E828D" w14:textId="77777777" w:rsidR="000C1B82" w:rsidRPr="00A3636F" w:rsidRDefault="000C1B82" w:rsidP="000C1B82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</w:p>
    <w:p w14:paraId="15135E6D" w14:textId="77777777" w:rsidR="000C1B82" w:rsidRPr="0066057B" w:rsidRDefault="000C1B82" w:rsidP="000C1B82">
      <w:pPr>
        <w:jc w:val="center"/>
        <w:rPr>
          <w:b/>
          <w:szCs w:val="28"/>
        </w:rPr>
      </w:pPr>
      <w:r w:rsidRPr="0066057B">
        <w:rPr>
          <w:b/>
          <w:szCs w:val="28"/>
        </w:rPr>
        <w:t xml:space="preserve">Сведения </w:t>
      </w:r>
    </w:p>
    <w:p w14:paraId="231A312C" w14:textId="77777777" w:rsidR="000C1B82" w:rsidRPr="0066057B" w:rsidRDefault="000C1B82" w:rsidP="000C1B82">
      <w:pPr>
        <w:jc w:val="center"/>
        <w:rPr>
          <w:b/>
          <w:szCs w:val="28"/>
        </w:rPr>
      </w:pPr>
      <w:r w:rsidRPr="0066057B">
        <w:rPr>
          <w:b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3EDD39F4" w14:textId="77777777" w:rsidR="000C1B82" w:rsidRPr="0066057B" w:rsidRDefault="000C1B82" w:rsidP="000C1B82">
      <w:pPr>
        <w:jc w:val="center"/>
        <w:rPr>
          <w:b/>
          <w:szCs w:val="28"/>
        </w:rPr>
      </w:pPr>
      <w:r w:rsidRPr="0066057B">
        <w:rPr>
          <w:b/>
          <w:szCs w:val="28"/>
        </w:rPr>
        <w:t xml:space="preserve">главой городского округа Щербинка в городе Москве </w:t>
      </w:r>
    </w:p>
    <w:p w14:paraId="48051EBB" w14:textId="64DDDB8D" w:rsidR="000C1B82" w:rsidRPr="0066057B" w:rsidRDefault="000C1B82" w:rsidP="000C1B82">
      <w:pPr>
        <w:jc w:val="center"/>
        <w:rPr>
          <w:b/>
          <w:szCs w:val="28"/>
        </w:rPr>
      </w:pPr>
      <w:r w:rsidRPr="0066057B">
        <w:rPr>
          <w:b/>
          <w:szCs w:val="28"/>
        </w:rPr>
        <w:t>за период с 1 января 201</w:t>
      </w:r>
      <w:r w:rsidR="004240DC">
        <w:rPr>
          <w:b/>
          <w:szCs w:val="28"/>
        </w:rPr>
        <w:t>9</w:t>
      </w:r>
      <w:r w:rsidRPr="0066057B">
        <w:rPr>
          <w:b/>
          <w:szCs w:val="28"/>
        </w:rPr>
        <w:t xml:space="preserve"> г. по 31 декабря 201</w:t>
      </w:r>
      <w:r w:rsidR="004240DC">
        <w:rPr>
          <w:b/>
          <w:szCs w:val="28"/>
        </w:rPr>
        <w:t>9</w:t>
      </w:r>
      <w:r w:rsidRPr="0066057B">
        <w:rPr>
          <w:b/>
          <w:szCs w:val="28"/>
        </w:rPr>
        <w:t xml:space="preserve"> г.</w:t>
      </w:r>
    </w:p>
    <w:p w14:paraId="0778C4A7" w14:textId="77777777" w:rsidR="00441C63" w:rsidRPr="0066057B" w:rsidRDefault="00441C63"/>
    <w:tbl>
      <w:tblPr>
        <w:tblW w:w="16155" w:type="dxa"/>
        <w:tblInd w:w="-1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9"/>
        <w:gridCol w:w="1634"/>
        <w:gridCol w:w="1417"/>
        <w:gridCol w:w="1559"/>
        <w:gridCol w:w="1701"/>
        <w:gridCol w:w="709"/>
        <w:gridCol w:w="851"/>
        <w:gridCol w:w="1396"/>
        <w:gridCol w:w="730"/>
        <w:gridCol w:w="850"/>
        <w:gridCol w:w="1701"/>
        <w:gridCol w:w="1489"/>
        <w:gridCol w:w="1759"/>
      </w:tblGrid>
      <w:tr w:rsidR="000C1B82" w:rsidRPr="0066057B" w14:paraId="36324F28" w14:textId="77777777" w:rsidTr="00995A68">
        <w:tc>
          <w:tcPr>
            <w:tcW w:w="359" w:type="dxa"/>
            <w:vMerge w:val="restart"/>
            <w:hideMark/>
          </w:tcPr>
          <w:p w14:paraId="3F1CF08B" w14:textId="77777777" w:rsidR="000C1B82" w:rsidRPr="0066057B" w:rsidRDefault="000C1B82" w:rsidP="00995A68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N№ п/п</w:t>
            </w:r>
          </w:p>
        </w:tc>
        <w:tc>
          <w:tcPr>
            <w:tcW w:w="1634" w:type="dxa"/>
            <w:vMerge w:val="restart"/>
            <w:hideMark/>
          </w:tcPr>
          <w:p w14:paraId="5444CEF9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hideMark/>
          </w:tcPr>
          <w:p w14:paraId="6EC5156C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hideMark/>
          </w:tcPr>
          <w:p w14:paraId="19D3D0D0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hideMark/>
          </w:tcPr>
          <w:p w14:paraId="6DFE89B6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hideMark/>
          </w:tcPr>
          <w:p w14:paraId="58F5F643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Транс-портные средства (вид, марка)</w:t>
            </w:r>
          </w:p>
        </w:tc>
        <w:tc>
          <w:tcPr>
            <w:tcW w:w="1489" w:type="dxa"/>
            <w:vMerge w:val="restart"/>
            <w:hideMark/>
          </w:tcPr>
          <w:p w14:paraId="6EF55EF3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Деклари-рованный годовой доход (руб.)</w:t>
            </w:r>
          </w:p>
        </w:tc>
        <w:tc>
          <w:tcPr>
            <w:tcW w:w="1759" w:type="dxa"/>
            <w:vMerge w:val="restart"/>
            <w:hideMark/>
          </w:tcPr>
          <w:p w14:paraId="56487EB8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Сведения об источниках получения средств, за счет которых совершена сделка  (вид приобре-тенного имущества, источники)</w:t>
            </w:r>
          </w:p>
        </w:tc>
      </w:tr>
      <w:tr w:rsidR="000C1B82" w:rsidRPr="0066057B" w14:paraId="4D83A047" w14:textId="77777777" w:rsidTr="00995A68">
        <w:tc>
          <w:tcPr>
            <w:tcW w:w="359" w:type="dxa"/>
            <w:vMerge/>
            <w:vAlign w:val="center"/>
            <w:hideMark/>
          </w:tcPr>
          <w:p w14:paraId="4313841A" w14:textId="77777777" w:rsidR="000C1B82" w:rsidRPr="0066057B" w:rsidRDefault="000C1B82" w:rsidP="00995A68">
            <w:pPr>
              <w:pStyle w:val="a3"/>
              <w:numPr>
                <w:ilvl w:val="0"/>
                <w:numId w:val="1"/>
              </w:numPr>
              <w:ind w:left="357" w:hanging="357"/>
              <w:jc w:val="center"/>
              <w:rPr>
                <w:sz w:val="20"/>
              </w:rPr>
            </w:pPr>
          </w:p>
        </w:tc>
        <w:tc>
          <w:tcPr>
            <w:tcW w:w="1634" w:type="dxa"/>
            <w:vMerge/>
            <w:vAlign w:val="center"/>
            <w:hideMark/>
          </w:tcPr>
          <w:p w14:paraId="5EBFB9BA" w14:textId="77777777"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C44FE11" w14:textId="77777777"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hideMark/>
          </w:tcPr>
          <w:p w14:paraId="7DD3C8C9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1701" w:type="dxa"/>
            <w:hideMark/>
          </w:tcPr>
          <w:p w14:paraId="40CAB58A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вид собственности</w:t>
            </w:r>
          </w:p>
        </w:tc>
        <w:tc>
          <w:tcPr>
            <w:tcW w:w="709" w:type="dxa"/>
            <w:hideMark/>
          </w:tcPr>
          <w:p w14:paraId="3BA345FA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1" w:type="dxa"/>
            <w:hideMark/>
          </w:tcPr>
          <w:p w14:paraId="01C04F4E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страна располо-жения</w:t>
            </w:r>
          </w:p>
        </w:tc>
        <w:tc>
          <w:tcPr>
            <w:tcW w:w="1396" w:type="dxa"/>
            <w:hideMark/>
          </w:tcPr>
          <w:p w14:paraId="49AF21C0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вид объекта</w:t>
            </w:r>
          </w:p>
        </w:tc>
        <w:tc>
          <w:tcPr>
            <w:tcW w:w="730" w:type="dxa"/>
            <w:hideMark/>
          </w:tcPr>
          <w:p w14:paraId="5EAEA85B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площадь (кв. м)</w:t>
            </w:r>
          </w:p>
        </w:tc>
        <w:tc>
          <w:tcPr>
            <w:tcW w:w="850" w:type="dxa"/>
            <w:hideMark/>
          </w:tcPr>
          <w:p w14:paraId="6D7D8139" w14:textId="77777777" w:rsidR="000C1B82" w:rsidRPr="0066057B" w:rsidRDefault="000C1B82" w:rsidP="00995A68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vAlign w:val="center"/>
            <w:hideMark/>
          </w:tcPr>
          <w:p w14:paraId="02D36391" w14:textId="77777777"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  <w:tc>
          <w:tcPr>
            <w:tcW w:w="1489" w:type="dxa"/>
            <w:vMerge/>
            <w:vAlign w:val="center"/>
            <w:hideMark/>
          </w:tcPr>
          <w:p w14:paraId="029F6EE5" w14:textId="77777777"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  <w:tc>
          <w:tcPr>
            <w:tcW w:w="1759" w:type="dxa"/>
            <w:vMerge/>
            <w:vAlign w:val="center"/>
            <w:hideMark/>
          </w:tcPr>
          <w:p w14:paraId="396E0A08" w14:textId="77777777" w:rsidR="000C1B82" w:rsidRPr="0066057B" w:rsidRDefault="000C1B82" w:rsidP="00995A68">
            <w:pPr>
              <w:jc w:val="center"/>
              <w:rPr>
                <w:sz w:val="20"/>
              </w:rPr>
            </w:pPr>
          </w:p>
        </w:tc>
      </w:tr>
      <w:tr w:rsidR="00060EC0" w:rsidRPr="0066057B" w14:paraId="7051641C" w14:textId="77777777" w:rsidTr="00995A68">
        <w:tc>
          <w:tcPr>
            <w:tcW w:w="359" w:type="dxa"/>
            <w:vMerge w:val="restart"/>
          </w:tcPr>
          <w:p w14:paraId="4DA8B203" w14:textId="77777777" w:rsidR="00060EC0" w:rsidRPr="0066057B" w:rsidRDefault="00060EC0" w:rsidP="004240DC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F63525A" w14:textId="77777777" w:rsidR="00060EC0" w:rsidRPr="00985F8F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Цыганков Александр</w:t>
            </w:r>
          </w:p>
          <w:p w14:paraId="3C476D54" w14:textId="705B0B7A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Викторович</w:t>
            </w:r>
          </w:p>
        </w:tc>
        <w:tc>
          <w:tcPr>
            <w:tcW w:w="1417" w:type="dxa"/>
          </w:tcPr>
          <w:p w14:paraId="1B3A16EB" w14:textId="3C53023D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Депутат/Глава городского округа Щербинка</w:t>
            </w:r>
          </w:p>
        </w:tc>
        <w:tc>
          <w:tcPr>
            <w:tcW w:w="1559" w:type="dxa"/>
          </w:tcPr>
          <w:p w14:paraId="5A2DE09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2D0EF939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27BC1CC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50C66A87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6F1987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  <w:p w14:paraId="5D728B0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E4D8E07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504E5246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7B715F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</w:t>
            </w:r>
          </w:p>
          <w:p w14:paraId="75D21943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8202790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Квартира </w:t>
            </w:r>
          </w:p>
          <w:p w14:paraId="249A7B7B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57FF20D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2875CACB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F1A111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55BCE26A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46E329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1C856FE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622490E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2C598603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3B5D3D3" w14:textId="0176F876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Гараж</w:t>
            </w:r>
          </w:p>
        </w:tc>
        <w:tc>
          <w:tcPr>
            <w:tcW w:w="1701" w:type="dxa"/>
          </w:tcPr>
          <w:p w14:paraId="79FFA159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  <w:p w14:paraId="5EDDC705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D28F609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773B4B4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1CE81391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E4361AB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A06953E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998473C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1F1AF39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FDC033D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674F35C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FA8CCBD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19C350F8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7505F98E" w14:textId="77777777" w:rsidR="00060EC0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143B706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DD10D2A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7F2CFA2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9147B37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61C7CADD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8BE70FA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D0107DA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B9718A7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2E998C12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72EF450" w14:textId="539F5A5E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</w:tcPr>
          <w:p w14:paraId="65FCC47A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1894</w:t>
            </w:r>
          </w:p>
          <w:p w14:paraId="2D0A779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59A3AE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D1F34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1258</w:t>
            </w:r>
          </w:p>
          <w:p w14:paraId="796FACD5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C465BB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23A654F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271</w:t>
            </w:r>
          </w:p>
          <w:p w14:paraId="554D6702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575935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AA3363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704,5</w:t>
            </w:r>
          </w:p>
          <w:p w14:paraId="4264D219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0DCE04D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85,2</w:t>
            </w:r>
          </w:p>
          <w:p w14:paraId="2495ADEF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D3E7A00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137,9</w:t>
            </w:r>
          </w:p>
          <w:p w14:paraId="00DB131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F79137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10,1</w:t>
            </w:r>
          </w:p>
          <w:p w14:paraId="12EC33C5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A8AB781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10,2</w:t>
            </w:r>
          </w:p>
          <w:p w14:paraId="06AE866A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0674CF9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4600DCB3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A1F9CC4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19CDC799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8D5BCA8" w14:textId="066EFB7F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92,9</w:t>
            </w:r>
          </w:p>
        </w:tc>
        <w:tc>
          <w:tcPr>
            <w:tcW w:w="851" w:type="dxa"/>
          </w:tcPr>
          <w:p w14:paraId="6AB2F27A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  <w:p w14:paraId="6E0D2D20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0A8919AB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8AA5E1B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AE9195C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B7EB94F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797F233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B337AF3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1008FD3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D9A596F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565D19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E274926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42E4432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DFB02B6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1A3E412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67716C37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551667B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ED530C3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73BC6587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1D8FF131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3624B619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396AB9FE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E6E281A" w14:textId="77777777" w:rsidR="00060EC0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4B9DDCD0" w14:textId="73055DAF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Россия</w:t>
            </w:r>
          </w:p>
        </w:tc>
        <w:tc>
          <w:tcPr>
            <w:tcW w:w="1396" w:type="dxa"/>
          </w:tcPr>
          <w:p w14:paraId="022CF9CC" w14:textId="2FE80686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0" w:type="dxa"/>
          </w:tcPr>
          <w:p w14:paraId="1277BF9C" w14:textId="734F1792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14:paraId="16FE7581" w14:textId="3C483486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3913D584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Автомобиль легковой</w:t>
            </w:r>
          </w:p>
          <w:p w14:paraId="48F304D1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Mercedes</w:t>
            </w: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Benz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Viano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CDI</w:t>
            </w:r>
            <w:r w:rsidRPr="0066057B">
              <w:rPr>
                <w:rFonts w:ascii="Times New Roman" w:hAnsi="Times New Roman" w:cs="Times New Roman"/>
                <w:szCs w:val="24"/>
              </w:rPr>
              <w:t xml:space="preserve"> 2.2., 2011</w:t>
            </w:r>
          </w:p>
          <w:p w14:paraId="2E0C93ED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393C84F" w14:textId="77777777" w:rsidR="00060EC0" w:rsidRPr="004240DC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BMW</w:t>
            </w:r>
            <w:r w:rsidRPr="004240DC">
              <w:rPr>
                <w:rFonts w:ascii="Times New Roman" w:hAnsi="Times New Roman" w:cs="Times New Roman"/>
                <w:szCs w:val="24"/>
              </w:rPr>
              <w:t>-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Motorrad</w:t>
            </w:r>
            <w:r w:rsidRPr="004240D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K</w:t>
            </w:r>
            <w:r w:rsidRPr="004240DC">
              <w:rPr>
                <w:rFonts w:ascii="Times New Roman" w:hAnsi="Times New Roman" w:cs="Times New Roman"/>
                <w:szCs w:val="24"/>
              </w:rPr>
              <w:t xml:space="preserve"> 1200 </w:t>
            </w: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RT</w:t>
            </w:r>
            <w:r w:rsidRPr="004240DC">
              <w:rPr>
                <w:rFonts w:ascii="Times New Roman" w:hAnsi="Times New Roman" w:cs="Times New Roman"/>
                <w:szCs w:val="24"/>
              </w:rPr>
              <w:t>, 2016</w:t>
            </w:r>
          </w:p>
          <w:p w14:paraId="4778570A" w14:textId="77777777" w:rsidR="00060EC0" w:rsidRPr="004240DC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EAFFA63" w14:textId="77777777" w:rsidR="00060EC0" w:rsidRPr="00093DC6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мотоцикл</w:t>
            </w:r>
          </w:p>
          <w:p w14:paraId="7025AD69" w14:textId="77777777" w:rsidR="00060EC0" w:rsidRPr="00683A8D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Харлей -Девидсон</w:t>
            </w:r>
          </w:p>
          <w:p w14:paraId="707A8250" w14:textId="77777777" w:rsidR="00060EC0" w:rsidRPr="009C162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FLFBS</w:t>
            </w:r>
            <w:r w:rsidRPr="009C1620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AN</w:t>
            </w:r>
          </w:p>
          <w:p w14:paraId="26E629EE" w14:textId="77777777" w:rsidR="00060EC0" w:rsidRPr="009C162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83A8D">
              <w:rPr>
                <w:rFonts w:ascii="Times New Roman" w:hAnsi="Times New Roman" w:cs="Times New Roman"/>
                <w:szCs w:val="24"/>
              </w:rPr>
              <w:t>201</w:t>
            </w:r>
            <w:r w:rsidRPr="009C1620">
              <w:rPr>
                <w:rFonts w:ascii="Times New Roman" w:hAnsi="Times New Roman" w:cs="Times New Roman"/>
                <w:szCs w:val="24"/>
              </w:rPr>
              <w:t>8</w:t>
            </w:r>
          </w:p>
          <w:p w14:paraId="66E35478" w14:textId="77777777" w:rsidR="00060EC0" w:rsidRPr="00683A8D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A2C6499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прицеп к легковому автомобилю 7149-0000010-03, 2017</w:t>
            </w:r>
          </w:p>
          <w:p w14:paraId="1709E142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489" w:type="dxa"/>
          </w:tcPr>
          <w:p w14:paraId="711367A2" w14:textId="5CFCF385" w:rsidR="00060EC0" w:rsidRPr="00837898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53968671,31</w:t>
            </w:r>
          </w:p>
        </w:tc>
        <w:tc>
          <w:tcPr>
            <w:tcW w:w="1759" w:type="dxa"/>
            <w:vMerge w:val="restart"/>
          </w:tcPr>
          <w:p w14:paraId="107B96B5" w14:textId="6F0C41EA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60EC0" w:rsidRPr="0066057B" w14:paraId="504933CD" w14:textId="77777777" w:rsidTr="00995A68">
        <w:tc>
          <w:tcPr>
            <w:tcW w:w="359" w:type="dxa"/>
            <w:vMerge/>
          </w:tcPr>
          <w:p w14:paraId="7D7A7583" w14:textId="77777777" w:rsidR="00060EC0" w:rsidRPr="0066057B" w:rsidRDefault="00060EC0" w:rsidP="004240DC">
            <w:pPr>
              <w:pStyle w:val="ConsPlusNormal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5DFB1FCB" w14:textId="660F35D3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Супруга</w:t>
            </w:r>
          </w:p>
        </w:tc>
        <w:tc>
          <w:tcPr>
            <w:tcW w:w="1417" w:type="dxa"/>
          </w:tcPr>
          <w:p w14:paraId="05FF9CAB" w14:textId="7DCC6A0D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менеджер</w:t>
            </w:r>
          </w:p>
        </w:tc>
        <w:tc>
          <w:tcPr>
            <w:tcW w:w="1559" w:type="dxa"/>
          </w:tcPr>
          <w:p w14:paraId="6BD5CAA8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14:paraId="03CC6E0B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4A65BC2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0D1B116C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2781DF2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  <w:p w14:paraId="3521B238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8BED7FF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Нежилое помещение</w:t>
            </w:r>
          </w:p>
          <w:p w14:paraId="3A2A1181" w14:textId="260D6B30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14:paraId="1FCB3465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 xml:space="preserve">Долевая ¼ </w:t>
            </w:r>
          </w:p>
          <w:p w14:paraId="51A5D0CB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147EE3C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F8B629E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415313AD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  <w:p w14:paraId="2B26AA3E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055DD090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B16D516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5F9B6B6" w14:textId="77777777" w:rsidR="00060EC0" w:rsidRPr="0066057B" w:rsidRDefault="00060EC0" w:rsidP="004240DC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AEE6357" w14:textId="7C7140AD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14:paraId="72FDBAFC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66,2</w:t>
            </w:r>
          </w:p>
          <w:p w14:paraId="0AFB4B1D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57D4ADC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2ADC406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2F45D573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51A6A41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15,9</w:t>
            </w:r>
          </w:p>
          <w:p w14:paraId="016B126A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3AE14F9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6660CE0" w14:textId="48674B3B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110,6</w:t>
            </w:r>
          </w:p>
        </w:tc>
        <w:tc>
          <w:tcPr>
            <w:tcW w:w="851" w:type="dxa"/>
          </w:tcPr>
          <w:p w14:paraId="3B2BBBE5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17D421C0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1F8942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4E17FE5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29F442A5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AAD6E3D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A6AD9C7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03162F0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408A20D" w14:textId="41AD5B24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19EB0F8D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69C05FC0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A3D9ACC" w14:textId="14262630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14:paraId="3E2C0B2F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  <w:p w14:paraId="3AB5EA48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FE9AEAF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868684A" w14:textId="72DF6A4E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1894</w:t>
            </w:r>
          </w:p>
        </w:tc>
        <w:tc>
          <w:tcPr>
            <w:tcW w:w="850" w:type="dxa"/>
          </w:tcPr>
          <w:p w14:paraId="5333C8EB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04AFB76A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41C2164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875B31B" w14:textId="2639E8E6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59FB0CED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6057B">
              <w:rPr>
                <w:rFonts w:ascii="Times New Roman" w:hAnsi="Times New Roman" w:cs="Times New Roman"/>
                <w:szCs w:val="24"/>
                <w:lang w:val="en-US"/>
              </w:rPr>
              <w:t>Land Rover Range Rover Sport, 2013</w:t>
            </w:r>
          </w:p>
          <w:p w14:paraId="0F2BCE3F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  <w:p w14:paraId="1E93FAD0" w14:textId="77777777" w:rsidR="00060EC0" w:rsidRPr="00093DC6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мотоцикл</w:t>
            </w:r>
          </w:p>
          <w:p w14:paraId="7664CC93" w14:textId="2E09D2AF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4B044D">
              <w:rPr>
                <w:rFonts w:ascii="Times New Roman" w:hAnsi="Times New Roman" w:cs="Times New Roman"/>
                <w:szCs w:val="24"/>
              </w:rPr>
              <w:t xml:space="preserve">Харлей </w:t>
            </w:r>
            <w:r>
              <w:rPr>
                <w:rFonts w:ascii="Times New Roman" w:hAnsi="Times New Roman" w:cs="Times New Roman"/>
                <w:szCs w:val="24"/>
              </w:rPr>
              <w:t>–</w:t>
            </w:r>
            <w:r w:rsidRPr="004B044D">
              <w:rPr>
                <w:rFonts w:ascii="Times New Roman" w:hAnsi="Times New Roman" w:cs="Times New Roman"/>
                <w:szCs w:val="24"/>
              </w:rPr>
              <w:t xml:space="preserve"> Девидсон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B044D">
              <w:rPr>
                <w:rFonts w:ascii="Times New Roman" w:hAnsi="Times New Roman" w:cs="Times New Roman"/>
                <w:szCs w:val="24"/>
              </w:rPr>
              <w:t>FLTRUSE</w:t>
            </w:r>
            <w:r>
              <w:rPr>
                <w:rFonts w:ascii="Times New Roman" w:hAnsi="Times New Roman" w:cs="Times New Roman"/>
                <w:szCs w:val="24"/>
              </w:rPr>
              <w:t>, 2015</w:t>
            </w:r>
          </w:p>
        </w:tc>
        <w:tc>
          <w:tcPr>
            <w:tcW w:w="1489" w:type="dxa"/>
          </w:tcPr>
          <w:p w14:paraId="14092555" w14:textId="551AA8A2" w:rsidR="00060EC0" w:rsidRPr="00683A8D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948975,15</w:t>
            </w:r>
          </w:p>
        </w:tc>
        <w:tc>
          <w:tcPr>
            <w:tcW w:w="1759" w:type="dxa"/>
            <w:vMerge/>
          </w:tcPr>
          <w:p w14:paraId="3DE9E028" w14:textId="17E23C69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0EC0" w:rsidRPr="0066057B" w14:paraId="2A9652B4" w14:textId="77777777" w:rsidTr="00995A68">
        <w:tc>
          <w:tcPr>
            <w:tcW w:w="359" w:type="dxa"/>
          </w:tcPr>
          <w:p w14:paraId="23550E13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1109B723" w14:textId="5C347792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3CC37116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0CF256AF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2х комнатная</w:t>
            </w:r>
          </w:p>
          <w:p w14:paraId="47F42BCD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A2FF01A" w14:textId="7D412219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Машино-место</w:t>
            </w:r>
          </w:p>
        </w:tc>
        <w:tc>
          <w:tcPr>
            <w:tcW w:w="1701" w:type="dxa"/>
          </w:tcPr>
          <w:p w14:paraId="38465CF5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  <w:p w14:paraId="7E68F8D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C2062FF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5596180" w14:textId="21829E5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14:paraId="67BF7660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73,5</w:t>
            </w:r>
          </w:p>
          <w:p w14:paraId="372D1F23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9104885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7B58A4C" w14:textId="60BB091B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18,6</w:t>
            </w:r>
          </w:p>
        </w:tc>
        <w:tc>
          <w:tcPr>
            <w:tcW w:w="851" w:type="dxa"/>
          </w:tcPr>
          <w:p w14:paraId="335861DF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60AF7FE7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7CAB43C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0FB4B03" w14:textId="46712A2D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396" w:type="dxa"/>
          </w:tcPr>
          <w:p w14:paraId="43795216" w14:textId="0D4A5655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Квартира 3х комнатная</w:t>
            </w:r>
          </w:p>
        </w:tc>
        <w:tc>
          <w:tcPr>
            <w:tcW w:w="730" w:type="dxa"/>
          </w:tcPr>
          <w:p w14:paraId="204EDEFA" w14:textId="37408ECC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94,6</w:t>
            </w:r>
          </w:p>
        </w:tc>
        <w:tc>
          <w:tcPr>
            <w:tcW w:w="850" w:type="dxa"/>
          </w:tcPr>
          <w:p w14:paraId="0CCCD89E" w14:textId="672826EA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99ED6EE" w14:textId="0A69CF7B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9" w:type="dxa"/>
          </w:tcPr>
          <w:p w14:paraId="4DA81E69" w14:textId="4E46CF3C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120000</w:t>
            </w:r>
          </w:p>
        </w:tc>
        <w:tc>
          <w:tcPr>
            <w:tcW w:w="1759" w:type="dxa"/>
            <w:vMerge/>
          </w:tcPr>
          <w:p w14:paraId="45A37397" w14:textId="3E7155AF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0EC0" w:rsidRPr="0066057B" w14:paraId="32513C9A" w14:textId="77777777" w:rsidTr="00995A68">
        <w:tc>
          <w:tcPr>
            <w:tcW w:w="359" w:type="dxa"/>
          </w:tcPr>
          <w:p w14:paraId="63EF9DFA" w14:textId="77777777" w:rsidR="00060EC0" w:rsidRPr="0066057B" w:rsidRDefault="00060EC0" w:rsidP="004240DC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7A8C70CF" w14:textId="3D8E1415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14:paraId="78D0B21A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794D87DA" w14:textId="768733D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2E61B281" w14:textId="1AE116B3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7509BF86" w14:textId="0832BC38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12056E85" w14:textId="3E17877C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27B57338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7711F6A5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8E392BB" w14:textId="073006D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14:paraId="377C462F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  <w:p w14:paraId="359D3D7C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6C4C91AA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1D80CD9A" w14:textId="507D1BDF" w:rsidR="00060EC0" w:rsidRPr="00683A8D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1894</w:t>
            </w:r>
          </w:p>
        </w:tc>
        <w:tc>
          <w:tcPr>
            <w:tcW w:w="850" w:type="dxa"/>
          </w:tcPr>
          <w:p w14:paraId="0CB36A14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59F93A49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493DE520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715C533A" w14:textId="668BD7F6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7DF1C071" w14:textId="0A3F1120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3080A7FB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-</w:t>
            </w:r>
          </w:p>
          <w:p w14:paraId="0428608E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59" w:type="dxa"/>
            <w:vMerge/>
          </w:tcPr>
          <w:p w14:paraId="1C0CCE40" w14:textId="0F2F4F48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60EC0" w:rsidRPr="00DF6056" w14:paraId="411FCA99" w14:textId="77777777" w:rsidTr="00995A68">
        <w:tc>
          <w:tcPr>
            <w:tcW w:w="359" w:type="dxa"/>
          </w:tcPr>
          <w:p w14:paraId="718EA121" w14:textId="77777777" w:rsidR="00060EC0" w:rsidRPr="0066057B" w:rsidRDefault="00060EC0" w:rsidP="004240DC">
            <w:pPr>
              <w:pStyle w:val="ConsPlusNormal"/>
              <w:ind w:left="357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4" w:type="dxa"/>
          </w:tcPr>
          <w:p w14:paraId="07C8703E" w14:textId="125100A2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985F8F">
              <w:rPr>
                <w:rFonts w:ascii="Times New Roman" w:hAnsi="Times New Roman" w:cs="Times New Roman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14:paraId="2F86BABD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14:paraId="5EB6B1AF" w14:textId="2445AE4B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01" w:type="dxa"/>
          </w:tcPr>
          <w:p w14:paraId="21CB7C4A" w14:textId="3F4191E5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709" w:type="dxa"/>
          </w:tcPr>
          <w:p w14:paraId="166BE413" w14:textId="3E2E702A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851" w:type="dxa"/>
          </w:tcPr>
          <w:p w14:paraId="4419616D" w14:textId="71CBC738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396" w:type="dxa"/>
          </w:tcPr>
          <w:p w14:paraId="31A6A8A7" w14:textId="77777777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Жилой дом</w:t>
            </w:r>
          </w:p>
          <w:p w14:paraId="61A0EB81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5F21A080" w14:textId="75778FB9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Земельный участок</w:t>
            </w:r>
          </w:p>
        </w:tc>
        <w:tc>
          <w:tcPr>
            <w:tcW w:w="730" w:type="dxa"/>
          </w:tcPr>
          <w:p w14:paraId="3309DE53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04,5</w:t>
            </w:r>
          </w:p>
          <w:p w14:paraId="1CA2F577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32AF8B81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8174856" w14:textId="1387B353" w:rsidR="00060EC0" w:rsidRPr="0066057B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1894</w:t>
            </w:r>
          </w:p>
        </w:tc>
        <w:tc>
          <w:tcPr>
            <w:tcW w:w="850" w:type="dxa"/>
          </w:tcPr>
          <w:p w14:paraId="4286D900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66057B">
              <w:rPr>
                <w:rFonts w:ascii="Times New Roman" w:hAnsi="Times New Roman" w:cs="Times New Roman"/>
                <w:szCs w:val="24"/>
              </w:rPr>
              <w:t>Россия</w:t>
            </w:r>
          </w:p>
          <w:p w14:paraId="4A3FBF53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0A9BA354" w14:textId="77777777" w:rsidR="00060EC0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14:paraId="203ECC0F" w14:textId="0FD58EA2" w:rsidR="00060EC0" w:rsidRPr="00DF6056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Россия</w:t>
            </w:r>
          </w:p>
        </w:tc>
        <w:tc>
          <w:tcPr>
            <w:tcW w:w="1701" w:type="dxa"/>
          </w:tcPr>
          <w:p w14:paraId="2427137F" w14:textId="7E43A267" w:rsidR="00060EC0" w:rsidRPr="00DF6056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489" w:type="dxa"/>
          </w:tcPr>
          <w:p w14:paraId="0A23C3E2" w14:textId="19A1ED60" w:rsidR="00060EC0" w:rsidRPr="00DF6056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1759" w:type="dxa"/>
            <w:vMerge/>
          </w:tcPr>
          <w:p w14:paraId="191E794A" w14:textId="741C38DD" w:rsidR="00060EC0" w:rsidRPr="00DF6056" w:rsidRDefault="00060EC0" w:rsidP="004240DC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7BAC2AB1" w14:textId="77777777" w:rsidR="000C1B82" w:rsidRDefault="000C1B82"/>
    <w:p w14:paraId="16EEC3B6" w14:textId="77777777" w:rsidR="000C1B82" w:rsidRDefault="000C1B82"/>
    <w:sectPr w:rsidR="000C1B82" w:rsidSect="000C1B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37783"/>
    <w:multiLevelType w:val="hybridMultilevel"/>
    <w:tmpl w:val="69FA2C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82"/>
    <w:rsid w:val="00060EC0"/>
    <w:rsid w:val="000C1B82"/>
    <w:rsid w:val="004240DC"/>
    <w:rsid w:val="00441C63"/>
    <w:rsid w:val="0066057B"/>
    <w:rsid w:val="00683A8D"/>
    <w:rsid w:val="00837898"/>
    <w:rsid w:val="00857C6B"/>
    <w:rsid w:val="008D52CB"/>
    <w:rsid w:val="00A3636F"/>
    <w:rsid w:val="00AA3F63"/>
    <w:rsid w:val="00B85343"/>
    <w:rsid w:val="00E2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9E07"/>
  <w15:chartTrackingRefBased/>
  <w15:docId w15:val="{5078C97A-1BD2-4759-97BC-3A45D914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1B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1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Филькин</dc:creator>
  <cp:keywords/>
  <dc:description/>
  <cp:lastModifiedBy>Максим Филькин</cp:lastModifiedBy>
  <cp:revision>4</cp:revision>
  <dcterms:created xsi:type="dcterms:W3CDTF">2020-08-12T21:07:00Z</dcterms:created>
  <dcterms:modified xsi:type="dcterms:W3CDTF">2020-08-14T07:13:00Z</dcterms:modified>
</cp:coreProperties>
</file>