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F04" w:rsidRPr="00B748FE" w:rsidRDefault="00437811" w:rsidP="00181177">
      <w:pPr>
        <w:spacing w:after="0" w:line="240" w:lineRule="auto"/>
        <w:jc w:val="center"/>
      </w:pPr>
      <w:r w:rsidRPr="00B748FE">
        <w:t>СВЕДЕНИЯ</w:t>
      </w:r>
      <w:r w:rsidR="002B535F" w:rsidRPr="00B748FE">
        <w:t xml:space="preserve"> </w:t>
      </w:r>
      <w:r w:rsidRPr="00B748FE">
        <w:t>о доходах,</w:t>
      </w:r>
      <w:r w:rsidR="00BD71CA">
        <w:t xml:space="preserve"> </w:t>
      </w:r>
      <w:r w:rsidRPr="00B748FE">
        <w:t xml:space="preserve">об имуществе и обязательствах имущественного характера руководителей </w:t>
      </w:r>
      <w:r w:rsidR="00CB30A2" w:rsidRPr="00B748FE">
        <w:t xml:space="preserve">областных государственных </w:t>
      </w:r>
      <w:r w:rsidRPr="00B748FE">
        <w:t xml:space="preserve"> учреждений </w:t>
      </w:r>
      <w:r w:rsidR="00CB30A2" w:rsidRPr="00B748FE">
        <w:t xml:space="preserve">культуры, подведомственных  Министерству культуры Челябинской области </w:t>
      </w:r>
      <w:r w:rsidR="00B748FE">
        <w:t xml:space="preserve"> </w:t>
      </w:r>
      <w:r w:rsidRPr="00B748FE">
        <w:t>с 01 января 201</w:t>
      </w:r>
      <w:r w:rsidR="005857F9" w:rsidRPr="00B748FE">
        <w:t>7</w:t>
      </w:r>
      <w:r w:rsidRPr="00B748FE">
        <w:t xml:space="preserve"> по 31 декабря 201</w:t>
      </w:r>
      <w:r w:rsidR="005857F9" w:rsidRPr="00B748FE">
        <w:t>7</w:t>
      </w:r>
      <w:r w:rsidRPr="00B748FE">
        <w:t xml:space="preserve"> гг.</w:t>
      </w:r>
    </w:p>
    <w:p w:rsidR="00273841" w:rsidRDefault="00273841" w:rsidP="00181177">
      <w:pPr>
        <w:spacing w:after="0" w:line="240" w:lineRule="auto"/>
        <w:jc w:val="center"/>
      </w:pPr>
    </w:p>
    <w:tbl>
      <w:tblPr>
        <w:tblStyle w:val="a3"/>
        <w:tblW w:w="5015" w:type="pct"/>
        <w:tblLayout w:type="fixed"/>
        <w:tblLook w:val="04A0"/>
      </w:tblPr>
      <w:tblGrid>
        <w:gridCol w:w="1638"/>
        <w:gridCol w:w="1732"/>
        <w:gridCol w:w="1657"/>
        <w:gridCol w:w="1399"/>
        <w:gridCol w:w="975"/>
        <w:gridCol w:w="838"/>
        <w:gridCol w:w="1677"/>
        <w:gridCol w:w="1253"/>
        <w:gridCol w:w="975"/>
        <w:gridCol w:w="851"/>
        <w:gridCol w:w="1941"/>
        <w:gridCol w:w="1373"/>
      </w:tblGrid>
      <w:tr w:rsidR="00344398" w:rsidRPr="001B6F05" w:rsidTr="00B748FE">
        <w:tc>
          <w:tcPr>
            <w:tcW w:w="502" w:type="pct"/>
            <w:vMerge w:val="restart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531" w:type="pct"/>
            <w:vMerge w:val="restart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007" w:type="pct"/>
            <w:gridSpan w:val="5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 транспортных средств, принадлежащих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на праве собственности</w:t>
            </w:r>
          </w:p>
        </w:tc>
        <w:tc>
          <w:tcPr>
            <w:tcW w:w="944" w:type="pct"/>
            <w:gridSpan w:val="3"/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находящихся</w:t>
            </w:r>
            <w:proofErr w:type="gram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595" w:type="pct"/>
            <w:vMerge w:val="restart"/>
          </w:tcPr>
          <w:p w:rsidR="00344398" w:rsidRPr="001B6F05" w:rsidRDefault="00344398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</w:p>
          <w:p w:rsidR="00344398" w:rsidRPr="001B6F05" w:rsidRDefault="00344398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годовой доход </w:t>
            </w:r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за</w:t>
            </w:r>
            <w:proofErr w:type="gramEnd"/>
          </w:p>
          <w:p w:rsidR="00344398" w:rsidRPr="001B6F05" w:rsidRDefault="00344398" w:rsidP="00F408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4088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21" w:type="pct"/>
            <w:vMerge w:val="restart"/>
          </w:tcPr>
          <w:p w:rsidR="00344398" w:rsidRPr="001B6F05" w:rsidRDefault="00F421A8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ведения </w:t>
            </w:r>
          </w:p>
          <w:p w:rsidR="00344398" w:rsidRPr="001B6F05" w:rsidRDefault="00344398" w:rsidP="004B65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 источниках получения средств</w:t>
            </w:r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за счет которых совершена сделка (вид приобретенного имущества) </w:t>
            </w:r>
          </w:p>
        </w:tc>
      </w:tr>
      <w:tr w:rsidR="00344398" w:rsidRPr="001B6F05" w:rsidTr="00B748FE">
        <w:tc>
          <w:tcPr>
            <w:tcW w:w="502" w:type="pct"/>
            <w:vMerge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vMerge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недвижимости</w:t>
            </w:r>
          </w:p>
        </w:tc>
        <w:tc>
          <w:tcPr>
            <w:tcW w:w="429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299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257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514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Транспортные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средства с указанием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вида и марки</w:t>
            </w:r>
          </w:p>
        </w:tc>
        <w:tc>
          <w:tcPr>
            <w:tcW w:w="384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Вид объектов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недвижимости</w:t>
            </w:r>
          </w:p>
        </w:tc>
        <w:tc>
          <w:tcPr>
            <w:tcW w:w="299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261" w:type="pct"/>
            <w:tcBorders>
              <w:bottom w:val="single" w:sz="4" w:space="0" w:color="000000" w:themeColor="text1"/>
            </w:tcBorders>
            <w:vAlign w:val="center"/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</w:p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595" w:type="pct"/>
            <w:vMerge/>
            <w:tcBorders>
              <w:bottom w:val="single" w:sz="4" w:space="0" w:color="000000" w:themeColor="text1"/>
            </w:tcBorders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vMerge/>
            <w:tcBorders>
              <w:bottom w:val="single" w:sz="4" w:space="0" w:color="000000" w:themeColor="text1"/>
            </w:tcBorders>
          </w:tcPr>
          <w:p w:rsidR="00344398" w:rsidRPr="001B6F05" w:rsidRDefault="00344398" w:rsidP="003F5F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2B5" w:rsidRPr="001B6F05" w:rsidTr="00B748FE">
        <w:tc>
          <w:tcPr>
            <w:tcW w:w="502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Абрамова</w:t>
            </w: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auto"/>
            <w:vAlign w:val="center"/>
          </w:tcPr>
          <w:p w:rsidR="00344398" w:rsidRPr="001B6F05" w:rsidRDefault="00344398" w:rsidP="00131A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344398" w:rsidRPr="001B6F05" w:rsidRDefault="00344398" w:rsidP="00F408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ГБУ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ДПО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«Учебно-методический центр по образованию и повышению квалификации работников культуры и искусства Челябинской области»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BC7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4398" w:rsidRPr="001B6F05" w:rsidRDefault="00344398" w:rsidP="00BC74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4398" w:rsidRPr="001B6F05" w:rsidRDefault="00344398" w:rsidP="00BC747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4B65AB">
            <w:pPr>
              <w:ind w:left="-71"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1B6F05" w:rsidRDefault="00344398" w:rsidP="001B6F05">
            <w:pPr>
              <w:ind w:hanging="1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4B65AB">
            <w:pPr>
              <w:ind w:left="-71" w:right="-82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  <w:p w:rsidR="00344398" w:rsidRPr="001B6F05" w:rsidRDefault="00C03858" w:rsidP="004B65AB">
            <w:pPr>
              <w:shd w:val="clear" w:color="auto" w:fill="FFFFFF" w:themeFill="background1"/>
              <w:ind w:left="-71" w:right="-8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71346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5857F9" w:rsidRDefault="00C0385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1504097,46</w:t>
            </w:r>
            <w:r w:rsidR="005857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44398" w:rsidRPr="001B6F05" w:rsidRDefault="005857F9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1/3 доли квартиры  - 780 000,00)</w:t>
            </w:r>
          </w:p>
        </w:tc>
        <w:tc>
          <w:tcPr>
            <w:tcW w:w="421" w:type="pct"/>
            <w:tcBorders>
              <w:bottom w:val="nil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2B5" w:rsidRPr="001B6F05" w:rsidTr="00B748FE"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nil"/>
            </w:tcBorders>
            <w:shd w:val="clear" w:color="auto" w:fill="auto"/>
            <w:vAlign w:val="center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857F9" w:rsidRDefault="005857F9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 (1/3 доли)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44398" w:rsidRPr="001B6F05" w:rsidRDefault="00344398" w:rsidP="005373C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(1/116 доли)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344398" w:rsidRPr="001B6F05" w:rsidRDefault="005857F9" w:rsidP="007147E9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64,8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2770,30</w:t>
            </w:r>
          </w:p>
        </w:tc>
        <w:tc>
          <w:tcPr>
            <w:tcW w:w="25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398" w:rsidRDefault="00344398" w:rsidP="00371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6F05" w:rsidRPr="001B6F05" w:rsidRDefault="001B6F05" w:rsidP="003718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4398" w:rsidRDefault="00344398" w:rsidP="00371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B6F05" w:rsidRPr="001B6F05" w:rsidRDefault="001B6F05" w:rsidP="0037180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344398" w:rsidRPr="001B6F05" w:rsidRDefault="00344398" w:rsidP="0037180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37180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398" w:rsidRPr="001B6F05" w:rsidRDefault="00344398" w:rsidP="003F5F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61,0</w:t>
            </w: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398" w:rsidRPr="001B6F05" w:rsidRDefault="00344398" w:rsidP="003718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</w:tcPr>
          <w:p w:rsidR="005857F9" w:rsidRDefault="005857F9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1407734,99 </w:t>
            </w:r>
          </w:p>
          <w:p w:rsidR="00344398" w:rsidRPr="001B6F05" w:rsidRDefault="005857F9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 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продажи 1/3 доли квартиры  - 780 000,00)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2B5" w:rsidRPr="001B6F05" w:rsidTr="00B748F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Богдановский Владимир Иванович</w:t>
            </w:r>
          </w:p>
        </w:tc>
        <w:tc>
          <w:tcPr>
            <w:tcW w:w="53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 «Государственный исторический музей Южного Урала»</w:t>
            </w:r>
          </w:p>
        </w:tc>
        <w:tc>
          <w:tcPr>
            <w:tcW w:w="50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4398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2225,0</w:t>
            </w: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44,8</w:t>
            </w:r>
          </w:p>
        </w:tc>
        <w:tc>
          <w:tcPr>
            <w:tcW w:w="25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B6F05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D020C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4398" w:rsidRPr="001B6F05" w:rsidRDefault="001B6F05" w:rsidP="001B6F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</w:t>
            </w:r>
            <w:r w:rsidR="003B42F8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>Паджеро</w:t>
            </w:r>
            <w:proofErr w:type="spellEnd"/>
            <w:r w:rsidR="00344398"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спорт</w:t>
            </w: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61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4398" w:rsidRPr="001B6F05" w:rsidRDefault="00344398" w:rsidP="007A5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7A5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4398" w:rsidRPr="001B6F05" w:rsidRDefault="003B42F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1883 891,85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2B5" w:rsidRPr="001B6F05" w:rsidTr="00B748FE"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4398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подземная парковка</w:t>
            </w:r>
            <w:r w:rsidR="003B42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B42F8" w:rsidRPr="001B6F05" w:rsidRDefault="003B42F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подземная парковка</w:t>
            </w:r>
          </w:p>
          <w:p w:rsidR="00344398" w:rsidRPr="001B6F05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 (1/136 доли)</w:t>
            </w: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 (1/136 доли)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1525,0</w:t>
            </w: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4512,4</w:t>
            </w: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4512,4</w:t>
            </w:r>
          </w:p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02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344398" w:rsidRPr="001B6F05" w:rsidRDefault="00344398" w:rsidP="00D026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Spotrage</w:t>
            </w:r>
            <w:proofErr w:type="spellEnd"/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261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7A5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nil"/>
            </w:tcBorders>
          </w:tcPr>
          <w:p w:rsidR="00344398" w:rsidRPr="001B6F05" w:rsidRDefault="003B42F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43 375,00</w:t>
            </w:r>
          </w:p>
        </w:tc>
        <w:tc>
          <w:tcPr>
            <w:tcW w:w="421" w:type="pct"/>
            <w:tcBorders>
              <w:top w:val="nil"/>
              <w:bottom w:val="nil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2B5" w:rsidRPr="001B6F05" w:rsidTr="00B748FE">
        <w:tc>
          <w:tcPr>
            <w:tcW w:w="502" w:type="pct"/>
            <w:tcBorders>
              <w:top w:val="nil"/>
              <w:bottom w:val="nil"/>
            </w:tcBorders>
            <w:shd w:val="clear" w:color="auto" w:fill="auto"/>
          </w:tcPr>
          <w:p w:rsidR="00344398" w:rsidRPr="006F35BB" w:rsidRDefault="0066029E" w:rsidP="003B42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дочь</w:t>
            </w: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111F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C007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AB65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A25D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026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261" w:type="pct"/>
            <w:tcBorders>
              <w:top w:val="nil"/>
              <w:bottom w:val="nil"/>
            </w:tcBorders>
            <w:shd w:val="clear" w:color="auto" w:fill="auto"/>
          </w:tcPr>
          <w:p w:rsidR="00344398" w:rsidRPr="001B6F05" w:rsidRDefault="00344398" w:rsidP="007A5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7A57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nil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nil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22B5" w:rsidRPr="001B6F05" w:rsidTr="00B748FE">
        <w:tc>
          <w:tcPr>
            <w:tcW w:w="50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6F05" w:rsidRPr="006F35BB" w:rsidRDefault="0066029E" w:rsidP="00D77F6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сын</w:t>
            </w:r>
          </w:p>
        </w:tc>
        <w:tc>
          <w:tcPr>
            <w:tcW w:w="531" w:type="pct"/>
            <w:tcBorders>
              <w:top w:val="nil"/>
            </w:tcBorders>
            <w:shd w:val="clear" w:color="auto" w:fill="auto"/>
            <w:vAlign w:val="center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004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0048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D77F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27384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  <w:proofErr w:type="spellStart"/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proofErr w:type="spellEnd"/>
            <w:proofErr w:type="gram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9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2B5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344398" w:rsidRPr="001B6F05" w:rsidRDefault="00344398" w:rsidP="002B5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261" w:type="pct"/>
            <w:tcBorders>
              <w:top w:val="nil"/>
            </w:tcBorders>
            <w:shd w:val="clear" w:color="auto" w:fill="auto"/>
          </w:tcPr>
          <w:p w:rsidR="00344398" w:rsidRPr="001B6F05" w:rsidRDefault="00344398" w:rsidP="002B5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1B6F05" w:rsidRDefault="00344398" w:rsidP="002B53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</w:tcBorders>
          </w:tcPr>
          <w:p w:rsidR="00344398" w:rsidRPr="001B6F05" w:rsidRDefault="00344398" w:rsidP="004B65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42F8" w:rsidRPr="001B6F05" w:rsidTr="00B748FE">
        <w:trPr>
          <w:trHeight w:val="1177"/>
        </w:trPr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Братышева</w:t>
            </w:r>
          </w:p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 xml:space="preserve">Галина Анатольевна 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директор ОГБУК «Челябинский государственный драматический «Молодежный театр»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:rsidR="00344398" w:rsidRDefault="0034439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916EA" w:rsidRPr="003B42F8" w:rsidRDefault="006916E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44398" w:rsidRPr="003B42F8" w:rsidRDefault="0034439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44398" w:rsidRPr="003B42F8" w:rsidRDefault="0034439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916EA" w:rsidRPr="003B42F8" w:rsidRDefault="006916E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44398" w:rsidRPr="003B42F8" w:rsidRDefault="0034439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344398" w:rsidRDefault="003B42F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477,0</w:t>
            </w:r>
          </w:p>
          <w:p w:rsidR="006916EA" w:rsidRPr="003B42F8" w:rsidRDefault="006916E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  <w:p w:rsidR="00344398" w:rsidRPr="003B42F8" w:rsidRDefault="0034439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31,3</w:t>
            </w:r>
          </w:p>
          <w:p w:rsidR="00344398" w:rsidRPr="003B42F8" w:rsidRDefault="00344398" w:rsidP="00691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916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916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44398" w:rsidRPr="003B42F8" w:rsidRDefault="006916E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B42F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1 578 446,42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</w:tcPr>
          <w:p w:rsidR="00344398" w:rsidRPr="003B42F8" w:rsidRDefault="00344398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16EA" w:rsidRPr="001B6F05" w:rsidTr="00B748F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916EA" w:rsidP="00691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Быков Михаил Иннокентьевич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916EA" w:rsidP="00A03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ОГБУК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«Государственный научно-производственный центр по </w:t>
            </w:r>
            <w:r w:rsidR="00A0353D">
              <w:rPr>
                <w:rFonts w:ascii="Times New Roman" w:hAnsi="Times New Roman" w:cs="Times New Roman"/>
                <w:sz w:val="16"/>
                <w:szCs w:val="16"/>
              </w:rPr>
              <w:t xml:space="preserve">охране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культурного наследия Челябинской области</w:t>
            </w:r>
            <w:r w:rsidR="00A0353D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916E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916E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Default="006916E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916E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573CA" w:rsidRDefault="006916EA" w:rsidP="00691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6573CA" w:rsidRPr="006573CA" w:rsidRDefault="006916EA" w:rsidP="00691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6573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573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="006573CA" w:rsidRPr="006573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573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  <w:p w:rsidR="006573CA" w:rsidRPr="006573CA" w:rsidRDefault="006573CA" w:rsidP="006573C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6573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6573C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proofErr w:type="spellEnd"/>
            <w:r w:rsidRPr="006573CA">
              <w:rPr>
                <w:rFonts w:ascii="Times New Roman" w:hAnsi="Times New Roman" w:cs="Times New Roman"/>
                <w:sz w:val="16"/>
                <w:szCs w:val="16"/>
              </w:rPr>
              <w:t>-4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6573CA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Default="006916E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521 086,39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916EA" w:rsidRPr="003B42F8" w:rsidRDefault="006916E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3CA" w:rsidRPr="001B6F05" w:rsidTr="00B748FE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6573CA" w:rsidRPr="003B42F8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0B32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3CA" w:rsidRPr="003B42F8" w:rsidRDefault="006573CA" w:rsidP="000B32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573CA" w:rsidRPr="003B42F8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1155,0</w:t>
            </w:r>
          </w:p>
          <w:p w:rsidR="006573CA" w:rsidRPr="003B42F8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  <w:p w:rsidR="006573CA" w:rsidRPr="003B42F8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0B32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6573CA" w:rsidRPr="003B42F8" w:rsidRDefault="006573CA" w:rsidP="000B32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42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573CA" w:rsidRPr="003B42F8" w:rsidRDefault="006573CA" w:rsidP="000B324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Default="006573C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автомобиль </w:t>
            </w:r>
          </w:p>
          <w:p w:rsidR="006573CA" w:rsidRPr="003B42F8" w:rsidRDefault="006573CA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джук</w:t>
            </w:r>
            <w:proofErr w:type="spellEnd"/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126 300,00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3CA" w:rsidRPr="003B42F8" w:rsidRDefault="006573CA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Громова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Оксана Михайловна</w:t>
            </w:r>
          </w:p>
        </w:tc>
        <w:tc>
          <w:tcPr>
            <w:tcW w:w="53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 «Челябинский государственный центр народного творчества»</w:t>
            </w:r>
          </w:p>
        </w:tc>
        <w:tc>
          <w:tcPr>
            <w:tcW w:w="50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  <w:p w:rsidR="00486AD9" w:rsidRPr="001B6F05" w:rsidRDefault="00486AD9" w:rsidP="006573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25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RAF-4</w:t>
            </w: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976 084,66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1 211,0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2 089,0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23,30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42,4</w:t>
            </w:r>
          </w:p>
        </w:tc>
        <w:tc>
          <w:tcPr>
            <w:tcW w:w="257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Pajero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307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BO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САЗ 82994</w:t>
            </w:r>
          </w:p>
        </w:tc>
        <w:tc>
          <w:tcPr>
            <w:tcW w:w="384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261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1 033 500,00</w:t>
            </w:r>
          </w:p>
        </w:tc>
        <w:tc>
          <w:tcPr>
            <w:tcW w:w="421" w:type="pct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Диская Наталья Ивановна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ГКУК  «Челябинская областная универсальная научная библиотека»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3 544 781,08 ( 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1 635 000,0 от продажи 1/2 доли в квартире)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квртира</w:t>
            </w:r>
            <w:proofErr w:type="spellEnd"/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1692,0</w:t>
            </w:r>
          </w:p>
          <w:p w:rsidR="00486AD9" w:rsidRPr="001B6F05" w:rsidRDefault="00486AD9" w:rsidP="00927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100,1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927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9275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486AD9" w:rsidRPr="0092754B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Хюндай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35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1 852 200,00 ( в т.ч 1 635 000,0 от продажи 1/2 доли в квартире)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rPr>
          <w:trHeight w:val="1626"/>
        </w:trPr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Досаев Владимир Александрович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 ОГБУК «Челябинский государственный академический театр оперы и балета</w:t>
            </w:r>
          </w:p>
          <w:p w:rsidR="00486AD9" w:rsidRPr="001B6F05" w:rsidRDefault="00486AD9" w:rsidP="00A035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им</w:t>
            </w:r>
            <w:r w:rsidR="00A0353D">
              <w:rPr>
                <w:rFonts w:ascii="Times New Roman" w:hAnsi="Times New Roman" w:cs="Times New Roman"/>
                <w:sz w:val="16"/>
                <w:szCs w:val="16"/>
              </w:rPr>
              <w:t>ени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М.И. Глинки»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156FA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автомобиль Пежо 207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2 728 571,44 ( в т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400 000,0 от продажи земельного участка)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57,4</w:t>
            </w:r>
          </w:p>
        </w:tc>
        <w:tc>
          <w:tcPr>
            <w:tcW w:w="2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477928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  <w:p w:rsidR="00486AD9" w:rsidRPr="001B6F05" w:rsidRDefault="00486AD9" w:rsidP="0047792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106,2</w:t>
            </w:r>
          </w:p>
        </w:tc>
        <w:tc>
          <w:tcPr>
            <w:tcW w:w="2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108 808,69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1152C5">
        <w:trPr>
          <w:trHeight w:val="1695"/>
        </w:trPr>
        <w:tc>
          <w:tcPr>
            <w:tcW w:w="50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Иванова Надежда Павловна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152C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ГБУК ЧО «Магнитогорская государственная академическая хоровая капелла имени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С.Г. Эйдинова»</w:t>
            </w:r>
          </w:p>
        </w:tc>
        <w:tc>
          <w:tcPr>
            <w:tcW w:w="508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жилое строение без права проживания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773,0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57,2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1 910 847,57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Коломейский Илья Анатольевич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«Челябинский государственный драматический «Камерный театр»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Шевроле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Cruze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26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1 103 789,49</w:t>
            </w:r>
          </w:p>
        </w:tc>
        <w:tc>
          <w:tcPr>
            <w:tcW w:w="42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42,7</w:t>
            </w:r>
          </w:p>
        </w:tc>
        <w:tc>
          <w:tcPr>
            <w:tcW w:w="261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124 277,29</w:t>
            </w:r>
          </w:p>
        </w:tc>
        <w:tc>
          <w:tcPr>
            <w:tcW w:w="421" w:type="pct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1152C5"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152C5" w:rsidRDefault="001152C5" w:rsidP="003B42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486AD9" w:rsidRPr="006F35BB" w:rsidRDefault="0066029E" w:rsidP="003B42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дочь</w:t>
            </w:r>
          </w:p>
        </w:tc>
        <w:tc>
          <w:tcPr>
            <w:tcW w:w="53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152C5" w:rsidRDefault="001152C5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152C5" w:rsidRDefault="001152C5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152C5" w:rsidRDefault="001152C5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Кочутина Марина Ивановна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ГКУК «Челябинская областная специальная библиотека для слабовидящих и слепых»        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754 510,40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3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25,7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Рено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Logan</w:t>
            </w:r>
          </w:p>
        </w:tc>
        <w:tc>
          <w:tcPr>
            <w:tcW w:w="384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41,6</w:t>
            </w: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285 499,99</w:t>
            </w:r>
          </w:p>
        </w:tc>
        <w:tc>
          <w:tcPr>
            <w:tcW w:w="421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Лапидус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Юлия Александровна</w:t>
            </w:r>
          </w:p>
        </w:tc>
        <w:tc>
          <w:tcPr>
            <w:tcW w:w="53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«Дом дружбы народов Челябинской области»</w:t>
            </w:r>
          </w:p>
        </w:tc>
        <w:tc>
          <w:tcPr>
            <w:tcW w:w="50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  <w:p w:rsidR="00486AD9" w:rsidRPr="001B6F05" w:rsidRDefault="00486AD9" w:rsidP="003B42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(1/6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25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486AD9" w:rsidRPr="00642EE6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632 552,62 </w:t>
            </w:r>
          </w:p>
        </w:tc>
        <w:tc>
          <w:tcPr>
            <w:tcW w:w="421" w:type="pct"/>
            <w:tcBorders>
              <w:top w:val="single" w:sz="4" w:space="0" w:color="auto"/>
              <w:bottom w:val="nil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Лебедев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Виктор Григорьевич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художественный руководитель ГБУК ЧО «Русский народный оркестр «Малахит»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tabs>
                <w:tab w:val="left" w:pos="130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26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1 837 623,98</w:t>
            </w:r>
          </w:p>
        </w:tc>
        <w:tc>
          <w:tcPr>
            <w:tcW w:w="421" w:type="pct"/>
            <w:tcBorders>
              <w:bottom w:val="nil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93,7</w:t>
            </w: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1 159 761,97</w:t>
            </w:r>
          </w:p>
        </w:tc>
        <w:tc>
          <w:tcPr>
            <w:tcW w:w="421" w:type="pct"/>
            <w:tcBorders>
              <w:top w:val="nil"/>
              <w:bottom w:val="nil"/>
            </w:tcBorders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Левченко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Ирина Степановна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 «Челябинский государственный театр кукол им</w:t>
            </w:r>
            <w:r w:rsidR="001152C5">
              <w:rPr>
                <w:rFonts w:ascii="Times New Roman" w:hAnsi="Times New Roman" w:cs="Times New Roman"/>
                <w:sz w:val="16"/>
                <w:szCs w:val="16"/>
              </w:rPr>
              <w:t xml:space="preserve">ени    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В. Вольховского»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(1/4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1 584,00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257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1152C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ндай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IX 35</w:t>
            </w: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1 374 248,62</w:t>
            </w:r>
          </w:p>
        </w:tc>
        <w:tc>
          <w:tcPr>
            <w:tcW w:w="42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Пелымский Алексей Николаевич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генеральный директор ОГБУК «Челябинская государственная филармония»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1 001,0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,8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295,3</w:t>
            </w:r>
          </w:p>
        </w:tc>
        <w:tc>
          <w:tcPr>
            <w:tcW w:w="257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3 554 668,03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 т.ч. от аренды нежилого помещения - 1 068 000,00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8228BB">
        <w:tc>
          <w:tcPr>
            <w:tcW w:w="502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8228BB" w:rsidRDefault="008228B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3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8228BB" w:rsidRDefault="008228BB" w:rsidP="001152C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1152C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1152C5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ндай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I30</w:t>
            </w:r>
          </w:p>
        </w:tc>
        <w:tc>
          <w:tcPr>
            <w:tcW w:w="384" w:type="pct"/>
            <w:tcBorders>
              <w:top w:val="nil"/>
              <w:bottom w:val="nil"/>
            </w:tcBorders>
            <w:shd w:val="clear" w:color="auto" w:fill="auto"/>
          </w:tcPr>
          <w:p w:rsidR="008228BB" w:rsidRDefault="008228B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1152C5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жилой </w:t>
            </w:r>
            <w:r w:rsidR="00486AD9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299" w:type="pct"/>
            <w:tcBorders>
              <w:top w:val="nil"/>
              <w:bottom w:val="nil"/>
            </w:tcBorders>
            <w:shd w:val="clear" w:color="auto" w:fill="auto"/>
          </w:tcPr>
          <w:p w:rsidR="008228BB" w:rsidRDefault="008228B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159,8</w:t>
            </w:r>
          </w:p>
        </w:tc>
        <w:tc>
          <w:tcPr>
            <w:tcW w:w="261" w:type="pct"/>
            <w:tcBorders>
              <w:top w:val="nil"/>
              <w:bottom w:val="nil"/>
            </w:tcBorders>
            <w:shd w:val="clear" w:color="auto" w:fill="auto"/>
          </w:tcPr>
          <w:p w:rsidR="008228BB" w:rsidRDefault="008228BB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5 017 416,10</w:t>
            </w:r>
          </w:p>
          <w:p w:rsidR="00486AD9" w:rsidRDefault="00486AD9" w:rsidP="00447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 т.ч. от продажи земельного участка и сад</w:t>
            </w:r>
            <w:proofErr w:type="gramStart"/>
            <w:r w:rsidR="006602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ома, квартиры</w:t>
            </w:r>
            <w:r w:rsidR="0066029E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  <w:p w:rsidR="00486AD9" w:rsidRPr="001B6F05" w:rsidRDefault="00486AD9" w:rsidP="00447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4 550 000,00)</w:t>
            </w:r>
            <w:proofErr w:type="gramEnd"/>
          </w:p>
        </w:tc>
        <w:tc>
          <w:tcPr>
            <w:tcW w:w="421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Петрова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82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 «Челябинский государственный академический театр драмы им</w:t>
            </w:r>
            <w:r w:rsidR="008228BB">
              <w:rPr>
                <w:rFonts w:ascii="Times New Roman" w:hAnsi="Times New Roman" w:cs="Times New Roman"/>
                <w:sz w:val="16"/>
                <w:szCs w:val="16"/>
              </w:rPr>
              <w:t xml:space="preserve">ени Наума 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Орлова</w:t>
            </w:r>
            <w:r w:rsidR="008228B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486AD9" w:rsidRPr="00140506" w:rsidRDefault="00486AD9" w:rsidP="008228BB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2 171</w:t>
            </w:r>
            <w:r w:rsidR="008228B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787</w:t>
            </w:r>
            <w:r w:rsidR="008228B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Романов Александр Сергеевич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ГБУК ЧО «Златоустовский государственный драматический театр «Омнибус»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40506" w:rsidRDefault="00486AD9" w:rsidP="003B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86AD9" w:rsidRPr="0046227F" w:rsidRDefault="00486AD9" w:rsidP="003B42F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46227F" w:rsidRDefault="00486AD9" w:rsidP="003B42F8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46227F" w:rsidRDefault="00486AD9" w:rsidP="003B42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Сузуки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SX4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2 964 247,29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748FE" w:rsidRPr="00140506" w:rsidRDefault="00B748FE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29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(1/2 доли)</w:t>
            </w:r>
          </w:p>
        </w:tc>
        <w:tc>
          <w:tcPr>
            <w:tcW w:w="299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257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81,0</w:t>
            </w:r>
          </w:p>
        </w:tc>
        <w:tc>
          <w:tcPr>
            <w:tcW w:w="261" w:type="pct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nil"/>
              <w:bottom w:val="single" w:sz="4" w:space="0" w:color="000000" w:themeColor="text1"/>
            </w:tcBorders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446 283,92</w:t>
            </w:r>
          </w:p>
        </w:tc>
        <w:tc>
          <w:tcPr>
            <w:tcW w:w="421" w:type="pct"/>
            <w:tcBorders>
              <w:top w:val="nil"/>
              <w:bottom w:val="single" w:sz="4" w:space="0" w:color="000000" w:themeColor="text1"/>
            </w:tcBorders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nil"/>
            </w:tcBorders>
            <w:shd w:val="clear" w:color="auto" w:fill="auto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Сизова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Елена Равильевна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ректор ГБОУ </w:t>
            </w:r>
            <w:proofErr w:type="gram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«Южно-Уральский государственный институт искусств имени </w:t>
            </w:r>
            <w:r w:rsidR="008228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П.И. Чайковского»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65,9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65,4</w:t>
            </w:r>
          </w:p>
        </w:tc>
        <w:tc>
          <w:tcPr>
            <w:tcW w:w="257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nil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2 542 763,86                       (в т.ч. от продажи земельного участка и сад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ома - 80 000,00)</w:t>
            </w:r>
          </w:p>
        </w:tc>
        <w:tc>
          <w:tcPr>
            <w:tcW w:w="421" w:type="pct"/>
            <w:tcBorders>
              <w:bottom w:val="nil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Сластухина Екатерина Ивановна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FFFFFF" w:themeFill="background1"/>
          </w:tcPr>
          <w:p w:rsidR="00B748FE" w:rsidRPr="001B6F05" w:rsidRDefault="00486AD9" w:rsidP="0082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«Челябинский государственный историко-культурный заповедник «Аркаим»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  <w:proofErr w:type="spellEnd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F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Note</w:t>
            </w: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1 145 810,98</w:t>
            </w:r>
          </w:p>
        </w:tc>
        <w:tc>
          <w:tcPr>
            <w:tcW w:w="421" w:type="pct"/>
            <w:tcBorders>
              <w:bottom w:val="single" w:sz="4" w:space="0" w:color="000000" w:themeColor="text1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8228BB">
        <w:tc>
          <w:tcPr>
            <w:tcW w:w="502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Столбов Дмитрий Александрович </w:t>
            </w:r>
          </w:p>
        </w:tc>
        <w:tc>
          <w:tcPr>
            <w:tcW w:w="531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ОГБУК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«Центр развития туризма Челябинской области»</w:t>
            </w:r>
          </w:p>
        </w:tc>
        <w:tc>
          <w:tcPr>
            <w:tcW w:w="508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7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" w:type="pct"/>
            <w:tcBorders>
              <w:bottom w:val="nil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Краузер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Прадо</w:t>
            </w:r>
            <w:r w:rsidR="008228BB">
              <w:rPr>
                <w:rFonts w:ascii="Times New Roman" w:hAnsi="Times New Roman" w:cs="Times New Roman"/>
                <w:sz w:val="16"/>
                <w:szCs w:val="16"/>
              </w:rPr>
              <w:t xml:space="preserve"> 150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маломерное судно с мотором «Казанка»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прицеп к легковому автомобилю ТС</w:t>
            </w:r>
          </w:p>
          <w:p w:rsidR="00B748FE" w:rsidRPr="001B6F05" w:rsidRDefault="00486AD9" w:rsidP="00822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прицеп к легковому автомобилю ТС</w:t>
            </w:r>
          </w:p>
        </w:tc>
        <w:tc>
          <w:tcPr>
            <w:tcW w:w="384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261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1 913 447,41</w:t>
            </w:r>
          </w:p>
        </w:tc>
        <w:tc>
          <w:tcPr>
            <w:tcW w:w="421" w:type="pct"/>
            <w:tcBorders>
              <w:bottom w:val="single" w:sz="4" w:space="0" w:color="000000" w:themeColor="text1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B748FE">
        <w:tc>
          <w:tcPr>
            <w:tcW w:w="502" w:type="pct"/>
            <w:tcBorders>
              <w:top w:val="single" w:sz="4" w:space="0" w:color="000000" w:themeColor="text1"/>
              <w:bottom w:val="nil"/>
            </w:tcBorders>
            <w:shd w:val="clear" w:color="auto" w:fill="auto"/>
            <w:vAlign w:val="center"/>
          </w:tcPr>
          <w:p w:rsidR="00486AD9" w:rsidRPr="001B6F05" w:rsidRDefault="00486AD9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Тарасов</w:t>
            </w:r>
          </w:p>
          <w:p w:rsidR="00486AD9" w:rsidRPr="001B6F05" w:rsidRDefault="00486AD9" w:rsidP="003B42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Виталий Николаевич</w:t>
            </w:r>
          </w:p>
        </w:tc>
        <w:tc>
          <w:tcPr>
            <w:tcW w:w="531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Pr="001B6F05" w:rsidRDefault="00486AD9" w:rsidP="008228BB">
            <w:pPr>
              <w:ind w:firstLine="63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 ОГБУК по прокату кинофильмов «Челябинский областной киноцентр имени </w:t>
            </w:r>
            <w:r w:rsidR="008228B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С.А. Герасимова»</w:t>
            </w:r>
          </w:p>
        </w:tc>
        <w:tc>
          <w:tcPr>
            <w:tcW w:w="508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ведения крестьянского хозяйства</w:t>
            </w:r>
          </w:p>
        </w:tc>
        <w:tc>
          <w:tcPr>
            <w:tcW w:w="429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1 000,00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110 000,0</w:t>
            </w:r>
          </w:p>
        </w:tc>
        <w:tc>
          <w:tcPr>
            <w:tcW w:w="257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99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261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531 495,29</w:t>
            </w:r>
          </w:p>
        </w:tc>
        <w:tc>
          <w:tcPr>
            <w:tcW w:w="421" w:type="pct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690D03">
        <w:tc>
          <w:tcPr>
            <w:tcW w:w="502" w:type="pct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Ткаченко Станислав Олегович</w:t>
            </w:r>
          </w:p>
        </w:tc>
        <w:tc>
          <w:tcPr>
            <w:tcW w:w="53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директор ОГБУК  «Челябинский государственный музей изобразительных искусств»</w:t>
            </w:r>
          </w:p>
        </w:tc>
        <w:tc>
          <w:tcPr>
            <w:tcW w:w="508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42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9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18,0 +/-1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257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384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single" w:sz="4" w:space="0" w:color="000000" w:themeColor="text1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4" w:space="0" w:color="000000" w:themeColor="text1"/>
            </w:tcBorders>
          </w:tcPr>
          <w:p w:rsidR="00486AD9" w:rsidRPr="0063467C" w:rsidRDefault="00486AD9" w:rsidP="003B42F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1 225 355,79</w:t>
            </w:r>
          </w:p>
        </w:tc>
        <w:tc>
          <w:tcPr>
            <w:tcW w:w="421" w:type="pct"/>
            <w:tcBorders>
              <w:bottom w:val="single" w:sz="4" w:space="0" w:color="000000" w:themeColor="text1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6AD9" w:rsidRPr="001B6F05" w:rsidTr="00690D03"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Федотова Наталья Генриховна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BD71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</w:t>
            </w:r>
            <w:r w:rsidR="00BD71CA">
              <w:rPr>
                <w:rFonts w:ascii="Times New Roman" w:hAnsi="Times New Roman" w:cs="Times New Roman"/>
                <w:sz w:val="16"/>
                <w:szCs w:val="16"/>
              </w:rPr>
              <w:t>ГБ ПОУ</w:t>
            </w: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ЧО «Озерский государственный колледж искусств»</w:t>
            </w:r>
          </w:p>
        </w:tc>
        <w:tc>
          <w:tcPr>
            <w:tcW w:w="508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(3/4 доли)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486AD9" w:rsidRPr="001B6F05" w:rsidRDefault="00486AD9" w:rsidP="003B42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473,0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54,1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17,2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F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1" w:type="pct"/>
            <w:tcBorders>
              <w:bottom w:val="single" w:sz="4" w:space="0" w:color="auto"/>
            </w:tcBorders>
            <w:shd w:val="clear" w:color="auto" w:fill="auto"/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pct"/>
            <w:tcBorders>
              <w:bottom w:val="single" w:sz="4" w:space="0" w:color="auto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1 229 270,73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486AD9" w:rsidRPr="001B6F05" w:rsidRDefault="00486AD9" w:rsidP="003B42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A2F61" w:rsidRDefault="002A2F61" w:rsidP="0066029E"/>
    <w:sectPr w:rsidR="002A2F61" w:rsidSect="00A0353D">
      <w:pgSz w:w="16838" w:h="11906" w:orient="landscape"/>
      <w:pgMar w:top="312" w:right="397" w:bottom="45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savePreviewPicture/>
  <w:compat>
    <w:useFELayout/>
  </w:compat>
  <w:rsids>
    <w:rsidRoot w:val="00853086"/>
    <w:rsid w:val="000008D8"/>
    <w:rsid w:val="0000486C"/>
    <w:rsid w:val="0002425D"/>
    <w:rsid w:val="00030FD1"/>
    <w:rsid w:val="00035BD7"/>
    <w:rsid w:val="000414F9"/>
    <w:rsid w:val="00044324"/>
    <w:rsid w:val="00060727"/>
    <w:rsid w:val="0006095C"/>
    <w:rsid w:val="000751C6"/>
    <w:rsid w:val="000906F4"/>
    <w:rsid w:val="00095966"/>
    <w:rsid w:val="000B10DE"/>
    <w:rsid w:val="000B230F"/>
    <w:rsid w:val="000B324B"/>
    <w:rsid w:val="000B5F09"/>
    <w:rsid w:val="000C6E68"/>
    <w:rsid w:val="000C74C9"/>
    <w:rsid w:val="000D1228"/>
    <w:rsid w:val="000D1D36"/>
    <w:rsid w:val="000E3158"/>
    <w:rsid w:val="00101256"/>
    <w:rsid w:val="00111F4D"/>
    <w:rsid w:val="001152C5"/>
    <w:rsid w:val="00120266"/>
    <w:rsid w:val="00125C5A"/>
    <w:rsid w:val="00127A08"/>
    <w:rsid w:val="00131AD9"/>
    <w:rsid w:val="00140506"/>
    <w:rsid w:val="00156FA2"/>
    <w:rsid w:val="00163753"/>
    <w:rsid w:val="00181177"/>
    <w:rsid w:val="00186E35"/>
    <w:rsid w:val="001872F2"/>
    <w:rsid w:val="001A17BB"/>
    <w:rsid w:val="001A4AA2"/>
    <w:rsid w:val="001B6F05"/>
    <w:rsid w:val="001D5CB8"/>
    <w:rsid w:val="001E23CC"/>
    <w:rsid w:val="001E7287"/>
    <w:rsid w:val="002001D3"/>
    <w:rsid w:val="002074CB"/>
    <w:rsid w:val="002076DE"/>
    <w:rsid w:val="00211723"/>
    <w:rsid w:val="00214FED"/>
    <w:rsid w:val="00231C54"/>
    <w:rsid w:val="00255A3F"/>
    <w:rsid w:val="00261ED4"/>
    <w:rsid w:val="00263419"/>
    <w:rsid w:val="00270629"/>
    <w:rsid w:val="002722B5"/>
    <w:rsid w:val="00273841"/>
    <w:rsid w:val="00275446"/>
    <w:rsid w:val="00286A78"/>
    <w:rsid w:val="00290D58"/>
    <w:rsid w:val="002933F1"/>
    <w:rsid w:val="002A2F61"/>
    <w:rsid w:val="002B4CE1"/>
    <w:rsid w:val="002B535F"/>
    <w:rsid w:val="002E5182"/>
    <w:rsid w:val="002E73C3"/>
    <w:rsid w:val="002F2FDA"/>
    <w:rsid w:val="003007F4"/>
    <w:rsid w:val="00312444"/>
    <w:rsid w:val="00316171"/>
    <w:rsid w:val="00323B86"/>
    <w:rsid w:val="003277CD"/>
    <w:rsid w:val="0033056E"/>
    <w:rsid w:val="003338E9"/>
    <w:rsid w:val="003372B8"/>
    <w:rsid w:val="00341672"/>
    <w:rsid w:val="00344398"/>
    <w:rsid w:val="003635CC"/>
    <w:rsid w:val="003670BD"/>
    <w:rsid w:val="0037180E"/>
    <w:rsid w:val="00375C8D"/>
    <w:rsid w:val="00387AFA"/>
    <w:rsid w:val="0039090A"/>
    <w:rsid w:val="00391C4F"/>
    <w:rsid w:val="003A12DC"/>
    <w:rsid w:val="003A1AC3"/>
    <w:rsid w:val="003A79F4"/>
    <w:rsid w:val="003B42F8"/>
    <w:rsid w:val="003B6A7C"/>
    <w:rsid w:val="003C513C"/>
    <w:rsid w:val="003D55CB"/>
    <w:rsid w:val="003E294C"/>
    <w:rsid w:val="003F5F04"/>
    <w:rsid w:val="004018AC"/>
    <w:rsid w:val="00402A24"/>
    <w:rsid w:val="00406AE8"/>
    <w:rsid w:val="00407304"/>
    <w:rsid w:val="00425530"/>
    <w:rsid w:val="0042683B"/>
    <w:rsid w:val="00426DD3"/>
    <w:rsid w:val="00426F1E"/>
    <w:rsid w:val="00427EBE"/>
    <w:rsid w:val="00437811"/>
    <w:rsid w:val="0044775B"/>
    <w:rsid w:val="0046227F"/>
    <w:rsid w:val="00477928"/>
    <w:rsid w:val="004805D4"/>
    <w:rsid w:val="00480862"/>
    <w:rsid w:val="004812A5"/>
    <w:rsid w:val="004867B3"/>
    <w:rsid w:val="00486AD9"/>
    <w:rsid w:val="004B117A"/>
    <w:rsid w:val="004B65AB"/>
    <w:rsid w:val="004C60F3"/>
    <w:rsid w:val="004D25D7"/>
    <w:rsid w:val="004D64A2"/>
    <w:rsid w:val="004F0325"/>
    <w:rsid w:val="004F1685"/>
    <w:rsid w:val="004F5A52"/>
    <w:rsid w:val="0050304D"/>
    <w:rsid w:val="00513DE7"/>
    <w:rsid w:val="00513E12"/>
    <w:rsid w:val="00515961"/>
    <w:rsid w:val="005178D0"/>
    <w:rsid w:val="005224F3"/>
    <w:rsid w:val="005373C7"/>
    <w:rsid w:val="00540B75"/>
    <w:rsid w:val="00547567"/>
    <w:rsid w:val="00561E1E"/>
    <w:rsid w:val="0056312D"/>
    <w:rsid w:val="00575379"/>
    <w:rsid w:val="00585217"/>
    <w:rsid w:val="005857F9"/>
    <w:rsid w:val="00585866"/>
    <w:rsid w:val="00587369"/>
    <w:rsid w:val="005A32EC"/>
    <w:rsid w:val="005B2ECF"/>
    <w:rsid w:val="005B4DB0"/>
    <w:rsid w:val="005B60BC"/>
    <w:rsid w:val="005B73D0"/>
    <w:rsid w:val="005B7B74"/>
    <w:rsid w:val="005C14CA"/>
    <w:rsid w:val="005C2CEC"/>
    <w:rsid w:val="005C3354"/>
    <w:rsid w:val="005D5295"/>
    <w:rsid w:val="005E4CCA"/>
    <w:rsid w:val="005F149A"/>
    <w:rsid w:val="005F3F4E"/>
    <w:rsid w:val="0060235F"/>
    <w:rsid w:val="006023CC"/>
    <w:rsid w:val="00615EFB"/>
    <w:rsid w:val="006231CD"/>
    <w:rsid w:val="0063467C"/>
    <w:rsid w:val="00642EE6"/>
    <w:rsid w:val="00644764"/>
    <w:rsid w:val="0065085F"/>
    <w:rsid w:val="006573CA"/>
    <w:rsid w:val="006577CE"/>
    <w:rsid w:val="0066029E"/>
    <w:rsid w:val="00670674"/>
    <w:rsid w:val="00681867"/>
    <w:rsid w:val="006831F6"/>
    <w:rsid w:val="0068457B"/>
    <w:rsid w:val="00690D03"/>
    <w:rsid w:val="006916EA"/>
    <w:rsid w:val="00696DB8"/>
    <w:rsid w:val="006A517A"/>
    <w:rsid w:val="006B1716"/>
    <w:rsid w:val="006B6B71"/>
    <w:rsid w:val="006C0548"/>
    <w:rsid w:val="006C2DC6"/>
    <w:rsid w:val="006E6AB6"/>
    <w:rsid w:val="006F1952"/>
    <w:rsid w:val="006F35BB"/>
    <w:rsid w:val="006F46E8"/>
    <w:rsid w:val="00700BA4"/>
    <w:rsid w:val="00701CE0"/>
    <w:rsid w:val="007028EA"/>
    <w:rsid w:val="00703D84"/>
    <w:rsid w:val="00707BCB"/>
    <w:rsid w:val="00710FB8"/>
    <w:rsid w:val="00713465"/>
    <w:rsid w:val="007147E9"/>
    <w:rsid w:val="00733DDE"/>
    <w:rsid w:val="007354CE"/>
    <w:rsid w:val="00746457"/>
    <w:rsid w:val="00751615"/>
    <w:rsid w:val="00751E31"/>
    <w:rsid w:val="00757C37"/>
    <w:rsid w:val="00761196"/>
    <w:rsid w:val="007709D5"/>
    <w:rsid w:val="00773B3C"/>
    <w:rsid w:val="00776BDD"/>
    <w:rsid w:val="007775D5"/>
    <w:rsid w:val="007A259C"/>
    <w:rsid w:val="007A3558"/>
    <w:rsid w:val="007A57BF"/>
    <w:rsid w:val="007B6750"/>
    <w:rsid w:val="007C40E1"/>
    <w:rsid w:val="007C5961"/>
    <w:rsid w:val="007D36C5"/>
    <w:rsid w:val="007E4F41"/>
    <w:rsid w:val="00804B5D"/>
    <w:rsid w:val="0080684E"/>
    <w:rsid w:val="00810DAE"/>
    <w:rsid w:val="0081678F"/>
    <w:rsid w:val="008228BB"/>
    <w:rsid w:val="00825B5E"/>
    <w:rsid w:val="0083329F"/>
    <w:rsid w:val="00837AF7"/>
    <w:rsid w:val="00845E6C"/>
    <w:rsid w:val="00853073"/>
    <w:rsid w:val="00853086"/>
    <w:rsid w:val="008540B0"/>
    <w:rsid w:val="0086167C"/>
    <w:rsid w:val="00873D1B"/>
    <w:rsid w:val="00877E20"/>
    <w:rsid w:val="00884588"/>
    <w:rsid w:val="00895668"/>
    <w:rsid w:val="008974DB"/>
    <w:rsid w:val="008A45A3"/>
    <w:rsid w:val="008D7701"/>
    <w:rsid w:val="008E5330"/>
    <w:rsid w:val="009103D9"/>
    <w:rsid w:val="00912E0D"/>
    <w:rsid w:val="00925CEE"/>
    <w:rsid w:val="0092754B"/>
    <w:rsid w:val="009344FE"/>
    <w:rsid w:val="00955159"/>
    <w:rsid w:val="00962B4B"/>
    <w:rsid w:val="0096557D"/>
    <w:rsid w:val="00970138"/>
    <w:rsid w:val="00970549"/>
    <w:rsid w:val="00980B2A"/>
    <w:rsid w:val="00982D4D"/>
    <w:rsid w:val="00991AAE"/>
    <w:rsid w:val="009A6044"/>
    <w:rsid w:val="009B5007"/>
    <w:rsid w:val="009C1656"/>
    <w:rsid w:val="009C53C7"/>
    <w:rsid w:val="009D434A"/>
    <w:rsid w:val="009D7401"/>
    <w:rsid w:val="009F0DA5"/>
    <w:rsid w:val="009F30F6"/>
    <w:rsid w:val="009F3C4D"/>
    <w:rsid w:val="009F5312"/>
    <w:rsid w:val="009F6A5F"/>
    <w:rsid w:val="00A0353D"/>
    <w:rsid w:val="00A25DAF"/>
    <w:rsid w:val="00A25EED"/>
    <w:rsid w:val="00A2735C"/>
    <w:rsid w:val="00A3204C"/>
    <w:rsid w:val="00A35190"/>
    <w:rsid w:val="00A40B06"/>
    <w:rsid w:val="00A41C08"/>
    <w:rsid w:val="00A539F7"/>
    <w:rsid w:val="00A54E3E"/>
    <w:rsid w:val="00A576CB"/>
    <w:rsid w:val="00A73003"/>
    <w:rsid w:val="00A75372"/>
    <w:rsid w:val="00A77D64"/>
    <w:rsid w:val="00A81B04"/>
    <w:rsid w:val="00A8336A"/>
    <w:rsid w:val="00A86231"/>
    <w:rsid w:val="00A948E9"/>
    <w:rsid w:val="00A95331"/>
    <w:rsid w:val="00AA1A81"/>
    <w:rsid w:val="00AB092D"/>
    <w:rsid w:val="00AB1523"/>
    <w:rsid w:val="00AB65C3"/>
    <w:rsid w:val="00AC51C0"/>
    <w:rsid w:val="00AD3DA6"/>
    <w:rsid w:val="00AE16AF"/>
    <w:rsid w:val="00AE45BB"/>
    <w:rsid w:val="00AF3BB5"/>
    <w:rsid w:val="00AF7362"/>
    <w:rsid w:val="00AF7DC6"/>
    <w:rsid w:val="00B009BE"/>
    <w:rsid w:val="00B072FF"/>
    <w:rsid w:val="00B1052E"/>
    <w:rsid w:val="00B2078D"/>
    <w:rsid w:val="00B24616"/>
    <w:rsid w:val="00B25819"/>
    <w:rsid w:val="00B25B4A"/>
    <w:rsid w:val="00B34CBC"/>
    <w:rsid w:val="00B427E1"/>
    <w:rsid w:val="00B461D8"/>
    <w:rsid w:val="00B54965"/>
    <w:rsid w:val="00B7007A"/>
    <w:rsid w:val="00B748FE"/>
    <w:rsid w:val="00B80BD3"/>
    <w:rsid w:val="00B84A16"/>
    <w:rsid w:val="00B92AD8"/>
    <w:rsid w:val="00BC4AEB"/>
    <w:rsid w:val="00BC70B1"/>
    <w:rsid w:val="00BC747B"/>
    <w:rsid w:val="00BD4C0A"/>
    <w:rsid w:val="00BD71CA"/>
    <w:rsid w:val="00BF62A0"/>
    <w:rsid w:val="00C007D7"/>
    <w:rsid w:val="00C03858"/>
    <w:rsid w:val="00C06C81"/>
    <w:rsid w:val="00C162F3"/>
    <w:rsid w:val="00C2671E"/>
    <w:rsid w:val="00C27C2F"/>
    <w:rsid w:val="00C32FFF"/>
    <w:rsid w:val="00C60FD9"/>
    <w:rsid w:val="00C6155B"/>
    <w:rsid w:val="00C64C50"/>
    <w:rsid w:val="00C679D0"/>
    <w:rsid w:val="00C72C93"/>
    <w:rsid w:val="00C8378C"/>
    <w:rsid w:val="00C957F7"/>
    <w:rsid w:val="00CA0827"/>
    <w:rsid w:val="00CB275F"/>
    <w:rsid w:val="00CB30A2"/>
    <w:rsid w:val="00CB6501"/>
    <w:rsid w:val="00CD3803"/>
    <w:rsid w:val="00CD6A76"/>
    <w:rsid w:val="00CF1B7B"/>
    <w:rsid w:val="00CF2A66"/>
    <w:rsid w:val="00D0083E"/>
    <w:rsid w:val="00D020CB"/>
    <w:rsid w:val="00D026D1"/>
    <w:rsid w:val="00D03B79"/>
    <w:rsid w:val="00D12C8D"/>
    <w:rsid w:val="00D43812"/>
    <w:rsid w:val="00D62046"/>
    <w:rsid w:val="00D72643"/>
    <w:rsid w:val="00D75E42"/>
    <w:rsid w:val="00D77F67"/>
    <w:rsid w:val="00DA4B17"/>
    <w:rsid w:val="00DA7DC0"/>
    <w:rsid w:val="00DB3EEE"/>
    <w:rsid w:val="00DB40FB"/>
    <w:rsid w:val="00DC346B"/>
    <w:rsid w:val="00DC5679"/>
    <w:rsid w:val="00DC7A90"/>
    <w:rsid w:val="00DD6454"/>
    <w:rsid w:val="00DE56D3"/>
    <w:rsid w:val="00DF03E1"/>
    <w:rsid w:val="00DF7276"/>
    <w:rsid w:val="00E1364F"/>
    <w:rsid w:val="00E27A50"/>
    <w:rsid w:val="00E31144"/>
    <w:rsid w:val="00E3552E"/>
    <w:rsid w:val="00E42981"/>
    <w:rsid w:val="00E475E5"/>
    <w:rsid w:val="00E6796C"/>
    <w:rsid w:val="00E758C1"/>
    <w:rsid w:val="00E96090"/>
    <w:rsid w:val="00EA6E2F"/>
    <w:rsid w:val="00EC18CF"/>
    <w:rsid w:val="00EC5B54"/>
    <w:rsid w:val="00ED5719"/>
    <w:rsid w:val="00EF20B4"/>
    <w:rsid w:val="00EF6B97"/>
    <w:rsid w:val="00F00BAD"/>
    <w:rsid w:val="00F07821"/>
    <w:rsid w:val="00F14B96"/>
    <w:rsid w:val="00F25DB6"/>
    <w:rsid w:val="00F31157"/>
    <w:rsid w:val="00F369D9"/>
    <w:rsid w:val="00F36A3C"/>
    <w:rsid w:val="00F371C1"/>
    <w:rsid w:val="00F37276"/>
    <w:rsid w:val="00F40888"/>
    <w:rsid w:val="00F421A8"/>
    <w:rsid w:val="00F4638F"/>
    <w:rsid w:val="00F559A0"/>
    <w:rsid w:val="00F71796"/>
    <w:rsid w:val="00F7561F"/>
    <w:rsid w:val="00F80E09"/>
    <w:rsid w:val="00F852A1"/>
    <w:rsid w:val="00F86E67"/>
    <w:rsid w:val="00F966C2"/>
    <w:rsid w:val="00FA2E0D"/>
    <w:rsid w:val="00FA58ED"/>
    <w:rsid w:val="00FC4739"/>
    <w:rsid w:val="00FD6FD9"/>
    <w:rsid w:val="00FF276F"/>
    <w:rsid w:val="00FF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2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2A2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00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29094-5628-4F98-AA5F-E07FDA07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diuryaginalv</cp:lastModifiedBy>
  <cp:revision>8</cp:revision>
  <cp:lastPrinted>2018-05-14T03:56:00Z</cp:lastPrinted>
  <dcterms:created xsi:type="dcterms:W3CDTF">2018-05-10T14:16:00Z</dcterms:created>
  <dcterms:modified xsi:type="dcterms:W3CDTF">2018-05-14T07:17:00Z</dcterms:modified>
</cp:coreProperties>
</file>