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E4" w:rsidRDefault="00912B2F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Сведения</w:t>
      </w:r>
    </w:p>
    <w:p w:rsidR="007329E4" w:rsidRDefault="00912B2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7329E4" w:rsidRDefault="00912B2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управления сельского хозяйства Тамбовской области, </w:t>
      </w:r>
      <w:r>
        <w:rPr>
          <w:rFonts w:ascii="Times New Roman" w:hAnsi="Times New Roman"/>
          <w:b/>
        </w:rPr>
        <w:t>руководителя подведомственного управлению сельского хозяйства области государственного учреждения, а также их супругов и несовершеннолетних детей</w:t>
      </w:r>
    </w:p>
    <w:p w:rsidR="007329E4" w:rsidRDefault="00912B2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период с 1 января 2017 г. по 31 декабря 2017 г.</w:t>
      </w:r>
    </w:p>
    <w:tbl>
      <w:tblPr>
        <w:tblW w:w="1603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4"/>
        <w:gridCol w:w="2196"/>
        <w:gridCol w:w="1984"/>
        <w:gridCol w:w="1989"/>
        <w:gridCol w:w="1891"/>
        <w:gridCol w:w="1943"/>
        <w:gridCol w:w="2067"/>
        <w:gridCol w:w="1996"/>
      </w:tblGrid>
      <w:tr w:rsidR="007329E4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</w:t>
            </w:r>
            <w:r>
              <w:rPr>
                <w:rFonts w:ascii="Times New Roman" w:hAnsi="Times New Roman"/>
              </w:rPr>
              <w:t>дового дохода за 2017 г. (руб.)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/>
              </w:rPr>
              <w:t>ет которых совершена сделка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(вид приобретенного имущества, источники) 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 А.В.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1 439 306, 36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  <w:r>
              <w:rPr>
                <w:rFonts w:ascii="Times New Roman" w:hAnsi="Times New Roman"/>
              </w:rPr>
              <w:t xml:space="preserve">, 2013 </w:t>
            </w:r>
            <w:r>
              <w:rPr>
                <w:rFonts w:ascii="Times New Roman" w:hAnsi="Times New Roman"/>
              </w:rPr>
              <w:t>г.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к легковому автомобилю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модели 8165,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44 676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5/6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Сытова А.Ю.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начальника 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856575,54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FORD KUGA</w:t>
            </w:r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703434,18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Выриков И.П.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712815,07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SSANG YONG KYRON, 2009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1243378,47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 Д.Н.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управления, начальник отдела </w:t>
            </w:r>
            <w:r>
              <w:rPr>
                <w:rFonts w:ascii="Times New Roman" w:hAnsi="Times New Roman"/>
              </w:rPr>
              <w:t>развития пищевой и перерабатывающей промышленности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2324043,43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Квартира: доход, полученный от продажи легкового автомобиля  -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350 000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 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1 165 105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 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1 180 184,15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кредитный договор (заемные </w:t>
            </w:r>
            <w:r>
              <w:rPr>
                <w:rFonts w:ascii="Times New Roman" w:hAnsi="Times New Roman"/>
              </w:rPr>
              <w:t>средства) – 1 450 000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средства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574 710,85 руб.</w:t>
            </w: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1376905,80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1/4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SEAT IBIZA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Квартира: доход, полученный от продажи </w:t>
            </w:r>
            <w:r>
              <w:rPr>
                <w:rFonts w:ascii="Times New Roman" w:hAnsi="Times New Roman"/>
              </w:rPr>
              <w:t>легкового автомобиля  -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350 000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 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1 165 105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 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1 180 184,15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кредитный договор (заемные средства) – 1 450 000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средства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574 710,85 руб.</w:t>
            </w: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Иванникова Е.А.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управления, начальник отдела земельных и имущественных отношений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738614,08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KIA DE</w:t>
            </w:r>
            <w:r>
              <w:rPr>
                <w:rFonts w:ascii="Times New Roman" w:hAnsi="Times New Roman"/>
              </w:rPr>
              <w:t>, 2010 г.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Овсянкина Л.В.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бухгалтерского учета и финансового контроля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649648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 w:rsidRPr="000D13AC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784966,14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Pr="000D13AC" w:rsidRDefault="00912B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KIA SLS SPORTAGE, SL, SLS, </w:t>
            </w:r>
            <w:r>
              <w:rPr>
                <w:rFonts w:ascii="Times New Roman" w:hAnsi="Times New Roman"/>
                <w:lang w:val="en-US"/>
              </w:rPr>
              <w:t xml:space="preserve">2012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Белогорская Т.Г.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бухгалтерского </w:t>
            </w:r>
            <w:r>
              <w:rPr>
                <w:rFonts w:ascii="Times New Roman" w:hAnsi="Times New Roman"/>
              </w:rPr>
              <w:t>учета и финансового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540560,19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(собственность,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8/10</w:t>
            </w:r>
            <w:r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 w:rsidRPr="000D13AC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726804,55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(собственность,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2/10</w:t>
            </w:r>
            <w:r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Pr="000D13AC" w:rsidRDefault="00912B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Pr="000D13AC" w:rsidRDefault="00912B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LADA GFL 110 LADA VESTA, 2017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Ершова Е.Г.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финансовой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619234,81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43,6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>, 2015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2045748,19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ЛАНД КРУЗЕР ПРАДО,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76</w:t>
            </w:r>
            <w:r>
              <w:rPr>
                <w:rFonts w:ascii="Times New Roman" w:hAnsi="Times New Roman"/>
              </w:rPr>
              <w:t>,5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Н.В.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финансовой политики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539536,47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ind w:firstLine="5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Косова Ю. 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финансовой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403023,31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1 376 678,95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SKODA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OKTAVIA</w:t>
            </w:r>
            <w:r>
              <w:rPr>
                <w:rFonts w:ascii="Times New Roman" w:hAnsi="Times New Roman"/>
              </w:rPr>
              <w:t>, 2016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Т.В.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финансовой</w:t>
            </w:r>
            <w:r>
              <w:rPr>
                <w:rFonts w:ascii="Times New Roman" w:hAnsi="Times New Roman"/>
              </w:rPr>
              <w:t xml:space="preserve">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435364,78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Кастерина Е.Ю.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 отдела финансовой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329991,30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Холодилина З.А.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>
              <w:rPr>
                <w:rFonts w:ascii="Times New Roman" w:hAnsi="Times New Roman"/>
              </w:rPr>
              <w:t>специалист – эксперт отдела финансовой политики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1 040 655,63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FORD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FOCUS</w:t>
            </w:r>
            <w:r>
              <w:rPr>
                <w:rFonts w:ascii="Times New Roman" w:hAnsi="Times New Roman"/>
              </w:rPr>
              <w:t>, 2016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431878,20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Склярова К.А.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– эксперт отдела финансовой политики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293163,30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Ротахина Л.Н.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– эксперт отдела финансовой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379539,54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участок: 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заемные средства – 300 000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средства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 руб.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дом: заемные средства – 484 000</w:t>
            </w:r>
            <w:r>
              <w:rPr>
                <w:rFonts w:ascii="Times New Roman" w:hAnsi="Times New Roman"/>
              </w:rPr>
              <w:t xml:space="preserve"> руб.;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средства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116 000 руб.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</w:t>
            </w:r>
            <w:r>
              <w:rPr>
                <w:rFonts w:ascii="Times New Roman" w:hAnsi="Times New Roman"/>
              </w:rPr>
              <w:t xml:space="preserve"> дом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Зверева Е.В.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 отдела финансовой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328110,17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собственность.)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689607,07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LADA GFL 130 LADA VESTA, 2016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в гостинице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Зенчева Л.А.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 отдела финансовой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340815,51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</w:pPr>
            <w:r>
              <w:rPr>
                <w:rFonts w:ascii="Times New Roman" w:hAnsi="Times New Roman"/>
              </w:rPr>
              <w:t>ВАЗ 21104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7329E4" w:rsidRDefault="00912B2F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 20</w:t>
            </w:r>
            <w:r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участок: 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средства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55 000 руб.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Дача: 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средства –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 руб.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автомобиль: доход, </w:t>
            </w:r>
            <w:r>
              <w:rPr>
                <w:rFonts w:ascii="Times New Roman" w:hAnsi="Times New Roman"/>
              </w:rPr>
              <w:lastRenderedPageBreak/>
              <w:t xml:space="preserve">полученный от продажи легкового автомобиля  – 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140 000 руб.</w:t>
            </w: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Тарамышев М.С.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специалист-эксперт отдела </w:t>
            </w:r>
            <w:r>
              <w:rPr>
                <w:rFonts w:ascii="Times New Roman" w:hAnsi="Times New Roman"/>
              </w:rPr>
              <w:t>финансовой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1 086 737,27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</w:pPr>
            <w:r>
              <w:rPr>
                <w:rFonts w:ascii="Times New Roman" w:hAnsi="Times New Roman"/>
              </w:rPr>
              <w:t>Фольксваген гольф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7329E4" w:rsidRDefault="00912B2F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 20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593598,05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Выжанова Ю.А.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растениеводства и</w:t>
            </w:r>
            <w:r>
              <w:rPr>
                <w:rFonts w:ascii="Times New Roman" w:hAnsi="Times New Roman"/>
              </w:rPr>
              <w:t xml:space="preserve"> технической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565441,83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ceed</w:t>
            </w:r>
            <w:r>
              <w:rPr>
                <w:rFonts w:ascii="Times New Roman" w:hAnsi="Times New Roman"/>
              </w:rPr>
              <w:t>,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35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591488,68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Квашнина О.Н.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Исполняющий обязанности консультанта отдела </w:t>
            </w:r>
            <w:r>
              <w:rPr>
                <w:rFonts w:ascii="Times New Roman" w:hAnsi="Times New Roman"/>
              </w:rPr>
              <w:t>растениеводства и технической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386216,34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Шаров Н.В.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 отдела растениеводства и технической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792330,31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RAV 4</w:t>
            </w:r>
            <w:r>
              <w:rPr>
                <w:rFonts w:ascii="Times New Roman" w:hAnsi="Times New Roman"/>
              </w:rPr>
              <w:t>, 20</w:t>
            </w:r>
            <w:r>
              <w:rPr>
                <w:rFonts w:ascii="Times New Roman" w:hAnsi="Times New Roman"/>
                <w:lang w:val="en-US"/>
              </w:rPr>
              <w:t>17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автомобиль: собственные средства – </w:t>
            </w:r>
          </w:p>
          <w:p w:rsidR="007329E4" w:rsidRDefault="00912B2F">
            <w:pPr>
              <w:spacing w:after="0" w:line="240" w:lineRule="auto"/>
            </w:pPr>
            <w:r>
              <w:rPr>
                <w:rFonts w:ascii="Times New Roman" w:hAnsi="Times New Roman"/>
              </w:rPr>
              <w:t>1 083 500; доход, полученный от продажи легкового автомобиля 390 000 руб.</w:t>
            </w: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Чеботарев  Д.В.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кадрового обеспечения и государственной гражданской службы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606839,71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272718,03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Кончакова С.В.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развития сельских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641 249,95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21/100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Нива ВАЗ 2123,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102 000,00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САЗ 82994,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21/100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329E4" w:rsidRDefault="00912B2F">
            <w:pPr>
              <w:tabs>
                <w:tab w:val="center" w:pos="196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21 518,84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22/100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Жданова Т.В.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развития сельских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484361,69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коммунальной квартире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 w:rsidRPr="000D13AC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69 310,38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Pr="000D13AC" w:rsidRDefault="00912B2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Pr="000D13AC" w:rsidRDefault="00912B2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OPEL ASTRA STATION WAGON, 2013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коммунальной квартире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в </w:t>
            </w:r>
            <w:r>
              <w:rPr>
                <w:rFonts w:ascii="Times New Roman" w:hAnsi="Times New Roman"/>
              </w:rPr>
              <w:t>коммунальной квартире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Рогова Н.Н.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 отдела развития сельских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395706,33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1 368 966,71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XYNDAI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ELANTRA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 г.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Демина Н. 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 отдела развития сельских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322 209,47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Сатин М.А.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 малых форм хозяйствования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576733,61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110208,59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Меган 2, 2005 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Мартынова Г.В.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информационных технологий и документооборота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645206,52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</w:t>
            </w:r>
            <w:r>
              <w:rPr>
                <w:rFonts w:ascii="Times New Roman" w:hAnsi="Times New Roman"/>
              </w:rPr>
              <w:t xml:space="preserve"> дом 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XONDA CIVIC</w:t>
            </w:r>
            <w:r>
              <w:rPr>
                <w:rFonts w:ascii="Times New Roman" w:hAnsi="Times New Roman"/>
              </w:rPr>
              <w:t>, 1998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2090001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Мещерякова О.В.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 xml:space="preserve"> отдела правового обеспечения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731919,35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SKODA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FABIA</w:t>
            </w:r>
            <w:r>
              <w:rPr>
                <w:rFonts w:ascii="Times New Roman" w:hAnsi="Times New Roman"/>
              </w:rPr>
              <w:t>, комби, хетчбек, 2010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Грошева И.С.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развития пищевой и перерабатывающей промышленности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552444,35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CHEVROLET CRUZE</w:t>
            </w:r>
            <w:r>
              <w:rPr>
                <w:rFonts w:ascii="Times New Roman" w:hAnsi="Times New Roman"/>
              </w:rPr>
              <w:t>,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2012 г.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ДЭУ МАТИЗ,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2005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685313,11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к легковому автомобилю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КРКЗ-100, 2011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Лоскутова С.П.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развития пищевой и перерабатывающей промышленности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451810,73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178315,04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Pr="000D13AC" w:rsidRDefault="00912B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FORD MONDEO, 2013 </w:t>
            </w:r>
            <w:r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329E4" w:rsidRPr="000D13AC" w:rsidRDefault="00912B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>
              <w:rPr>
                <w:rFonts w:ascii="Times New Roman" w:hAnsi="Times New Roman"/>
                <w:lang w:val="en-US"/>
              </w:rPr>
              <w:t xml:space="preserve"> «LADA PRIORA», 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 xml:space="preserve"> 2008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lang w:val="en-US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Пудовкин А.А.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развития пищевой и перерабатывающей промышленности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419381,08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 А.В.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ТОГБУ «Региональный информационно-консультационный центр агропромышленного комплекса» 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974725,34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VESTA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г.</w:t>
            </w:r>
          </w:p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ПФ 01, 2010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– подвал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409</w:t>
            </w:r>
            <w:r>
              <w:rPr>
                <w:rFonts w:ascii="Times New Roman" w:hAnsi="Times New Roman"/>
                <w:lang w:val="en-US"/>
              </w:rPr>
              <w:t>359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</w:t>
            </w:r>
            <w:r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9E4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91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E4" w:rsidRDefault="00732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329E4" w:rsidRDefault="007329E4">
      <w:pPr>
        <w:rPr>
          <w:rFonts w:ascii="Times New Roman" w:hAnsi="Times New Roman"/>
        </w:rPr>
      </w:pPr>
    </w:p>
    <w:sectPr w:rsidR="007329E4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2F" w:rsidRDefault="00912B2F">
      <w:pPr>
        <w:spacing w:after="0" w:line="240" w:lineRule="auto"/>
      </w:pPr>
      <w:r>
        <w:separator/>
      </w:r>
    </w:p>
  </w:endnote>
  <w:endnote w:type="continuationSeparator" w:id="0">
    <w:p w:rsidR="00912B2F" w:rsidRDefault="0091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2F" w:rsidRDefault="00912B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12B2F" w:rsidRDefault="0091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329E4"/>
    <w:rsid w:val="000D13AC"/>
    <w:rsid w:val="007329E4"/>
    <w:rsid w:val="009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679F2-CF48-4473-8C05-2CB38537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Касулина С.Н.</dc:creator>
  <dc:description/>
  <cp:lastModifiedBy>Home</cp:lastModifiedBy>
  <cp:revision>2</cp:revision>
  <cp:lastPrinted>2018-05-11T12:08:00Z</cp:lastPrinted>
  <dcterms:created xsi:type="dcterms:W3CDTF">2020-06-19T13:12:00Z</dcterms:created>
  <dcterms:modified xsi:type="dcterms:W3CDTF">2020-06-19T13:12:00Z</dcterms:modified>
</cp:coreProperties>
</file>