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FD" w:rsidRPr="00A957CE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A957CE">
        <w:rPr>
          <w:szCs w:val="28"/>
        </w:rPr>
        <w:t>Сведения о доходах, расходах, об имуществе и обязательствах имущественного характера судей</w:t>
      </w:r>
    </w:p>
    <w:p w:rsidR="0010657E" w:rsidRPr="00A957CE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A957CE">
        <w:rPr>
          <w:szCs w:val="28"/>
        </w:rPr>
        <w:t>Суда по интеллектуальным правам за период с 1 января по 31 декабря 201</w:t>
      </w:r>
      <w:r w:rsidR="00EB29E9" w:rsidRPr="00A957CE">
        <w:rPr>
          <w:szCs w:val="28"/>
        </w:rPr>
        <w:t>8</w:t>
      </w:r>
      <w:r w:rsidRPr="00A957CE">
        <w:rPr>
          <w:szCs w:val="28"/>
        </w:rPr>
        <w:t xml:space="preserve"> г</w:t>
      </w:r>
      <w:r w:rsidR="0010657E" w:rsidRPr="00A957CE">
        <w:rPr>
          <w:szCs w:val="28"/>
        </w:rPr>
        <w:t>ода</w:t>
      </w:r>
    </w:p>
    <w:p w:rsidR="00E230FD" w:rsidRPr="00A957CE" w:rsidRDefault="0010657E" w:rsidP="00E230FD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A957CE">
        <w:rPr>
          <w:sz w:val="24"/>
          <w:szCs w:val="24"/>
        </w:rPr>
        <w:t>(по состоянию на 31 декабря 201</w:t>
      </w:r>
      <w:r w:rsidR="00EB29E9" w:rsidRPr="00A957CE">
        <w:rPr>
          <w:sz w:val="24"/>
          <w:szCs w:val="24"/>
        </w:rPr>
        <w:t>8</w:t>
      </w:r>
      <w:r w:rsidRPr="00A957CE">
        <w:rPr>
          <w:sz w:val="24"/>
          <w:szCs w:val="24"/>
        </w:rPr>
        <w:t xml:space="preserve"> года)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6"/>
        <w:gridCol w:w="1418"/>
      </w:tblGrid>
      <w:tr w:rsidR="00E230FD" w:rsidRPr="00A957CE" w:rsidTr="005A0C85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№</w:t>
            </w:r>
          </w:p>
          <w:p w:rsidR="00E230FD" w:rsidRPr="00A957CE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п/п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B7DD2" w:rsidRPr="00BB7DD2" w:rsidRDefault="00BB7DD2" w:rsidP="00BB7DD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BB7DD2">
              <w:rPr>
                <w:b/>
                <w:sz w:val="22"/>
              </w:rPr>
              <w:t>Фамилия и инициалы лица,</w:t>
            </w:r>
          </w:p>
          <w:p w:rsidR="00E230FD" w:rsidRPr="00A957CE" w:rsidRDefault="00BB7DD2" w:rsidP="00BB7DD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BB7DD2">
              <w:rPr>
                <w:b/>
                <w:sz w:val="22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транспортные средства</w:t>
            </w:r>
          </w:p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A957CE">
              <w:rPr>
                <w:b/>
                <w:sz w:val="22"/>
              </w:rPr>
              <w:t>деклариро</w:t>
            </w:r>
            <w:proofErr w:type="spellEnd"/>
          </w:p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ванный</w:t>
            </w:r>
          </w:p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годовой доход</w:t>
            </w:r>
            <w:r w:rsidR="00CF1675">
              <w:rPr>
                <w:rStyle w:val="ac"/>
                <w:b/>
                <w:sz w:val="22"/>
              </w:rPr>
              <w:footnoteReference w:id="1"/>
            </w:r>
          </w:p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18"/>
              </w:rPr>
            </w:pPr>
            <w:r w:rsidRPr="00A957CE">
              <w:rPr>
                <w:b/>
                <w:sz w:val="18"/>
              </w:rPr>
              <w:t>сведения об источниках получения средств, за счет которых совершена сделка</w:t>
            </w:r>
            <w:r w:rsidR="00CF1675">
              <w:rPr>
                <w:rStyle w:val="ac"/>
                <w:b/>
                <w:sz w:val="18"/>
              </w:rPr>
              <w:footnoteReference w:id="2"/>
            </w:r>
          </w:p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E230FD" w:rsidRPr="00A957CE" w:rsidTr="005A0C85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 xml:space="preserve">вид </w:t>
            </w:r>
          </w:p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объекта</w:t>
            </w:r>
          </w:p>
        </w:tc>
        <w:tc>
          <w:tcPr>
            <w:tcW w:w="1843" w:type="dxa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 xml:space="preserve">вид </w:t>
            </w:r>
          </w:p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площадь</w:t>
            </w:r>
          </w:p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(</w:t>
            </w:r>
            <w:proofErr w:type="spellStart"/>
            <w:r w:rsidRPr="00A957CE">
              <w:rPr>
                <w:b/>
                <w:sz w:val="22"/>
              </w:rPr>
              <w:t>кв.м</w:t>
            </w:r>
            <w:proofErr w:type="spellEnd"/>
            <w:r w:rsidRPr="00A957CE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площадь (</w:t>
            </w:r>
            <w:proofErr w:type="spellStart"/>
            <w:r w:rsidRPr="00A957CE">
              <w:rPr>
                <w:b/>
                <w:sz w:val="22"/>
              </w:rPr>
              <w:t>кв.м</w:t>
            </w:r>
            <w:proofErr w:type="spellEnd"/>
            <w:r w:rsidRPr="00A957CE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A957CE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0FD" w:rsidRPr="00A957CE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</w:tr>
      <w:tr w:rsidR="002C4143" w:rsidRPr="00A957CE" w:rsidTr="005A0C85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A957CE">
              <w:rPr>
                <w:sz w:val="22"/>
              </w:rPr>
              <w:t>1.</w:t>
            </w:r>
          </w:p>
        </w:tc>
        <w:tc>
          <w:tcPr>
            <w:tcW w:w="1711" w:type="dxa"/>
            <w:vMerge w:val="restart"/>
            <w:tcBorders>
              <w:bottom w:val="nil"/>
            </w:tcBorders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Булгаков</w:t>
            </w:r>
            <w:r w:rsidR="006621E8">
              <w:rPr>
                <w:sz w:val="22"/>
              </w:rPr>
              <w:t xml:space="preserve"> Д.А. </w:t>
            </w:r>
          </w:p>
          <w:p w:rsidR="00FB5D84" w:rsidRPr="00A957CE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5D84" w:rsidRPr="00A957CE" w:rsidRDefault="00FB5D84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12F4F" w:rsidRPr="00A957CE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312F4F" w:rsidRPr="00A957CE" w:rsidRDefault="00312F4F" w:rsidP="00312F4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12F4F" w:rsidRPr="00A957CE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312F4F" w:rsidRPr="00A957CE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(1/4)</w:t>
            </w:r>
          </w:p>
          <w:p w:rsidR="00FB5D84" w:rsidRPr="00A957CE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12F4F" w:rsidRPr="00A957CE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44,0</w:t>
            </w:r>
          </w:p>
          <w:p w:rsidR="00FB5D84" w:rsidRPr="00A957CE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12F4F" w:rsidRPr="00A957CE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FB5D84" w:rsidRPr="00A957CE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5D84" w:rsidRPr="00A957CE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5D84" w:rsidRPr="00A957CE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5D84" w:rsidRPr="00A957CE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5D84" w:rsidRPr="00A957CE" w:rsidRDefault="00312F4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7597222,88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A957CE" w:rsidTr="005A0C85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D18CD" w:rsidRPr="00A957CE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D18CD" w:rsidRPr="00A957CE" w:rsidRDefault="00DD18CD" w:rsidP="00DD18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DD18CD" w:rsidRPr="00A957CE" w:rsidRDefault="00DD18CD" w:rsidP="00DD18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(4/10)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D18CD" w:rsidRPr="00A957CE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D18CD" w:rsidRPr="00A957CE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B5D84" w:rsidRPr="00A957CE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5D84" w:rsidRPr="00A957CE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5D84" w:rsidRPr="00A957CE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A957CE" w:rsidTr="005A0C85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10657E" w:rsidRPr="00A957CE" w:rsidRDefault="0010657E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657E" w:rsidRPr="00A957CE" w:rsidRDefault="0010657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10657E" w:rsidRPr="00A957CE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0657E" w:rsidRPr="00A957CE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  <w:p w:rsidR="00312F4F" w:rsidRPr="00A957CE" w:rsidRDefault="00312F4F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10657E" w:rsidRPr="00A957CE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10657E" w:rsidRPr="00A957CE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(5900/9511838)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0657E" w:rsidRPr="00A957CE" w:rsidRDefault="00C5727B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95118380,0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0657E" w:rsidRPr="00A957CE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657E" w:rsidRPr="00A957CE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</w:t>
            </w:r>
            <w:r w:rsidR="0010657E" w:rsidRPr="00A957CE">
              <w:rPr>
                <w:sz w:val="22"/>
              </w:rPr>
              <w:t>вартира</w:t>
            </w:r>
          </w:p>
          <w:p w:rsidR="00312F4F" w:rsidRPr="00A957CE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A957CE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  <w:p w:rsidR="00312F4F" w:rsidRPr="00A957CE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A957CE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657E" w:rsidRPr="00A957CE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50,8</w:t>
            </w:r>
          </w:p>
          <w:p w:rsidR="00312F4F" w:rsidRPr="00A957CE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A957CE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534,1</w:t>
            </w:r>
          </w:p>
          <w:p w:rsidR="00C5727B" w:rsidRPr="00A957CE" w:rsidRDefault="00C5727B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2F4F" w:rsidRPr="00A957CE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A957CE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65,0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657E" w:rsidRPr="00A957CE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312F4F" w:rsidRPr="00A957CE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A957CE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C5727B" w:rsidRPr="00A957CE" w:rsidRDefault="00C5727B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2F4F" w:rsidRPr="00A957CE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A957CE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657E" w:rsidRPr="00A957CE" w:rsidRDefault="0010657E" w:rsidP="00917C8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657E" w:rsidRPr="00A957CE" w:rsidRDefault="00312F4F" w:rsidP="00F04B0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8008904,13</w:t>
            </w:r>
          </w:p>
        </w:tc>
        <w:tc>
          <w:tcPr>
            <w:tcW w:w="1418" w:type="dxa"/>
            <w:vMerge/>
            <w:shd w:val="clear" w:color="auto" w:fill="auto"/>
          </w:tcPr>
          <w:p w:rsidR="0010657E" w:rsidRPr="00A957CE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A957CE" w:rsidTr="005A0C85">
        <w:trPr>
          <w:trHeight w:val="340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A957CE" w:rsidRDefault="0010657E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A957CE" w:rsidRDefault="0010657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A957CE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A957CE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727B" w:rsidRPr="00A957CE" w:rsidRDefault="00C5727B" w:rsidP="00C572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10657E" w:rsidRPr="00A957CE" w:rsidRDefault="00C5727B" w:rsidP="00C572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(4/10)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A957CE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A957CE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A957CE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A957CE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A957CE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A957CE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A957CE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A957CE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A957CE" w:rsidTr="005A0C85">
        <w:trPr>
          <w:trHeight w:val="585"/>
        </w:trPr>
        <w:tc>
          <w:tcPr>
            <w:tcW w:w="557" w:type="dxa"/>
            <w:vMerge/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FB5D84" w:rsidRPr="00A957CE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B5D84" w:rsidRPr="00A957CE" w:rsidRDefault="008476E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6E0" w:rsidRPr="00A957CE" w:rsidRDefault="008476E0" w:rsidP="008476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FB5D84" w:rsidRPr="00A957CE" w:rsidRDefault="008476E0" w:rsidP="008476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A957CE">
              <w:rPr>
                <w:sz w:val="22"/>
              </w:rPr>
              <w:t>(</w:t>
            </w:r>
            <w:r w:rsidR="001B0F47" w:rsidRPr="00A957CE">
              <w:rPr>
                <w:sz w:val="22"/>
                <w:lang w:val="en-US"/>
              </w:rPr>
              <w:t>1</w:t>
            </w:r>
            <w:r w:rsidRPr="00A957CE">
              <w:rPr>
                <w:sz w:val="22"/>
              </w:rPr>
              <w:t>/10)</w:t>
            </w:r>
          </w:p>
        </w:tc>
        <w:tc>
          <w:tcPr>
            <w:tcW w:w="1276" w:type="dxa"/>
            <w:shd w:val="clear" w:color="auto" w:fill="auto"/>
          </w:tcPr>
          <w:p w:rsidR="00FB5D84" w:rsidRPr="00A957CE" w:rsidRDefault="001B0F47" w:rsidP="008476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A957CE">
              <w:rPr>
                <w:sz w:val="22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FB5D84" w:rsidRPr="00A957CE" w:rsidRDefault="008476E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5D84" w:rsidRPr="00A957CE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5D84" w:rsidRPr="00A957CE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FB5D84" w:rsidRPr="00A957CE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B5D84" w:rsidRPr="00A957CE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FB5D84" w:rsidRPr="00A957CE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A957CE" w:rsidTr="005A0C85">
        <w:trPr>
          <w:trHeight w:val="441"/>
        </w:trPr>
        <w:tc>
          <w:tcPr>
            <w:tcW w:w="557" w:type="dxa"/>
            <w:vMerge/>
            <w:shd w:val="clear" w:color="auto" w:fill="auto"/>
          </w:tcPr>
          <w:p w:rsidR="001B0F47" w:rsidRPr="00A957CE" w:rsidRDefault="001B0F47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1B0F47" w:rsidRPr="00A957CE" w:rsidRDefault="001B0F4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1B0F47" w:rsidRPr="00A957CE" w:rsidRDefault="001B0F47" w:rsidP="000C7B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1B0F47" w:rsidRPr="00A957CE" w:rsidRDefault="001B0F4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B0F47" w:rsidRPr="00A957CE" w:rsidRDefault="001B0F47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B0F47" w:rsidRPr="00A957CE" w:rsidRDefault="001B0F47" w:rsidP="002C41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1B0F47" w:rsidRPr="00A957CE" w:rsidRDefault="001B0F47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A957CE">
              <w:rPr>
                <w:sz w:val="22"/>
              </w:rPr>
              <w:t>(</w:t>
            </w:r>
            <w:r w:rsidRPr="00A957CE">
              <w:rPr>
                <w:sz w:val="22"/>
                <w:lang w:val="en-US"/>
              </w:rPr>
              <w:t>1</w:t>
            </w:r>
            <w:r w:rsidRPr="00A957CE">
              <w:rPr>
                <w:sz w:val="22"/>
              </w:rPr>
              <w:t>/10)</w:t>
            </w:r>
          </w:p>
        </w:tc>
        <w:tc>
          <w:tcPr>
            <w:tcW w:w="1276" w:type="dxa"/>
            <w:shd w:val="clear" w:color="auto" w:fill="auto"/>
          </w:tcPr>
          <w:p w:rsidR="001B0F47" w:rsidRPr="00A957CE" w:rsidRDefault="001B0F47" w:rsidP="002C414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A957CE">
              <w:rPr>
                <w:sz w:val="22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1B0F47" w:rsidRPr="00A957CE" w:rsidRDefault="001B0F47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0F47" w:rsidRPr="00A957CE" w:rsidRDefault="001B0F47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0F47" w:rsidRPr="00A957CE" w:rsidRDefault="001B0F47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1B0F47" w:rsidRPr="00A957CE" w:rsidRDefault="001B0F47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0F47" w:rsidRPr="00A957CE" w:rsidRDefault="001B0F4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B0F47" w:rsidRPr="00A957CE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1B0F47" w:rsidRPr="00A957CE" w:rsidRDefault="001B0F4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5A0C85" w:rsidRPr="00A957CE" w:rsidRDefault="005A0C85">
      <w:r w:rsidRPr="00A957CE">
        <w:br w:type="page"/>
      </w:r>
    </w:p>
    <w:tbl>
      <w:tblPr>
        <w:tblW w:w="163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7"/>
        <w:gridCol w:w="1416"/>
      </w:tblGrid>
      <w:tr w:rsidR="00A957CE" w:rsidRPr="00A957CE" w:rsidTr="00B21B92">
        <w:trPr>
          <w:trHeight w:val="60"/>
        </w:trPr>
        <w:tc>
          <w:tcPr>
            <w:tcW w:w="557" w:type="dxa"/>
            <w:vMerge w:val="restart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A957CE">
              <w:rPr>
                <w:sz w:val="22"/>
              </w:rPr>
              <w:lastRenderedPageBreak/>
              <w:t>2.</w:t>
            </w:r>
          </w:p>
        </w:tc>
        <w:tc>
          <w:tcPr>
            <w:tcW w:w="1711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Васильева</w:t>
            </w:r>
            <w:r w:rsidR="006621E8">
              <w:rPr>
                <w:sz w:val="22"/>
              </w:rPr>
              <w:t xml:space="preserve"> Т.В. </w:t>
            </w:r>
          </w:p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7B49" w:rsidRPr="00A957CE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совместная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87,8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автомобиль</w:t>
            </w:r>
          </w:p>
          <w:p w:rsidR="000C7B49" w:rsidRPr="00A957CE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VOLVO</w:t>
            </w:r>
            <w:r w:rsidRPr="00A957CE">
              <w:rPr>
                <w:sz w:val="22"/>
              </w:rPr>
              <w:t xml:space="preserve"> </w:t>
            </w:r>
            <w:r w:rsidRPr="00A957CE">
              <w:rPr>
                <w:sz w:val="22"/>
                <w:lang w:val="en-US"/>
              </w:rPr>
              <w:t>XC</w:t>
            </w:r>
            <w:r w:rsidRPr="00A957CE">
              <w:rPr>
                <w:sz w:val="22"/>
              </w:rPr>
              <w:t>60</w:t>
            </w:r>
          </w:p>
          <w:p w:rsidR="000C7B49" w:rsidRPr="00A957CE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917C8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C7B49" w:rsidRPr="00A957CE" w:rsidRDefault="004D3461" w:rsidP="00821D4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4671494,00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A957CE" w:rsidRPr="00A957CE" w:rsidTr="00B21B92">
        <w:trPr>
          <w:trHeight w:val="2530"/>
        </w:trPr>
        <w:tc>
          <w:tcPr>
            <w:tcW w:w="557" w:type="dxa"/>
            <w:vMerge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B49" w:rsidRPr="00A957CE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супруг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7B49" w:rsidRPr="00A957CE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совместная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совместная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 (1/2)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 (1/2)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87,8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44,7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44,9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1517,0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101,6</w:t>
            </w:r>
          </w:p>
        </w:tc>
        <w:tc>
          <w:tcPr>
            <w:tcW w:w="992" w:type="dxa"/>
            <w:shd w:val="clear" w:color="auto" w:fill="auto"/>
          </w:tcPr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02BC" w:rsidRPr="00A957CE" w:rsidRDefault="00E502BC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автомобиль</w:t>
            </w:r>
          </w:p>
          <w:p w:rsidR="000C7B49" w:rsidRPr="00A957CE" w:rsidRDefault="00E502BC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A957CE">
              <w:rPr>
                <w:sz w:val="22"/>
                <w:lang w:val="en-US"/>
              </w:rPr>
              <w:t>VOLVO</w:t>
            </w:r>
            <w:r w:rsidRPr="00A957CE">
              <w:rPr>
                <w:sz w:val="22"/>
              </w:rPr>
              <w:t xml:space="preserve"> </w:t>
            </w:r>
            <w:r w:rsidRPr="00A957CE">
              <w:rPr>
                <w:sz w:val="22"/>
                <w:lang w:val="en-US"/>
              </w:rPr>
              <w:t>XC</w:t>
            </w:r>
            <w:r w:rsidRPr="00A957CE">
              <w:rPr>
                <w:sz w:val="22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B49" w:rsidRPr="00A957CE" w:rsidRDefault="004D3461" w:rsidP="00CA54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3211763,00</w:t>
            </w:r>
          </w:p>
        </w:tc>
        <w:tc>
          <w:tcPr>
            <w:tcW w:w="1416" w:type="dxa"/>
            <w:vMerge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  <w:tr w:rsidR="00A957CE" w:rsidRPr="00A957CE" w:rsidTr="00B21B92">
        <w:trPr>
          <w:trHeight w:val="69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3.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Голофаев</w:t>
            </w:r>
            <w:r w:rsidR="006621E8">
              <w:rPr>
                <w:sz w:val="22"/>
              </w:rPr>
              <w:t xml:space="preserve"> В.В. </w:t>
            </w:r>
          </w:p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</w:t>
            </w:r>
            <w:r w:rsidR="000C7B49" w:rsidRPr="00A957CE">
              <w:rPr>
                <w:sz w:val="22"/>
              </w:rPr>
              <w:t>вартира</w:t>
            </w:r>
          </w:p>
          <w:p w:rsidR="00155F9D" w:rsidRPr="00A957CE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155F9D" w:rsidRPr="00A957CE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</w:t>
            </w:r>
            <w:r w:rsidR="000C7B49" w:rsidRPr="00A957CE">
              <w:rPr>
                <w:sz w:val="22"/>
              </w:rPr>
              <w:t>ндивидуальная</w:t>
            </w:r>
          </w:p>
          <w:p w:rsidR="00155F9D" w:rsidRPr="00A957CE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63,3</w:t>
            </w:r>
          </w:p>
          <w:p w:rsidR="00155F9D" w:rsidRPr="00A957CE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155F9D" w:rsidRPr="00A957CE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100,</w:t>
            </w:r>
            <w:r w:rsidR="0010657E" w:rsidRPr="00A957CE"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автомобиль</w:t>
            </w:r>
          </w:p>
          <w:p w:rsidR="000C7B49" w:rsidRPr="00A957CE" w:rsidRDefault="00E502B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</w:t>
            </w:r>
            <w:r w:rsidRPr="00A957CE">
              <w:rPr>
                <w:sz w:val="22"/>
                <w:lang w:val="en-US"/>
              </w:rPr>
              <w:t>I</w:t>
            </w:r>
            <w:r w:rsidR="000C7B49" w:rsidRPr="00A957CE">
              <w:rPr>
                <w:sz w:val="22"/>
              </w:rPr>
              <w:t>А</w:t>
            </w:r>
          </w:p>
          <w:p w:rsidR="000C7B49" w:rsidRPr="00A957CE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RIO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155F9D" w:rsidP="0077120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3900438,14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660"/>
        </w:trPr>
        <w:tc>
          <w:tcPr>
            <w:tcW w:w="557" w:type="dxa"/>
            <w:vMerge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0C7B49" w:rsidRPr="00A957CE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A957CE" w:rsidRDefault="000C7B49" w:rsidP="00F40949">
            <w:pPr>
              <w:spacing w:before="0" w:after="0" w:line="240" w:lineRule="atLeast"/>
              <w:ind w:firstLine="35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A957CE" w:rsidRDefault="000C7B49" w:rsidP="00F40949">
            <w:pPr>
              <w:spacing w:before="0" w:after="0" w:line="240" w:lineRule="atLeast"/>
              <w:ind w:firstLine="36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A957CE" w:rsidRDefault="000C7B49" w:rsidP="00F40949">
            <w:pPr>
              <w:spacing w:before="0" w:after="0" w:line="240" w:lineRule="atLeast"/>
              <w:ind w:firstLine="35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A957CE" w:rsidRDefault="000C7B49" w:rsidP="00F40949">
            <w:pPr>
              <w:spacing w:before="0" w:after="0" w:line="240" w:lineRule="atLeast"/>
              <w:ind w:firstLine="35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A957CE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100,</w:t>
            </w:r>
            <w:r w:rsidR="0010657E" w:rsidRPr="00A957CE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C7B49" w:rsidRPr="00A957CE" w:rsidRDefault="008662C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-</w:t>
            </w:r>
          </w:p>
        </w:tc>
        <w:tc>
          <w:tcPr>
            <w:tcW w:w="1416" w:type="dxa"/>
            <w:vMerge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598"/>
        </w:trPr>
        <w:tc>
          <w:tcPr>
            <w:tcW w:w="557" w:type="dxa"/>
            <w:vMerge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0C7B49" w:rsidRPr="00A957CE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A957CE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A957CE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100,</w:t>
            </w:r>
            <w:r w:rsidR="0010657E" w:rsidRPr="00A957CE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A957CE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C7B49" w:rsidRPr="00A957CE" w:rsidRDefault="000C7B49" w:rsidP="00155F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0C7B49" w:rsidRPr="00A957CE" w:rsidRDefault="008662C7" w:rsidP="00155F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-</w:t>
            </w:r>
          </w:p>
        </w:tc>
        <w:tc>
          <w:tcPr>
            <w:tcW w:w="1416" w:type="dxa"/>
            <w:vMerge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446"/>
        </w:trPr>
        <w:tc>
          <w:tcPr>
            <w:tcW w:w="557" w:type="dxa"/>
            <w:vMerge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0C7B49" w:rsidRPr="00A957CE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0C7B49" w:rsidRPr="00A957CE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A957CE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A957CE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100,</w:t>
            </w:r>
            <w:r w:rsidR="0010657E" w:rsidRPr="00A957CE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A957CE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C7B49" w:rsidRPr="00A957CE" w:rsidRDefault="008662C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-</w:t>
            </w:r>
          </w:p>
        </w:tc>
        <w:tc>
          <w:tcPr>
            <w:tcW w:w="1416" w:type="dxa"/>
            <w:vMerge/>
            <w:shd w:val="clear" w:color="auto" w:fill="auto"/>
          </w:tcPr>
          <w:p w:rsidR="000C7B49" w:rsidRPr="00A957CE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126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E1410" w:rsidRPr="00A957CE" w:rsidRDefault="00191B4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4</w:t>
            </w:r>
            <w:r w:rsidR="005E1410" w:rsidRPr="00A957CE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Лапшина</w:t>
            </w:r>
            <w:r w:rsidR="006621E8">
              <w:rPr>
                <w:sz w:val="22"/>
              </w:rPr>
              <w:t xml:space="preserve"> И.В. </w:t>
            </w:r>
          </w:p>
          <w:p w:rsidR="005E1410" w:rsidRPr="00A957CE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1410" w:rsidRPr="00A957CE" w:rsidRDefault="005E1410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5E1410" w:rsidRPr="00A957CE" w:rsidRDefault="00A377F4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</w:t>
            </w:r>
            <w:r w:rsidR="005E1410" w:rsidRPr="00A957CE">
              <w:rPr>
                <w:sz w:val="22"/>
              </w:rPr>
              <w:t>вартира</w:t>
            </w:r>
          </w:p>
          <w:p w:rsidR="00A377F4" w:rsidRPr="00A957CE" w:rsidRDefault="00A377F4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  <w:p w:rsidR="00995740" w:rsidRPr="00A957CE" w:rsidRDefault="0099574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E1410" w:rsidRPr="00A957CE" w:rsidRDefault="00A377F4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</w:t>
            </w:r>
            <w:r w:rsidR="005E1410" w:rsidRPr="00A957CE">
              <w:rPr>
                <w:sz w:val="22"/>
              </w:rPr>
              <w:t>ндивидуальная</w:t>
            </w:r>
          </w:p>
          <w:p w:rsidR="00A377F4" w:rsidRPr="00A957CE" w:rsidRDefault="00A377F4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совместная</w:t>
            </w:r>
          </w:p>
          <w:p w:rsidR="00995740" w:rsidRPr="00A957CE" w:rsidRDefault="0099574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совместная</w:t>
            </w:r>
          </w:p>
          <w:p w:rsidR="00A377F4" w:rsidRPr="00A957CE" w:rsidRDefault="00A377F4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A957CE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75,8</w:t>
            </w:r>
          </w:p>
          <w:p w:rsidR="00A377F4" w:rsidRPr="00A957CE" w:rsidRDefault="00A377F4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2000,0</w:t>
            </w:r>
          </w:p>
          <w:p w:rsidR="005E1410" w:rsidRPr="00A957CE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95740" w:rsidRPr="00A957CE" w:rsidRDefault="0099574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8D25A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156,9</w:t>
            </w:r>
          </w:p>
        </w:tc>
        <w:tc>
          <w:tcPr>
            <w:tcW w:w="992" w:type="dxa"/>
            <w:shd w:val="clear" w:color="auto" w:fill="auto"/>
          </w:tcPr>
          <w:p w:rsidR="00A377F4" w:rsidRPr="00A957CE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5E1410" w:rsidRPr="00A957CE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 </w:t>
            </w:r>
          </w:p>
          <w:p w:rsidR="005E1410" w:rsidRPr="00A957CE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  <w:p w:rsidR="005E1410" w:rsidRPr="00A957CE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95740" w:rsidRPr="00A957CE" w:rsidRDefault="0099574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E1410" w:rsidRPr="00A957CE" w:rsidRDefault="005E1410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5E1410" w:rsidRPr="00A957CE" w:rsidRDefault="008D25A5" w:rsidP="007E64B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A957CE">
              <w:rPr>
                <w:sz w:val="22"/>
              </w:rPr>
              <w:t>3502801,09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60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супруг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377F4" w:rsidRPr="00A957CE" w:rsidRDefault="00A377F4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 (1/3)</w:t>
            </w:r>
          </w:p>
          <w:p w:rsidR="00A377F4" w:rsidRPr="00A957CE" w:rsidRDefault="00A377F4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совместная</w:t>
            </w: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</w:t>
            </w: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lastRenderedPageBreak/>
              <w:t>совместная</w:t>
            </w: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lastRenderedPageBreak/>
              <w:t>54,7</w:t>
            </w: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377F4" w:rsidRPr="00A957CE" w:rsidRDefault="00A377F4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2000,0</w:t>
            </w: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D662B" w:rsidRPr="00A957CE" w:rsidRDefault="005D662B" w:rsidP="009957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156,0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377F4" w:rsidRPr="00A957CE" w:rsidRDefault="00A377F4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lastRenderedPageBreak/>
              <w:t>Россия</w:t>
            </w:r>
          </w:p>
          <w:p w:rsidR="005D662B" w:rsidRPr="00A957CE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75,8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662B" w:rsidRPr="00A957CE" w:rsidRDefault="005D662B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автомобиль</w:t>
            </w:r>
          </w:p>
          <w:p w:rsidR="005D662B" w:rsidRPr="00A957CE" w:rsidRDefault="005D662B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VOLVO XC70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662B" w:rsidRPr="00A957CE" w:rsidRDefault="005D662B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135000,0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662B" w:rsidRPr="00A957CE" w:rsidRDefault="005D662B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D662B" w:rsidRPr="00A957CE" w:rsidRDefault="005D662B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5E1410" w:rsidRPr="00A957CE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5E1410" w:rsidRPr="00A957CE" w:rsidRDefault="008662C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-</w:t>
            </w:r>
          </w:p>
        </w:tc>
        <w:tc>
          <w:tcPr>
            <w:tcW w:w="1416" w:type="dxa"/>
            <w:vMerge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759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E1410" w:rsidRPr="00A957CE" w:rsidRDefault="00191B4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5</w:t>
            </w:r>
            <w:r w:rsidR="005E1410" w:rsidRPr="00A957CE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Мындря</w:t>
            </w:r>
            <w:r w:rsidR="006621E8">
              <w:rPr>
                <w:sz w:val="22"/>
              </w:rPr>
              <w:t xml:space="preserve"> Д.И. </w:t>
            </w:r>
          </w:p>
          <w:p w:rsidR="005E1410" w:rsidRPr="00A957CE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1410" w:rsidRPr="00A957CE" w:rsidRDefault="005E1410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(1/2)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37,8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E1410" w:rsidRPr="00A957CE" w:rsidRDefault="00651AB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1410" w:rsidRPr="00A957CE" w:rsidRDefault="00651AB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80,8</w:t>
            </w:r>
          </w:p>
        </w:tc>
        <w:tc>
          <w:tcPr>
            <w:tcW w:w="992" w:type="dxa"/>
            <w:shd w:val="clear" w:color="auto" w:fill="auto"/>
          </w:tcPr>
          <w:p w:rsidR="005E1410" w:rsidRPr="00A957CE" w:rsidRDefault="00651AB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5E1410" w:rsidRPr="00A957CE" w:rsidRDefault="00651AB2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4283606,17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 xml:space="preserve">супруг </w:t>
            </w:r>
          </w:p>
        </w:tc>
        <w:tc>
          <w:tcPr>
            <w:tcW w:w="1134" w:type="dxa"/>
            <w:vMerge/>
            <w:shd w:val="clear" w:color="auto" w:fill="auto"/>
          </w:tcPr>
          <w:p w:rsidR="005E1410" w:rsidRPr="00A957CE" w:rsidRDefault="005E1410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гараж-стоянка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нежилое здание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(1/2)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(1/2)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(1/52)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1014,0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1045,0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78,4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61,7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2206,1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155,9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51AB2" w:rsidRPr="00A957CE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5E1410" w:rsidRPr="00A957CE" w:rsidRDefault="005E1410" w:rsidP="005E141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5E1410" w:rsidRPr="00A957CE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автомобиль</w:t>
            </w:r>
          </w:p>
          <w:p w:rsidR="005E1410" w:rsidRPr="00A957CE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A957CE">
              <w:rPr>
                <w:sz w:val="22"/>
                <w:lang w:val="en-US"/>
              </w:rPr>
              <w:t>MERCEDES</w:t>
            </w:r>
            <w:r w:rsidR="00277835" w:rsidRPr="00A957CE">
              <w:rPr>
                <w:sz w:val="22"/>
              </w:rPr>
              <w:t>-</w:t>
            </w:r>
            <w:r w:rsidR="00277835" w:rsidRPr="00A957CE">
              <w:rPr>
                <w:sz w:val="22"/>
                <w:lang w:val="en-US"/>
              </w:rPr>
              <w:t>BENZ</w:t>
            </w:r>
          </w:p>
          <w:p w:rsidR="005E1410" w:rsidRPr="00A957CE" w:rsidRDefault="005E1410" w:rsidP="00C365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GL</w:t>
            </w:r>
            <w:r w:rsidR="00C36510" w:rsidRPr="00A957CE">
              <w:rPr>
                <w:sz w:val="22"/>
              </w:rPr>
              <w:t xml:space="preserve"> 40</w:t>
            </w:r>
            <w:r w:rsidRPr="00A957CE">
              <w:rPr>
                <w:sz w:val="22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E1410" w:rsidRPr="00A957CE" w:rsidRDefault="00651AB2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3489767,27</w:t>
            </w:r>
          </w:p>
        </w:tc>
        <w:tc>
          <w:tcPr>
            <w:tcW w:w="1416" w:type="dxa"/>
            <w:vMerge/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1765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автомобиль</w:t>
            </w:r>
          </w:p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MERCEDES</w:t>
            </w:r>
            <w:r w:rsidR="00277835" w:rsidRPr="00A957CE">
              <w:rPr>
                <w:sz w:val="22"/>
                <w:lang w:val="en-US"/>
              </w:rPr>
              <w:t>-BENZ</w:t>
            </w:r>
            <w:r w:rsidRPr="00A957CE">
              <w:rPr>
                <w:sz w:val="22"/>
              </w:rPr>
              <w:t xml:space="preserve"> </w:t>
            </w:r>
          </w:p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GLK</w:t>
            </w:r>
            <w:r w:rsidRPr="00A957CE">
              <w:rPr>
                <w:sz w:val="22"/>
              </w:rPr>
              <w:t xml:space="preserve"> 300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A957CE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821D44" w:rsidRPr="00A957CE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A957CE" w:rsidRDefault="00821D44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A957CE" w:rsidRDefault="001313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-</w:t>
            </w:r>
          </w:p>
        </w:tc>
        <w:tc>
          <w:tcPr>
            <w:tcW w:w="1416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A957CE" w:rsidRDefault="00821D44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78,4</w:t>
            </w: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80,8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821D44" w:rsidRPr="00A957CE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A957CE" w:rsidRDefault="00821D44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821D44" w:rsidRPr="00A957CE" w:rsidRDefault="001313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-</w:t>
            </w:r>
          </w:p>
        </w:tc>
        <w:tc>
          <w:tcPr>
            <w:tcW w:w="1416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A957CE" w:rsidRDefault="00821D44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5C13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CB0505" w:rsidRDefault="00CB0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B0505" w:rsidRDefault="00CB0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B0505" w:rsidRPr="00A957CE" w:rsidRDefault="00CB0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78,4</w:t>
            </w: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80,8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5C13" w:rsidRPr="00A957CE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002B1" w:rsidRPr="00A957CE" w:rsidTr="00B21B92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lastRenderedPageBreak/>
              <w:t>6.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Пашкова</w:t>
            </w:r>
            <w:r w:rsidR="006621E8">
              <w:rPr>
                <w:sz w:val="22"/>
              </w:rPr>
              <w:t xml:space="preserve"> Е.Ю. </w:t>
            </w: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002B1" w:rsidRPr="00A957CE" w:rsidRDefault="006002B1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(1/3)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совместная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96,6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51,3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A957CE">
              <w:rPr>
                <w:sz w:val="22"/>
              </w:rPr>
              <w:t>машино</w:t>
            </w:r>
            <w:proofErr w:type="spellEnd"/>
            <w:r w:rsidRPr="00A957CE">
              <w:rPr>
                <w:sz w:val="22"/>
              </w:rPr>
              <w:t>-место</w:t>
            </w: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гараж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14,9</w:t>
            </w: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32,0</w:t>
            </w: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70,0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8615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739040,00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6002B1" w:rsidRPr="00A957CE" w:rsidTr="00B21B92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02B1" w:rsidRPr="00A957CE" w:rsidRDefault="006002B1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002B1" w:rsidRPr="00A957CE" w:rsidTr="00B21B92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супруг</w:t>
            </w:r>
          </w:p>
        </w:tc>
        <w:tc>
          <w:tcPr>
            <w:tcW w:w="1134" w:type="dxa"/>
            <w:vMerge/>
            <w:shd w:val="clear" w:color="auto" w:fill="auto"/>
          </w:tcPr>
          <w:p w:rsidR="006002B1" w:rsidRPr="00A957CE" w:rsidRDefault="006002B1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машиноместо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A957CE">
              <w:rPr>
                <w:sz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(1/3)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совместная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8615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8615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96,6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51,3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14,9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32,0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70,0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02B1" w:rsidRPr="00A957CE" w:rsidRDefault="006002B1" w:rsidP="008615F7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A957CE">
              <w:rPr>
                <w:sz w:val="22"/>
              </w:rPr>
              <w:t>автомобиль</w:t>
            </w:r>
          </w:p>
          <w:p w:rsidR="006002B1" w:rsidRPr="00A957CE" w:rsidRDefault="006002B1" w:rsidP="008615F7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A957CE">
              <w:rPr>
                <w:bCs/>
                <w:sz w:val="22"/>
                <w:shd w:val="clear" w:color="auto" w:fill="FFFFFF"/>
                <w:lang w:val="en-US"/>
              </w:rPr>
              <w:t>LAND CRUISER PRADO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002B1" w:rsidRPr="00A957CE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3567523,00</w:t>
            </w:r>
          </w:p>
        </w:tc>
        <w:tc>
          <w:tcPr>
            <w:tcW w:w="1416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002B1" w:rsidRPr="00A957CE" w:rsidTr="00B21B92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02B1" w:rsidRPr="00A957CE" w:rsidRDefault="006002B1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02B1" w:rsidRPr="00A957CE" w:rsidRDefault="006002B1" w:rsidP="00375A5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002B1" w:rsidRPr="00A957CE" w:rsidTr="00B21B92">
        <w:trPr>
          <w:trHeight w:val="459"/>
        </w:trPr>
        <w:tc>
          <w:tcPr>
            <w:tcW w:w="557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летний ребенок</w:t>
            </w: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02B1" w:rsidRPr="00A957CE" w:rsidRDefault="006002B1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(1/3)</w:t>
            </w:r>
          </w:p>
        </w:tc>
        <w:tc>
          <w:tcPr>
            <w:tcW w:w="1276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A957CE">
              <w:rPr>
                <w:sz w:val="22"/>
              </w:rPr>
              <w:t>-</w:t>
            </w:r>
          </w:p>
        </w:tc>
        <w:tc>
          <w:tcPr>
            <w:tcW w:w="1416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002B1" w:rsidRPr="00A957CE" w:rsidTr="00B21B92">
        <w:trPr>
          <w:trHeight w:val="459"/>
        </w:trPr>
        <w:tc>
          <w:tcPr>
            <w:tcW w:w="557" w:type="dxa"/>
            <w:vMerge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6002B1" w:rsidRPr="00A957CE" w:rsidRDefault="006002B1" w:rsidP="008615F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6002B1" w:rsidRPr="00A957CE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6002B1" w:rsidRPr="00A957CE" w:rsidRDefault="006002B1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6002B1" w:rsidRPr="00A957CE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759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70BF" w:rsidRPr="00A957CE" w:rsidRDefault="00191B4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7</w:t>
            </w:r>
            <w:r w:rsidR="00D470BF" w:rsidRPr="00A957CE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Погадаев</w:t>
            </w:r>
            <w:r w:rsidR="006621E8">
              <w:rPr>
                <w:sz w:val="22"/>
              </w:rPr>
              <w:t xml:space="preserve"> Н.Н. </w:t>
            </w:r>
          </w:p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A957CE" w:rsidRDefault="00D470BF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70BF" w:rsidRPr="00A957CE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70BF" w:rsidRPr="00A957CE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470BF" w:rsidRPr="00A957CE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D470BF" w:rsidRPr="00A957CE" w:rsidRDefault="00A4158D" w:rsidP="00B0753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3862673,22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458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1D44" w:rsidRPr="00A957CE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автомобиль</w:t>
            </w:r>
          </w:p>
          <w:p w:rsidR="00821D44" w:rsidRPr="00A957CE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PORSHE</w:t>
            </w:r>
            <w:r w:rsidR="00375A5E" w:rsidRPr="00A957CE">
              <w:rPr>
                <w:sz w:val="22"/>
                <w:lang w:val="en-US"/>
              </w:rPr>
              <w:t xml:space="preserve"> </w:t>
            </w:r>
            <w:r w:rsidRPr="00A957CE">
              <w:rPr>
                <w:sz w:val="22"/>
                <w:lang w:val="en-US"/>
              </w:rPr>
              <w:t>CAYENNE</w:t>
            </w:r>
          </w:p>
          <w:p w:rsidR="00A4158D" w:rsidRPr="00A957CE" w:rsidRDefault="00A4158D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21D44" w:rsidRPr="00A957CE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289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70BF" w:rsidRPr="00A957CE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A957CE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A957CE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28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A957CE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A957CE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A957CE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285"/>
        </w:trPr>
        <w:tc>
          <w:tcPr>
            <w:tcW w:w="557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70BF" w:rsidRPr="00A957CE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A957CE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A957CE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292"/>
        </w:trPr>
        <w:tc>
          <w:tcPr>
            <w:tcW w:w="557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470BF" w:rsidRPr="00A957CE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406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5505" w:rsidRPr="00A957CE" w:rsidRDefault="00191B4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lastRenderedPageBreak/>
              <w:t>8</w:t>
            </w:r>
            <w:r w:rsidR="00A15505" w:rsidRPr="00A957CE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Рассомагина</w:t>
            </w:r>
            <w:r w:rsidR="006621E8">
              <w:rPr>
                <w:sz w:val="22"/>
              </w:rPr>
              <w:t xml:space="preserve"> Н.Л. </w:t>
            </w:r>
          </w:p>
          <w:p w:rsidR="00A15505" w:rsidRPr="00A957CE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15505" w:rsidRPr="00A957CE" w:rsidRDefault="00A15505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5505" w:rsidRPr="00A957CE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</w:t>
            </w:r>
            <w:r w:rsidR="00A15505" w:rsidRPr="00A957CE">
              <w:rPr>
                <w:sz w:val="22"/>
              </w:rPr>
              <w:t>вартира</w:t>
            </w:r>
          </w:p>
          <w:p w:rsidR="00D6193F" w:rsidRPr="00A957CE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1E342E" w:rsidRPr="00A957CE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6193F" w:rsidRPr="00A957CE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E342E" w:rsidRPr="00A957CE" w:rsidRDefault="001E342E" w:rsidP="001E3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  <w:p w:rsidR="001E342E" w:rsidRPr="00A957CE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15505" w:rsidRPr="00A957CE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</w:t>
            </w:r>
            <w:r w:rsidR="00A15505" w:rsidRPr="00A957CE">
              <w:rPr>
                <w:sz w:val="22"/>
              </w:rPr>
              <w:t>ндивидуальная</w:t>
            </w:r>
          </w:p>
          <w:p w:rsidR="00D6193F" w:rsidRPr="00A957CE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(1/2)</w:t>
            </w:r>
          </w:p>
          <w:p w:rsidR="00D6193F" w:rsidRPr="00A957CE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E342E" w:rsidRPr="00A957CE" w:rsidRDefault="001E342E" w:rsidP="001E3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  <w:p w:rsidR="001E342E" w:rsidRPr="00A957CE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57,9</w:t>
            </w:r>
          </w:p>
          <w:p w:rsidR="00D6193F" w:rsidRPr="00A957CE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75,1</w:t>
            </w:r>
          </w:p>
          <w:p w:rsidR="001E342E" w:rsidRPr="00A957CE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6193F" w:rsidRPr="00A957CE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E342E" w:rsidRPr="00A957CE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976,0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D6193F" w:rsidRPr="00A957CE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1E342E" w:rsidRPr="00A957CE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6193F" w:rsidRPr="00A957CE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E342E" w:rsidRPr="00A957CE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жилой</w:t>
            </w: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дом</w:t>
            </w:r>
          </w:p>
          <w:p w:rsidR="00D6193F" w:rsidRPr="00A957CE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57,5</w:t>
            </w: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6193F" w:rsidRPr="00A957CE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4000,0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6193F" w:rsidRPr="00A957CE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0E3339" w:rsidRPr="00A957CE" w:rsidRDefault="00B21B9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A957CE">
              <w:rPr>
                <w:sz w:val="22"/>
              </w:rPr>
              <w:t>автомобиль</w:t>
            </w:r>
            <w:r w:rsidR="0005745E">
              <w:rPr>
                <w:sz w:val="22"/>
                <w:lang w:val="en-US"/>
              </w:rPr>
              <w:t>H</w:t>
            </w:r>
            <w:bookmarkStart w:id="0" w:name="_GoBack"/>
            <w:bookmarkEnd w:id="0"/>
            <w:r w:rsidR="000E3339" w:rsidRPr="00A957CE">
              <w:rPr>
                <w:sz w:val="22"/>
                <w:lang w:val="en-US"/>
              </w:rPr>
              <w:t>YUNDAI</w:t>
            </w:r>
          </w:p>
          <w:p w:rsidR="00A15505" w:rsidRPr="00A957CE" w:rsidRDefault="001E342E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SANTA FE</w:t>
            </w:r>
          </w:p>
          <w:p w:rsidR="007B163F" w:rsidRPr="00A957CE" w:rsidRDefault="007B163F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A15505" w:rsidRPr="00A957CE" w:rsidRDefault="00D6193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3451604,64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A957CE" w:rsidRPr="00A957CE" w:rsidTr="00B21B92">
        <w:trPr>
          <w:trHeight w:val="413"/>
        </w:trPr>
        <w:tc>
          <w:tcPr>
            <w:tcW w:w="557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0"/>
              </w:rPr>
            </w:pPr>
            <w:r w:rsidRPr="00A957CE">
              <w:rPr>
                <w:sz w:val="20"/>
              </w:rPr>
              <w:t>минитрактор</w:t>
            </w: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DONGFENGDF244</w:t>
            </w:r>
          </w:p>
        </w:tc>
        <w:tc>
          <w:tcPr>
            <w:tcW w:w="1277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1012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5505" w:rsidRPr="00A957CE" w:rsidRDefault="00191B4E" w:rsidP="00191B4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9.</w:t>
            </w:r>
          </w:p>
        </w:tc>
        <w:tc>
          <w:tcPr>
            <w:tcW w:w="1711" w:type="dxa"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Рогожин</w:t>
            </w:r>
            <w:r w:rsidR="006621E8">
              <w:rPr>
                <w:sz w:val="22"/>
              </w:rPr>
              <w:t xml:space="preserve"> С.П. </w:t>
            </w:r>
          </w:p>
          <w:p w:rsidR="00A15505" w:rsidRPr="00A957CE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15505" w:rsidRPr="00A957CE" w:rsidRDefault="00A15505" w:rsidP="001E3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жилой дом</w:t>
            </w:r>
          </w:p>
          <w:p w:rsidR="00B21B92" w:rsidRPr="00A957CE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  <w:p w:rsidR="00B21B92" w:rsidRPr="00A957CE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22CFA" w:rsidRPr="00A957CE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A957CE">
              <w:rPr>
                <w:sz w:val="22"/>
              </w:rPr>
              <w:t>машино</w:t>
            </w:r>
            <w:proofErr w:type="spellEnd"/>
            <w:r w:rsidRPr="00A957CE">
              <w:rPr>
                <w:sz w:val="22"/>
              </w:rPr>
              <w:t>-место</w:t>
            </w:r>
          </w:p>
        </w:tc>
        <w:tc>
          <w:tcPr>
            <w:tcW w:w="1843" w:type="dxa"/>
            <w:shd w:val="clear" w:color="auto" w:fill="auto"/>
          </w:tcPr>
          <w:p w:rsidR="00A15505" w:rsidRPr="00A957CE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  <w:p w:rsidR="00B21B92" w:rsidRPr="00A957CE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  <w:p w:rsidR="00922CFA" w:rsidRPr="00A957CE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21B92" w:rsidRPr="00A957CE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22CFA" w:rsidRPr="00A957CE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36,3</w:t>
            </w:r>
          </w:p>
          <w:p w:rsidR="00B21B92" w:rsidRPr="00A957CE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2786,0</w:t>
            </w:r>
          </w:p>
          <w:p w:rsidR="00922CFA" w:rsidRPr="00A957CE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21B92" w:rsidRPr="00A957CE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22CFA" w:rsidRPr="00A957CE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B21B92" w:rsidRPr="00A957CE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922CFA" w:rsidRPr="00A957CE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21B92" w:rsidRPr="00A957CE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22CFA" w:rsidRPr="00A957CE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6B88" w:rsidRPr="00A957CE" w:rsidRDefault="00656B88" w:rsidP="00656B8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автомобиль</w:t>
            </w:r>
          </w:p>
          <w:p w:rsidR="00A15505" w:rsidRPr="00A957CE" w:rsidRDefault="00656B88" w:rsidP="00656B8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A957CE">
              <w:rPr>
                <w:sz w:val="22"/>
                <w:lang w:val="en-US"/>
              </w:rPr>
              <w:t>SKODA</w:t>
            </w:r>
            <w:r w:rsidRPr="00A957CE">
              <w:rPr>
                <w:sz w:val="22"/>
              </w:rPr>
              <w:t xml:space="preserve"> </w:t>
            </w:r>
            <w:r w:rsidRPr="00A957CE">
              <w:rPr>
                <w:sz w:val="22"/>
                <w:lang w:val="en-US"/>
              </w:rPr>
              <w:t>KODIAQ</w:t>
            </w:r>
          </w:p>
        </w:tc>
        <w:tc>
          <w:tcPr>
            <w:tcW w:w="1277" w:type="dxa"/>
            <w:shd w:val="clear" w:color="auto" w:fill="auto"/>
          </w:tcPr>
          <w:p w:rsidR="00A15505" w:rsidRPr="00A957CE" w:rsidRDefault="00995740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15874767,</w:t>
            </w:r>
            <w:r w:rsidRPr="00A957CE">
              <w:rPr>
                <w:sz w:val="22"/>
              </w:rPr>
              <w:br/>
              <w:t>26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1520"/>
        </w:trPr>
        <w:tc>
          <w:tcPr>
            <w:tcW w:w="557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B21B92" w:rsidRPr="00A957CE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  <w:p w:rsidR="00B43EDB" w:rsidRPr="00A957CE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(1/3)</w:t>
            </w:r>
          </w:p>
          <w:p w:rsidR="00B43EDB" w:rsidRPr="00A957CE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  <w:p w:rsidR="00B21B92" w:rsidRPr="00A957CE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56,6</w:t>
            </w: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58,0</w:t>
            </w:r>
          </w:p>
          <w:p w:rsidR="00B21B92" w:rsidRPr="00A957CE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1300,0</w:t>
            </w:r>
          </w:p>
        </w:tc>
        <w:tc>
          <w:tcPr>
            <w:tcW w:w="992" w:type="dxa"/>
            <w:shd w:val="clear" w:color="auto" w:fill="auto"/>
          </w:tcPr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B43EDB" w:rsidRPr="00A957CE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957CE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15505" w:rsidRPr="00A957CE" w:rsidRDefault="00A15505" w:rsidP="00C201D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A15505" w:rsidRPr="00A957CE" w:rsidRDefault="00932735" w:rsidP="005746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2100146,12</w:t>
            </w:r>
          </w:p>
        </w:tc>
        <w:tc>
          <w:tcPr>
            <w:tcW w:w="1416" w:type="dxa"/>
            <w:vMerge/>
            <w:shd w:val="clear" w:color="auto" w:fill="auto"/>
          </w:tcPr>
          <w:p w:rsidR="00A15505" w:rsidRPr="00A957CE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516"/>
        </w:trPr>
        <w:tc>
          <w:tcPr>
            <w:tcW w:w="557" w:type="dxa"/>
            <w:vMerge/>
            <w:shd w:val="clear" w:color="auto" w:fill="auto"/>
          </w:tcPr>
          <w:p w:rsidR="00C201D8" w:rsidRPr="00A957CE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C201D8" w:rsidRPr="00A957CE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C201D8" w:rsidRPr="00A957CE" w:rsidRDefault="00C201D8" w:rsidP="00A15505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A957CE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C201D8" w:rsidRPr="00A957CE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201D8" w:rsidRPr="00A957CE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201D8" w:rsidRPr="00A957CE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201D8" w:rsidRPr="00A957CE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01D8" w:rsidRPr="00A957CE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01D8" w:rsidRPr="00A957CE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01D8" w:rsidRPr="00A957CE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C201D8" w:rsidRPr="00A957CE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01D8" w:rsidRPr="00A957CE" w:rsidRDefault="00C201D8" w:rsidP="00932735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C201D8" w:rsidRPr="00A957CE" w:rsidRDefault="00C201D8" w:rsidP="00932735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201D8" w:rsidRPr="00A957CE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1022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0B1F" w:rsidRPr="00A957CE" w:rsidRDefault="00120B1F" w:rsidP="00191B4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1</w:t>
            </w:r>
            <w:r w:rsidR="00191B4E" w:rsidRPr="00A957CE">
              <w:rPr>
                <w:sz w:val="22"/>
              </w:rPr>
              <w:t>0</w:t>
            </w:r>
            <w:r w:rsidRPr="00A957CE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Силаев</w:t>
            </w:r>
            <w:r w:rsidR="006621E8">
              <w:rPr>
                <w:sz w:val="22"/>
              </w:rPr>
              <w:t xml:space="preserve"> Р.В. </w:t>
            </w:r>
            <w:r w:rsidRPr="00A957CE">
              <w:rPr>
                <w:sz w:val="22"/>
              </w:rPr>
              <w:t xml:space="preserve"> </w:t>
            </w:r>
          </w:p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0B1F" w:rsidRPr="00A957CE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(1/4)</w:t>
            </w:r>
          </w:p>
        </w:tc>
        <w:tc>
          <w:tcPr>
            <w:tcW w:w="1276" w:type="dxa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автомобиль</w:t>
            </w:r>
          </w:p>
          <w:p w:rsidR="00120B1F" w:rsidRPr="00A957CE" w:rsidRDefault="00C5769B" w:rsidP="0045666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bCs/>
                <w:sz w:val="22"/>
                <w:shd w:val="clear" w:color="auto" w:fill="FFFFFF"/>
              </w:rPr>
              <w:t>R</w:t>
            </w:r>
            <w:r w:rsidR="00456661" w:rsidRPr="00A957CE">
              <w:rPr>
                <w:bCs/>
                <w:sz w:val="22"/>
                <w:shd w:val="clear" w:color="auto" w:fill="FFFFFF"/>
                <w:lang w:val="en-US"/>
              </w:rPr>
              <w:t>ENAUIT</w:t>
            </w:r>
            <w:r w:rsidRPr="00A957CE">
              <w:rPr>
                <w:bCs/>
                <w:sz w:val="22"/>
                <w:shd w:val="clear" w:color="auto" w:fill="FFFFFF"/>
              </w:rPr>
              <w:t xml:space="preserve"> S</w:t>
            </w:r>
            <w:r w:rsidR="00456661" w:rsidRPr="00A957CE">
              <w:rPr>
                <w:bCs/>
                <w:sz w:val="22"/>
                <w:shd w:val="clear" w:color="auto" w:fill="FFFFFF"/>
                <w:lang w:val="en-US"/>
              </w:rPr>
              <w:t>CENIC</w:t>
            </w:r>
          </w:p>
        </w:tc>
        <w:tc>
          <w:tcPr>
            <w:tcW w:w="1277" w:type="dxa"/>
            <w:shd w:val="clear" w:color="auto" w:fill="auto"/>
          </w:tcPr>
          <w:p w:rsidR="00120B1F" w:rsidRPr="00A957CE" w:rsidRDefault="006F066D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3936052,29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236"/>
        </w:trPr>
        <w:tc>
          <w:tcPr>
            <w:tcW w:w="557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120B1F" w:rsidRPr="00A957CE" w:rsidRDefault="00120B1F" w:rsidP="00120B1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D4DD0" w:rsidRPr="00A957CE" w:rsidRDefault="00DD4DD0" w:rsidP="00DD4D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</w:t>
            </w:r>
            <w:r w:rsidR="00120B1F" w:rsidRPr="00A957CE">
              <w:rPr>
                <w:sz w:val="22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0B1F" w:rsidRPr="00A957CE" w:rsidRDefault="00DC28A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</w:t>
            </w:r>
            <w:r w:rsidR="00120B1F" w:rsidRPr="00A957CE">
              <w:rPr>
                <w:sz w:val="22"/>
              </w:rPr>
              <w:t>вартира</w:t>
            </w:r>
          </w:p>
          <w:p w:rsidR="00F81EF4" w:rsidRPr="00A957CE" w:rsidRDefault="00F81EF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81EF4" w:rsidRPr="00A957CE" w:rsidRDefault="00F81EF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0B1F" w:rsidRPr="00A957CE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44</w:t>
            </w:r>
            <w:r w:rsidRPr="00A957CE">
              <w:rPr>
                <w:sz w:val="22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20B1F" w:rsidRPr="00A957CE" w:rsidRDefault="00DC28A6" w:rsidP="00DC28A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4366,85</w:t>
            </w:r>
          </w:p>
        </w:tc>
        <w:tc>
          <w:tcPr>
            <w:tcW w:w="1416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232"/>
        </w:trPr>
        <w:tc>
          <w:tcPr>
            <w:tcW w:w="557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летний ребенок</w:t>
            </w:r>
          </w:p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B43EDB" w:rsidRPr="00A957CE" w:rsidRDefault="00B43ED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20B1F" w:rsidRPr="00A957CE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44,1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231"/>
        </w:trPr>
        <w:tc>
          <w:tcPr>
            <w:tcW w:w="557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B43EDB" w:rsidRPr="00A957CE" w:rsidRDefault="00B43ED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20B1F" w:rsidRPr="00A957CE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35,3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20B1F" w:rsidRPr="00A957CE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38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A957CE" w:rsidRDefault="00191B4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11</w:t>
            </w:r>
            <w:r w:rsidR="00386A26" w:rsidRPr="00A957CE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Снегур</w:t>
            </w:r>
            <w:r w:rsidR="006621E8">
              <w:rPr>
                <w:sz w:val="22"/>
              </w:rPr>
              <w:t xml:space="preserve"> А.А. </w:t>
            </w:r>
            <w:r w:rsidRPr="00A957CE">
              <w:rPr>
                <w:sz w:val="22"/>
              </w:rPr>
              <w:t xml:space="preserve"> </w:t>
            </w:r>
          </w:p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A957CE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(1/3)</w:t>
            </w: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68,7</w:t>
            </w:r>
          </w:p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22,5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06FA" w:rsidRPr="00A957CE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8706FA" w:rsidRPr="00A957CE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06FA" w:rsidRPr="00A957CE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706FA" w:rsidRPr="00A957CE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91,2</w:t>
            </w:r>
          </w:p>
          <w:p w:rsidR="008706FA" w:rsidRPr="00A957CE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06FA" w:rsidRPr="00A957CE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706FA" w:rsidRPr="00A957CE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8706FA" w:rsidRPr="00A957CE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06FA" w:rsidRPr="00A957CE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A957CE">
              <w:rPr>
                <w:sz w:val="24"/>
                <w:szCs w:val="24"/>
              </w:rPr>
              <w:t>автомобиль</w:t>
            </w:r>
          </w:p>
          <w:p w:rsidR="00386A26" w:rsidRPr="00A957CE" w:rsidRDefault="00386A26" w:rsidP="003B74E3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A957CE">
              <w:rPr>
                <w:sz w:val="24"/>
                <w:szCs w:val="24"/>
                <w:lang w:val="en-US"/>
              </w:rPr>
              <w:t>TOYOTA</w:t>
            </w:r>
          </w:p>
          <w:p w:rsidR="008706FA" w:rsidRPr="00A957CE" w:rsidRDefault="008706FA" w:rsidP="008706FA">
            <w:pPr>
              <w:spacing w:before="0" w:after="0" w:line="240" w:lineRule="atLeast"/>
              <w:ind w:firstLine="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A957CE">
              <w:rPr>
                <w:rStyle w:val="a9"/>
                <w:b w:val="0"/>
                <w:sz w:val="24"/>
                <w:szCs w:val="24"/>
                <w:lang w:val="en-US"/>
              </w:rPr>
              <w:t>L</w:t>
            </w:r>
            <w:r w:rsidR="00456661" w:rsidRPr="00A957CE">
              <w:rPr>
                <w:rStyle w:val="a9"/>
                <w:b w:val="0"/>
                <w:sz w:val="24"/>
                <w:szCs w:val="24"/>
                <w:lang w:val="en-US"/>
              </w:rPr>
              <w:t>AND</w:t>
            </w:r>
            <w:r w:rsidRPr="00A957CE">
              <w:rPr>
                <w:rStyle w:val="a9"/>
                <w:b w:val="0"/>
                <w:sz w:val="24"/>
                <w:szCs w:val="24"/>
              </w:rPr>
              <w:t xml:space="preserve"> </w:t>
            </w:r>
            <w:r w:rsidRPr="00A957CE">
              <w:rPr>
                <w:rStyle w:val="a9"/>
                <w:b w:val="0"/>
                <w:sz w:val="24"/>
                <w:szCs w:val="24"/>
                <w:lang w:val="en-US"/>
              </w:rPr>
              <w:t>C</w:t>
            </w:r>
            <w:r w:rsidR="00456661" w:rsidRPr="00A957CE">
              <w:rPr>
                <w:rStyle w:val="a9"/>
                <w:b w:val="0"/>
                <w:sz w:val="24"/>
                <w:szCs w:val="24"/>
                <w:lang w:val="en-US"/>
              </w:rPr>
              <w:t>RUISER</w:t>
            </w:r>
            <w:r w:rsidRPr="00A957CE">
              <w:rPr>
                <w:rStyle w:val="a9"/>
                <w:b w:val="0"/>
                <w:sz w:val="24"/>
                <w:szCs w:val="24"/>
              </w:rPr>
              <w:t xml:space="preserve">, </w:t>
            </w:r>
          </w:p>
          <w:p w:rsidR="008706FA" w:rsidRPr="00A957CE" w:rsidRDefault="008706FA" w:rsidP="008706FA">
            <w:pPr>
              <w:spacing w:before="0" w:after="0" w:line="24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A957CE">
              <w:rPr>
                <w:rStyle w:val="a9"/>
                <w:b w:val="0"/>
                <w:sz w:val="24"/>
                <w:szCs w:val="24"/>
              </w:rPr>
              <w:lastRenderedPageBreak/>
              <w:t>прицеп МЗСА 817717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386A26" w:rsidRPr="00A957CE" w:rsidRDefault="008D25A5" w:rsidP="003B74E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lastRenderedPageBreak/>
              <w:t>4354107,76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331"/>
        </w:trPr>
        <w:tc>
          <w:tcPr>
            <w:tcW w:w="557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42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386A26" w:rsidRPr="00A957CE" w:rsidRDefault="00386A26" w:rsidP="008706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(</w:t>
            </w:r>
            <w:r w:rsidRPr="00A957CE">
              <w:rPr>
                <w:sz w:val="22"/>
              </w:rPr>
              <w:t>1/3</w:t>
            </w:r>
            <w:r w:rsidRPr="00A957CE">
              <w:rPr>
                <w:sz w:val="22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68,7</w:t>
            </w:r>
          </w:p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386A26" w:rsidRPr="00A957CE" w:rsidRDefault="00386A26" w:rsidP="008706F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06FA" w:rsidRPr="00A957CE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8706FA" w:rsidRPr="00A957CE" w:rsidRDefault="008706FA" w:rsidP="008D25A5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5A0C85" w:rsidRPr="00A957CE" w:rsidRDefault="005A0C8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706FA" w:rsidRPr="00A957CE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91,2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8706FA" w:rsidRPr="00A957CE" w:rsidRDefault="008706FA" w:rsidP="008D25A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386A26" w:rsidRPr="00A957CE" w:rsidRDefault="008D25A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53847,15</w:t>
            </w:r>
          </w:p>
        </w:tc>
        <w:tc>
          <w:tcPr>
            <w:tcW w:w="141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154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316"/>
        </w:trPr>
        <w:tc>
          <w:tcPr>
            <w:tcW w:w="557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несовершенно-</w:t>
            </w:r>
          </w:p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7E26F7" w:rsidRPr="00A957CE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E26F7" w:rsidRPr="00A957CE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68,7</w:t>
            </w:r>
          </w:p>
          <w:p w:rsidR="007E26F7" w:rsidRPr="00A957CE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E26F7" w:rsidRPr="00A957CE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91,2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A957CE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7E26F7" w:rsidRPr="00A957CE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E26F7" w:rsidRPr="00A957CE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7E26F7" w:rsidRPr="00A957CE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162"/>
        </w:trPr>
        <w:tc>
          <w:tcPr>
            <w:tcW w:w="557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86A26" w:rsidRPr="00A957CE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2530"/>
        </w:trPr>
        <w:tc>
          <w:tcPr>
            <w:tcW w:w="557" w:type="dxa"/>
            <w:vMerge w:val="restart"/>
            <w:shd w:val="clear" w:color="auto" w:fill="auto"/>
          </w:tcPr>
          <w:p w:rsidR="002366F7" w:rsidRPr="00A957CE" w:rsidRDefault="002366F7" w:rsidP="00191B4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1</w:t>
            </w:r>
            <w:r w:rsidR="00191B4E" w:rsidRPr="00A957CE">
              <w:rPr>
                <w:sz w:val="22"/>
              </w:rPr>
              <w:t>2</w:t>
            </w:r>
            <w:r w:rsidRPr="00A957CE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Уколов</w:t>
            </w:r>
            <w:r w:rsidR="006621E8">
              <w:rPr>
                <w:sz w:val="22"/>
              </w:rPr>
              <w:t xml:space="preserve"> С.М. </w:t>
            </w:r>
          </w:p>
          <w:p w:rsidR="002366F7" w:rsidRPr="00A957CE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66F7" w:rsidRPr="00A957CE" w:rsidRDefault="002366F7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земельный участок</w:t>
            </w: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садовый домик</w:t>
            </w: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(1/2)</w:t>
            </w: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(1/2)</w:t>
            </w: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126,0</w:t>
            </w: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53,7</w:t>
            </w: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656,0</w:t>
            </w: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66F7" w:rsidRPr="00A957CE" w:rsidRDefault="002366F7" w:rsidP="00FD3F6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366F7" w:rsidRPr="00A957CE" w:rsidRDefault="002366F7" w:rsidP="00FD3F6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66F7" w:rsidRPr="00A957CE" w:rsidRDefault="002366F7" w:rsidP="00FD3F6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автомобиль</w:t>
            </w:r>
          </w:p>
          <w:p w:rsidR="002366F7" w:rsidRPr="00A957CE" w:rsidRDefault="002366F7" w:rsidP="00C201D8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A957CE">
              <w:rPr>
                <w:sz w:val="22"/>
                <w:lang w:val="en-US"/>
              </w:rPr>
              <w:t>HONDA</w:t>
            </w:r>
          </w:p>
          <w:p w:rsidR="002366F7" w:rsidRPr="00A957CE" w:rsidRDefault="002366F7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CR-V</w:t>
            </w:r>
          </w:p>
        </w:tc>
        <w:tc>
          <w:tcPr>
            <w:tcW w:w="1277" w:type="dxa"/>
            <w:shd w:val="clear" w:color="auto" w:fill="auto"/>
          </w:tcPr>
          <w:p w:rsidR="002366F7" w:rsidRPr="00A957CE" w:rsidRDefault="00FD3F65" w:rsidP="002D662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5173789,63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981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B43EDB" w:rsidRPr="00A957CE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(1/2)</w:t>
            </w:r>
          </w:p>
          <w:p w:rsidR="00B43EDB" w:rsidRPr="00A957CE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 долевая</w:t>
            </w: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(1/2)</w:t>
            </w:r>
          </w:p>
          <w:p w:rsidR="00B43EDB" w:rsidRPr="00A957CE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126,0</w:t>
            </w: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53,7</w:t>
            </w: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6F7" w:rsidRPr="00A957CE" w:rsidRDefault="00FD3F65" w:rsidP="00F3534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1643914,13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303"/>
        </w:trPr>
        <w:tc>
          <w:tcPr>
            <w:tcW w:w="557" w:type="dxa"/>
            <w:vMerge w:val="restart"/>
            <w:shd w:val="clear" w:color="auto" w:fill="auto"/>
          </w:tcPr>
          <w:p w:rsidR="00121C32" w:rsidRPr="00A957CE" w:rsidRDefault="00121C32" w:rsidP="00191B4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1</w:t>
            </w:r>
            <w:r w:rsidR="00191B4E" w:rsidRPr="00A957CE">
              <w:rPr>
                <w:sz w:val="22"/>
              </w:rPr>
              <w:t>3</w:t>
            </w:r>
            <w:r w:rsidRPr="00A957CE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Химичев</w:t>
            </w:r>
            <w:r w:rsidR="006621E8">
              <w:rPr>
                <w:sz w:val="22"/>
              </w:rPr>
              <w:t xml:space="preserve"> В.А. </w:t>
            </w:r>
          </w:p>
          <w:p w:rsidR="00121C32" w:rsidRPr="00A957CE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1C32" w:rsidRPr="00A957CE" w:rsidRDefault="00121C32" w:rsidP="00444B8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21C32" w:rsidRPr="00A957CE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21C32" w:rsidRPr="00A957CE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</w:t>
            </w:r>
          </w:p>
          <w:p w:rsidR="00121C32" w:rsidRPr="00A957CE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совместная</w:t>
            </w:r>
          </w:p>
          <w:p w:rsidR="00B43EDB" w:rsidRPr="00A957CE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21C32" w:rsidRPr="00A957CE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</w:t>
            </w:r>
          </w:p>
          <w:p w:rsidR="00B43EDB" w:rsidRPr="00A957CE" w:rsidRDefault="00121C32" w:rsidP="005E097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совместная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1C32" w:rsidRPr="00A957CE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139,7</w:t>
            </w:r>
          </w:p>
          <w:p w:rsidR="00121C32" w:rsidRPr="00A957CE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21C32" w:rsidRPr="00A957CE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101,7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C32" w:rsidRPr="00A957CE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121C32" w:rsidRPr="00A957CE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21C32" w:rsidRPr="00A957CE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1C32" w:rsidRPr="00A957CE" w:rsidRDefault="002417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автомобиль</w:t>
            </w:r>
          </w:p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MAZDA</w:t>
            </w:r>
            <w:r w:rsidRPr="00A957CE">
              <w:rPr>
                <w:sz w:val="22"/>
              </w:rPr>
              <w:t xml:space="preserve"> </w:t>
            </w:r>
          </w:p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  <w:lang w:val="en-US"/>
              </w:rPr>
              <w:t>CX</w:t>
            </w:r>
            <w:r w:rsidRPr="00A957CE">
              <w:rPr>
                <w:sz w:val="22"/>
              </w:rPr>
              <w:t>-5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C32" w:rsidRPr="00A957CE" w:rsidRDefault="00241749" w:rsidP="009945E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4336871,54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549"/>
        </w:trPr>
        <w:tc>
          <w:tcPr>
            <w:tcW w:w="557" w:type="dxa"/>
            <w:vMerge/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B43EDB" w:rsidRPr="00A957CE" w:rsidRDefault="00B43ED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843" w:type="dxa"/>
            <w:vMerge/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21C32" w:rsidRPr="00A957CE" w:rsidRDefault="00121C32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A957CE" w:rsidRPr="00A957CE" w:rsidTr="00B21B92">
        <w:trPr>
          <w:trHeight w:val="811"/>
        </w:trPr>
        <w:tc>
          <w:tcPr>
            <w:tcW w:w="557" w:type="dxa"/>
            <w:vMerge/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957CE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</w:t>
            </w: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совместная</w:t>
            </w:r>
          </w:p>
          <w:p w:rsidR="00B43EDB" w:rsidRPr="00A957CE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общая</w:t>
            </w: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139,7</w:t>
            </w:r>
          </w:p>
          <w:p w:rsidR="00241749" w:rsidRPr="00A957CE" w:rsidRDefault="00241749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101,7</w:t>
            </w:r>
          </w:p>
        </w:tc>
        <w:tc>
          <w:tcPr>
            <w:tcW w:w="992" w:type="dxa"/>
            <w:shd w:val="clear" w:color="auto" w:fill="auto"/>
          </w:tcPr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  <w:p w:rsidR="00241749" w:rsidRPr="00A957CE" w:rsidRDefault="00241749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A957CE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A957CE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02B1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квартира</w:t>
            </w:r>
          </w:p>
          <w:p w:rsidR="002366F7" w:rsidRPr="006002B1" w:rsidRDefault="002366F7" w:rsidP="006002B1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366F7" w:rsidRPr="00A957CE" w:rsidRDefault="002417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109,8</w:t>
            </w:r>
          </w:p>
        </w:tc>
        <w:tc>
          <w:tcPr>
            <w:tcW w:w="992" w:type="dxa"/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2366F7" w:rsidRPr="00A957CE" w:rsidRDefault="00241749" w:rsidP="00121C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957CE">
              <w:rPr>
                <w:sz w:val="22"/>
              </w:rPr>
              <w:t>2913835,99</w:t>
            </w:r>
          </w:p>
        </w:tc>
        <w:tc>
          <w:tcPr>
            <w:tcW w:w="1416" w:type="dxa"/>
            <w:vMerge/>
            <w:shd w:val="clear" w:color="auto" w:fill="auto"/>
          </w:tcPr>
          <w:p w:rsidR="002366F7" w:rsidRPr="00A957CE" w:rsidRDefault="002366F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647BCE" w:rsidRPr="00A957CE" w:rsidRDefault="00647BCE" w:rsidP="005E0976">
      <w:pPr>
        <w:ind w:firstLine="0"/>
        <w:rPr>
          <w:i/>
        </w:rPr>
      </w:pPr>
    </w:p>
    <w:sectPr w:rsidR="00647BCE" w:rsidRPr="00A957CE" w:rsidSect="005E0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426" w:left="709" w:header="708" w:footer="26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DB7" w:rsidRDefault="00081DB7" w:rsidP="0030448F">
      <w:pPr>
        <w:spacing w:line="240" w:lineRule="auto"/>
      </w:pPr>
      <w:r>
        <w:separator/>
      </w:r>
    </w:p>
  </w:endnote>
  <w:endnote w:type="continuationSeparator" w:id="0">
    <w:p w:rsidR="00081DB7" w:rsidRDefault="00081DB7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4F" w:rsidRDefault="00312F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4F" w:rsidRDefault="00312F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4F" w:rsidRDefault="00312F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DB7" w:rsidRDefault="00081DB7" w:rsidP="0030448F">
      <w:pPr>
        <w:spacing w:line="240" w:lineRule="auto"/>
      </w:pPr>
      <w:r>
        <w:separator/>
      </w:r>
    </w:p>
  </w:footnote>
  <w:footnote w:type="continuationSeparator" w:id="0">
    <w:p w:rsidR="00081DB7" w:rsidRDefault="00081DB7" w:rsidP="0030448F">
      <w:pPr>
        <w:spacing w:line="240" w:lineRule="auto"/>
      </w:pPr>
      <w:r>
        <w:continuationSeparator/>
      </w:r>
    </w:p>
  </w:footnote>
  <w:footnote w:id="1">
    <w:p w:rsidR="00CF1675" w:rsidRDefault="00CF1675">
      <w:pPr>
        <w:pStyle w:val="aa"/>
      </w:pPr>
      <w:r>
        <w:rPr>
          <w:rStyle w:val="ac"/>
        </w:rPr>
        <w:footnoteRef/>
      </w:r>
      <w:r>
        <w:t xml:space="preserve"> </w:t>
      </w:r>
      <w:r w:rsidRPr="00CF1675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F1675" w:rsidRDefault="00CF1675">
      <w:pPr>
        <w:pStyle w:val="aa"/>
      </w:pPr>
    </w:p>
  </w:footnote>
  <w:footnote w:id="2">
    <w:p w:rsidR="00CF1675" w:rsidRDefault="00CF1675">
      <w:pPr>
        <w:pStyle w:val="aa"/>
      </w:pPr>
      <w:r>
        <w:rPr>
          <w:rStyle w:val="ac"/>
        </w:rPr>
        <w:footnoteRef/>
      </w:r>
      <w:r>
        <w:t xml:space="preserve"> </w:t>
      </w:r>
      <w:r w:rsidRPr="00CF1675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4F" w:rsidRDefault="00312F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4F" w:rsidRDefault="00312F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4F" w:rsidRDefault="00312F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FD"/>
    <w:rsid w:val="00014109"/>
    <w:rsid w:val="00023C87"/>
    <w:rsid w:val="0004619A"/>
    <w:rsid w:val="0005745E"/>
    <w:rsid w:val="00064219"/>
    <w:rsid w:val="00074C30"/>
    <w:rsid w:val="00081DB7"/>
    <w:rsid w:val="0009179C"/>
    <w:rsid w:val="000C7B49"/>
    <w:rsid w:val="000E3339"/>
    <w:rsid w:val="0010657E"/>
    <w:rsid w:val="0011305C"/>
    <w:rsid w:val="00120B1F"/>
    <w:rsid w:val="00121C32"/>
    <w:rsid w:val="001313D8"/>
    <w:rsid w:val="00155F9D"/>
    <w:rsid w:val="00174F6D"/>
    <w:rsid w:val="00191B4E"/>
    <w:rsid w:val="00193E95"/>
    <w:rsid w:val="00194AC1"/>
    <w:rsid w:val="00195C9F"/>
    <w:rsid w:val="001A2744"/>
    <w:rsid w:val="001B0F47"/>
    <w:rsid w:val="001B7D88"/>
    <w:rsid w:val="001E342E"/>
    <w:rsid w:val="001F236E"/>
    <w:rsid w:val="002366F7"/>
    <w:rsid w:val="00241749"/>
    <w:rsid w:val="00250AFC"/>
    <w:rsid w:val="002728F3"/>
    <w:rsid w:val="002765FD"/>
    <w:rsid w:val="00277835"/>
    <w:rsid w:val="002B3990"/>
    <w:rsid w:val="002B5F90"/>
    <w:rsid w:val="002C4143"/>
    <w:rsid w:val="002D1C12"/>
    <w:rsid w:val="002D60F8"/>
    <w:rsid w:val="002D6621"/>
    <w:rsid w:val="0030448F"/>
    <w:rsid w:val="00307B23"/>
    <w:rsid w:val="00312F4F"/>
    <w:rsid w:val="00375A5E"/>
    <w:rsid w:val="00386125"/>
    <w:rsid w:val="00386A26"/>
    <w:rsid w:val="003B74E3"/>
    <w:rsid w:val="003E0672"/>
    <w:rsid w:val="0040394A"/>
    <w:rsid w:val="00406A46"/>
    <w:rsid w:val="00416551"/>
    <w:rsid w:val="004428A1"/>
    <w:rsid w:val="00444B89"/>
    <w:rsid w:val="00445C13"/>
    <w:rsid w:val="00456661"/>
    <w:rsid w:val="0046121A"/>
    <w:rsid w:val="00476253"/>
    <w:rsid w:val="0048588F"/>
    <w:rsid w:val="00495BE8"/>
    <w:rsid w:val="004B4E16"/>
    <w:rsid w:val="004D3461"/>
    <w:rsid w:val="00533EFA"/>
    <w:rsid w:val="00573D43"/>
    <w:rsid w:val="00574612"/>
    <w:rsid w:val="005871A0"/>
    <w:rsid w:val="005A0C85"/>
    <w:rsid w:val="005B5067"/>
    <w:rsid w:val="005D0F45"/>
    <w:rsid w:val="005D435D"/>
    <w:rsid w:val="005D662B"/>
    <w:rsid w:val="005E0976"/>
    <w:rsid w:val="005E1410"/>
    <w:rsid w:val="005F6947"/>
    <w:rsid w:val="006002B1"/>
    <w:rsid w:val="00617551"/>
    <w:rsid w:val="00631A92"/>
    <w:rsid w:val="00647BCE"/>
    <w:rsid w:val="00650C7D"/>
    <w:rsid w:val="00651AB2"/>
    <w:rsid w:val="00656B88"/>
    <w:rsid w:val="006621E8"/>
    <w:rsid w:val="00671F03"/>
    <w:rsid w:val="00682201"/>
    <w:rsid w:val="00686F9C"/>
    <w:rsid w:val="00697375"/>
    <w:rsid w:val="006A4AAF"/>
    <w:rsid w:val="006A522E"/>
    <w:rsid w:val="006D51A4"/>
    <w:rsid w:val="006D5AAB"/>
    <w:rsid w:val="006F066D"/>
    <w:rsid w:val="006F2114"/>
    <w:rsid w:val="00704862"/>
    <w:rsid w:val="00715BC4"/>
    <w:rsid w:val="007478BE"/>
    <w:rsid w:val="00760B46"/>
    <w:rsid w:val="00771204"/>
    <w:rsid w:val="007B163F"/>
    <w:rsid w:val="007E26F7"/>
    <w:rsid w:val="007E64B3"/>
    <w:rsid w:val="00821D44"/>
    <w:rsid w:val="00831EE5"/>
    <w:rsid w:val="00843648"/>
    <w:rsid w:val="008476E0"/>
    <w:rsid w:val="00850127"/>
    <w:rsid w:val="00850D9A"/>
    <w:rsid w:val="008615F7"/>
    <w:rsid w:val="008662C7"/>
    <w:rsid w:val="008706FA"/>
    <w:rsid w:val="00893FC0"/>
    <w:rsid w:val="00895DC4"/>
    <w:rsid w:val="008B6AE7"/>
    <w:rsid w:val="008D25A5"/>
    <w:rsid w:val="00917C8E"/>
    <w:rsid w:val="00922CFA"/>
    <w:rsid w:val="00932735"/>
    <w:rsid w:val="009517D9"/>
    <w:rsid w:val="00972C25"/>
    <w:rsid w:val="009945E8"/>
    <w:rsid w:val="00995740"/>
    <w:rsid w:val="00A15505"/>
    <w:rsid w:val="00A21989"/>
    <w:rsid w:val="00A377F4"/>
    <w:rsid w:val="00A4123B"/>
    <w:rsid w:val="00A4158D"/>
    <w:rsid w:val="00A41A10"/>
    <w:rsid w:val="00A46E91"/>
    <w:rsid w:val="00A579DE"/>
    <w:rsid w:val="00A91AFE"/>
    <w:rsid w:val="00A930B1"/>
    <w:rsid w:val="00A957CE"/>
    <w:rsid w:val="00AA3B03"/>
    <w:rsid w:val="00AC4753"/>
    <w:rsid w:val="00AF4BE8"/>
    <w:rsid w:val="00B07537"/>
    <w:rsid w:val="00B21B92"/>
    <w:rsid w:val="00B22B18"/>
    <w:rsid w:val="00B43EDB"/>
    <w:rsid w:val="00B77719"/>
    <w:rsid w:val="00B941B0"/>
    <w:rsid w:val="00BA2CBD"/>
    <w:rsid w:val="00BB7DD2"/>
    <w:rsid w:val="00BD1672"/>
    <w:rsid w:val="00BD397D"/>
    <w:rsid w:val="00BD49AC"/>
    <w:rsid w:val="00BE11A7"/>
    <w:rsid w:val="00BF2E5B"/>
    <w:rsid w:val="00BF3127"/>
    <w:rsid w:val="00C201D8"/>
    <w:rsid w:val="00C36510"/>
    <w:rsid w:val="00C5727B"/>
    <w:rsid w:val="00C5769B"/>
    <w:rsid w:val="00C8324D"/>
    <w:rsid w:val="00C85571"/>
    <w:rsid w:val="00C87C1D"/>
    <w:rsid w:val="00CA5406"/>
    <w:rsid w:val="00CA7823"/>
    <w:rsid w:val="00CB0505"/>
    <w:rsid w:val="00CC3D5A"/>
    <w:rsid w:val="00CE5539"/>
    <w:rsid w:val="00CE588D"/>
    <w:rsid w:val="00CF1675"/>
    <w:rsid w:val="00D07B9E"/>
    <w:rsid w:val="00D470BF"/>
    <w:rsid w:val="00D6193F"/>
    <w:rsid w:val="00D6265B"/>
    <w:rsid w:val="00D77F26"/>
    <w:rsid w:val="00DB69F9"/>
    <w:rsid w:val="00DC28A6"/>
    <w:rsid w:val="00DC7724"/>
    <w:rsid w:val="00DD100D"/>
    <w:rsid w:val="00DD18CD"/>
    <w:rsid w:val="00DD4DD0"/>
    <w:rsid w:val="00DD691F"/>
    <w:rsid w:val="00DF2CB6"/>
    <w:rsid w:val="00E0671F"/>
    <w:rsid w:val="00E22A4A"/>
    <w:rsid w:val="00E230FD"/>
    <w:rsid w:val="00E30D15"/>
    <w:rsid w:val="00E34FA9"/>
    <w:rsid w:val="00E45A3D"/>
    <w:rsid w:val="00E502BC"/>
    <w:rsid w:val="00E50C3F"/>
    <w:rsid w:val="00E67141"/>
    <w:rsid w:val="00E9411D"/>
    <w:rsid w:val="00EA4946"/>
    <w:rsid w:val="00EB29E9"/>
    <w:rsid w:val="00ED243A"/>
    <w:rsid w:val="00F00168"/>
    <w:rsid w:val="00F00356"/>
    <w:rsid w:val="00F04B08"/>
    <w:rsid w:val="00F054C7"/>
    <w:rsid w:val="00F35342"/>
    <w:rsid w:val="00F40949"/>
    <w:rsid w:val="00F71945"/>
    <w:rsid w:val="00F81EF4"/>
    <w:rsid w:val="00FB5D84"/>
    <w:rsid w:val="00FD3F65"/>
    <w:rsid w:val="00FD696E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74E3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CF1675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F1675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CF16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74E3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CF1675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F1675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CF1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028D-0BE0-41BC-960D-A7F7A1AC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7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2019-05-13T06:20:00Z</cp:lastPrinted>
  <dcterms:created xsi:type="dcterms:W3CDTF">2018-03-26T07:16:00Z</dcterms:created>
  <dcterms:modified xsi:type="dcterms:W3CDTF">2019-05-13T11:46:00Z</dcterms:modified>
</cp:coreProperties>
</file>