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99" w:rsidRDefault="00906899" w:rsidP="009068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899" w:rsidRPr="00EB5C80" w:rsidRDefault="00906899" w:rsidP="009068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906899" w:rsidRPr="00EB5C80" w:rsidRDefault="00906899" w:rsidP="009068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>выборным должностным лицом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мэрии </w:t>
      </w:r>
      <w:r w:rsidRPr="00EB5C80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</w:p>
    <w:p w:rsidR="00906899" w:rsidRPr="00EB5C80" w:rsidRDefault="00906899" w:rsidP="009068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(наименование органа местного самоуправления)</w:t>
      </w:r>
    </w:p>
    <w:p w:rsidR="00906899" w:rsidRPr="00EB5C80" w:rsidRDefault="00906899" w:rsidP="009068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EB5C80">
        <w:rPr>
          <w:rFonts w:ascii="Times New Roman" w:hAnsi="Times New Roman" w:cs="Times New Roman"/>
          <w:b/>
          <w:sz w:val="24"/>
          <w:szCs w:val="24"/>
        </w:rPr>
        <w:t xml:space="preserve"> года и</w:t>
      </w:r>
    </w:p>
    <w:p w:rsidR="00906899" w:rsidRPr="00EB5C80" w:rsidRDefault="00906899" w:rsidP="0090689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C80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C80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tbl>
      <w:tblPr>
        <w:tblW w:w="1488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964"/>
        <w:gridCol w:w="794"/>
        <w:gridCol w:w="834"/>
        <w:gridCol w:w="1020"/>
        <w:gridCol w:w="850"/>
        <w:gridCol w:w="737"/>
        <w:gridCol w:w="1020"/>
        <w:gridCol w:w="850"/>
        <w:gridCol w:w="680"/>
        <w:gridCol w:w="850"/>
        <w:gridCol w:w="1132"/>
        <w:gridCol w:w="3225"/>
      </w:tblGrid>
      <w:tr w:rsidR="00906899" w:rsidRPr="007B4D90" w:rsidTr="00966A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принадлежащие на праве собственности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06899" w:rsidRPr="007B4D90" w:rsidTr="00966A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марка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6899" w:rsidRPr="007B4D90" w:rsidTr="00966A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Андреев Сергей Игоревич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Мэр городского округа Тольятти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57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71DA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F4246"/>
                <w:sz w:val="20"/>
                <w:szCs w:val="20"/>
              </w:rPr>
            </w:pPr>
          </w:p>
          <w:p w:rsidR="00906899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1139013,26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1DA2" w:rsidRPr="007B4D90" w:rsidTr="00966A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F4246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1DA2" w:rsidRPr="007B4D90" w:rsidTr="00966A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F4246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2" w:rsidRPr="007B4D90" w:rsidRDefault="00571DA2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6899" w:rsidTr="00966A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57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71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899" w:rsidTr="00966A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57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71DA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899" w:rsidTr="00966A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57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71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899" w:rsidTr="00966ACC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Долевая (1/6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571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71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 xml:space="preserve">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Pr="007B4D90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899" w:rsidRDefault="00906899" w:rsidP="00966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5C80" w:rsidRPr="00906899" w:rsidRDefault="00EB5C80" w:rsidP="00906899">
      <w:pPr>
        <w:rPr>
          <w:szCs w:val="24"/>
        </w:rPr>
      </w:pPr>
    </w:p>
    <w:sectPr w:rsidR="00EB5C80" w:rsidRPr="00906899" w:rsidSect="007B4D90">
      <w:pgSz w:w="16838" w:h="11905" w:orient="landscape"/>
      <w:pgMar w:top="567" w:right="1134" w:bottom="426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5C80"/>
    <w:rsid w:val="001010E3"/>
    <w:rsid w:val="004B3850"/>
    <w:rsid w:val="00571DA2"/>
    <w:rsid w:val="00691D05"/>
    <w:rsid w:val="00906899"/>
    <w:rsid w:val="00BE33B4"/>
    <w:rsid w:val="00C223CA"/>
    <w:rsid w:val="00DC7D11"/>
    <w:rsid w:val="00E811C3"/>
    <w:rsid w:val="00EB5C80"/>
    <w:rsid w:val="00F2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5C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2015-04-22T11:29:00Z</dcterms:created>
  <dcterms:modified xsi:type="dcterms:W3CDTF">2017-05-15T11:37:00Z</dcterms:modified>
</cp:coreProperties>
</file>