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3C0" w:rsidRDefault="00BA73C0" w:rsidP="00A379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CC9">
        <w:rPr>
          <w:rFonts w:ascii="Times New Roman" w:hAnsi="Times New Roman" w:cs="Times New Roman"/>
          <w:b/>
          <w:bCs/>
          <w:sz w:val="28"/>
          <w:szCs w:val="28"/>
        </w:rPr>
        <w:t>Сведения о доходах, об имуществе и обязательствах имущественного характера</w:t>
      </w:r>
      <w:r w:rsidRPr="003A4CC9">
        <w:rPr>
          <w:rFonts w:ascii="Times New Roman" w:hAnsi="Times New Roman" w:cs="Times New Roman"/>
          <w:b/>
          <w:sz w:val="28"/>
          <w:szCs w:val="28"/>
        </w:rPr>
        <w:t xml:space="preserve"> лиц,</w:t>
      </w:r>
    </w:p>
    <w:p w:rsidR="00BA73C0" w:rsidRPr="003A4CC9" w:rsidRDefault="00BA73C0" w:rsidP="00A379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CC9">
        <w:rPr>
          <w:rFonts w:ascii="Times New Roman" w:hAnsi="Times New Roman" w:cs="Times New Roman"/>
          <w:b/>
          <w:sz w:val="28"/>
          <w:szCs w:val="28"/>
        </w:rPr>
        <w:t xml:space="preserve">замещающих должности </w:t>
      </w:r>
      <w:r w:rsidR="00F665D3">
        <w:rPr>
          <w:rFonts w:ascii="Times New Roman" w:hAnsi="Times New Roman" w:cs="Times New Roman"/>
          <w:b/>
          <w:sz w:val="28"/>
          <w:szCs w:val="28"/>
        </w:rPr>
        <w:t>руководителей учреждений культуры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Балтасинского </w:t>
      </w:r>
      <w:r w:rsidR="00F665D3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3A4CC9">
        <w:rPr>
          <w:rFonts w:ascii="Times New Roman" w:hAnsi="Times New Roman" w:cs="Times New Roman"/>
          <w:b/>
          <w:sz w:val="28"/>
          <w:szCs w:val="28"/>
        </w:rPr>
        <w:t>Республики Татарстан  и членов их семей</w:t>
      </w:r>
    </w:p>
    <w:p w:rsidR="00BA73C0" w:rsidRDefault="00BA73C0" w:rsidP="00A37970">
      <w:pPr>
        <w:pStyle w:val="a5"/>
        <w:jc w:val="center"/>
        <w:rPr>
          <w:rFonts w:ascii="Times New Roman" w:hAnsi="Times New Roman" w:cs="Times New Roman"/>
        </w:rPr>
      </w:pPr>
      <w:r w:rsidRPr="00761AA6">
        <w:rPr>
          <w:rFonts w:ascii="Times New Roman" w:hAnsi="Times New Roman" w:cs="Times New Roman"/>
        </w:rPr>
        <w:t>(</w:t>
      </w:r>
      <w:r w:rsidRPr="00761AA6">
        <w:rPr>
          <w:rFonts w:ascii="Times New Roman" w:hAnsi="Times New Roman" w:cs="Times New Roman"/>
          <w:bCs/>
        </w:rPr>
        <w:t>за отчетный финансовый год с 1 января  по 31 декабря 20</w:t>
      </w:r>
      <w:r w:rsidR="00A428A8">
        <w:rPr>
          <w:rFonts w:ascii="Times New Roman" w:hAnsi="Times New Roman" w:cs="Times New Roman"/>
          <w:bCs/>
        </w:rPr>
        <w:t>1</w:t>
      </w:r>
      <w:r w:rsidR="00AA70A6">
        <w:rPr>
          <w:rFonts w:ascii="Times New Roman" w:hAnsi="Times New Roman" w:cs="Times New Roman"/>
          <w:bCs/>
        </w:rPr>
        <w:t>5</w:t>
      </w:r>
      <w:r w:rsidRPr="00761AA6">
        <w:rPr>
          <w:rFonts w:ascii="Times New Roman" w:hAnsi="Times New Roman" w:cs="Times New Roman"/>
          <w:bCs/>
        </w:rPr>
        <w:t xml:space="preserve"> года</w:t>
      </w:r>
      <w:r w:rsidRPr="00761AA6">
        <w:rPr>
          <w:rFonts w:ascii="Times New Roman" w:hAnsi="Times New Roman" w:cs="Times New Roman"/>
        </w:rPr>
        <w:t>)</w:t>
      </w:r>
    </w:p>
    <w:p w:rsidR="00BA73C0" w:rsidRPr="00761AA6" w:rsidRDefault="00BA73C0" w:rsidP="00BA73C0">
      <w:pPr>
        <w:pStyle w:val="a5"/>
        <w:rPr>
          <w:rFonts w:ascii="Times New Roman" w:hAnsi="Times New Roman" w:cs="Times New Roman"/>
        </w:rPr>
      </w:pPr>
    </w:p>
    <w:tbl>
      <w:tblPr>
        <w:tblW w:w="16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1134"/>
        <w:gridCol w:w="1842"/>
        <w:gridCol w:w="1134"/>
        <w:gridCol w:w="993"/>
        <w:gridCol w:w="1417"/>
        <w:gridCol w:w="1276"/>
        <w:gridCol w:w="1417"/>
        <w:gridCol w:w="1418"/>
        <w:gridCol w:w="1559"/>
        <w:gridCol w:w="1134"/>
        <w:gridCol w:w="1580"/>
      </w:tblGrid>
      <w:tr w:rsidR="00034E0D" w:rsidRPr="00034E0D" w:rsidTr="00034E0D">
        <w:trPr>
          <w:cantSplit/>
          <w:jc w:val="center"/>
        </w:trPr>
        <w:tc>
          <w:tcPr>
            <w:tcW w:w="1187" w:type="dxa"/>
            <w:vMerge w:val="restart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34E0D">
              <w:rPr>
                <w:b/>
                <w:sz w:val="18"/>
                <w:szCs w:val="18"/>
              </w:rPr>
              <w:t>Деклариро</w:t>
            </w:r>
            <w:proofErr w:type="spellEnd"/>
          </w:p>
          <w:p w:rsidR="00034E0D" w:rsidRPr="00034E0D" w:rsidRDefault="00034E0D" w:rsidP="00AA70A6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ванный годовой доход за 2015 г. (руб.)</w:t>
            </w:r>
          </w:p>
        </w:tc>
        <w:tc>
          <w:tcPr>
            <w:tcW w:w="5386" w:type="dxa"/>
            <w:gridSpan w:val="4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Перечень объектов недвижимого имущества и</w:t>
            </w:r>
          </w:p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4273" w:type="dxa"/>
            <w:gridSpan w:val="3"/>
          </w:tcPr>
          <w:p w:rsidR="00034E0D" w:rsidRPr="00034E0D" w:rsidRDefault="00034E0D" w:rsidP="005229BE">
            <w:pPr>
              <w:jc w:val="center"/>
              <w:rPr>
                <w:b/>
                <w:bCs/>
                <w:sz w:val="18"/>
                <w:szCs w:val="18"/>
              </w:rPr>
            </w:pPr>
            <w:r w:rsidRPr="00034E0D">
              <w:rPr>
                <w:b/>
                <w:bCs/>
                <w:sz w:val="18"/>
                <w:szCs w:val="18"/>
              </w:rPr>
              <w:t>Сведения о расходах</w:t>
            </w:r>
          </w:p>
        </w:tc>
      </w:tr>
      <w:tr w:rsidR="00034E0D" w:rsidRPr="00034E0D" w:rsidTr="00034E0D">
        <w:trPr>
          <w:cantSplit/>
          <w:jc w:val="center"/>
        </w:trPr>
        <w:tc>
          <w:tcPr>
            <w:tcW w:w="1187" w:type="dxa"/>
            <w:vMerge/>
            <w:vAlign w:val="center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034E0D">
              <w:rPr>
                <w:b/>
                <w:sz w:val="18"/>
                <w:szCs w:val="18"/>
              </w:rPr>
              <w:t>.м</w:t>
            </w:r>
            <w:proofErr w:type="gramEnd"/>
            <w:r w:rsidRPr="00034E0D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93" w:type="dxa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Страна рас-</w:t>
            </w:r>
          </w:p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положения</w:t>
            </w:r>
          </w:p>
        </w:tc>
        <w:tc>
          <w:tcPr>
            <w:tcW w:w="1417" w:type="dxa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Транс-</w:t>
            </w:r>
          </w:p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портные средства</w:t>
            </w:r>
          </w:p>
        </w:tc>
        <w:tc>
          <w:tcPr>
            <w:tcW w:w="1276" w:type="dxa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7" w:type="dxa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034E0D">
              <w:rPr>
                <w:b/>
                <w:sz w:val="18"/>
                <w:szCs w:val="18"/>
              </w:rPr>
              <w:t>.м</w:t>
            </w:r>
            <w:proofErr w:type="gramEnd"/>
            <w:r w:rsidRPr="00034E0D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18" w:type="dxa"/>
            <w:vAlign w:val="center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Страна рас-</w:t>
            </w:r>
          </w:p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положения</w:t>
            </w:r>
          </w:p>
        </w:tc>
        <w:tc>
          <w:tcPr>
            <w:tcW w:w="1559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bCs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034E0D">
              <w:rPr>
                <w:b/>
                <w:bCs/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034E0D">
              <w:rPr>
                <w:b/>
                <w:bCs/>
                <w:sz w:val="18"/>
                <w:szCs w:val="18"/>
              </w:rPr>
              <w:t xml:space="preserve"> имущества</w:t>
            </w:r>
          </w:p>
        </w:tc>
        <w:tc>
          <w:tcPr>
            <w:tcW w:w="1134" w:type="dxa"/>
          </w:tcPr>
          <w:p w:rsidR="00034E0D" w:rsidRPr="00034E0D" w:rsidRDefault="00034E0D" w:rsidP="00034E0D">
            <w:pPr>
              <w:jc w:val="center"/>
              <w:rPr>
                <w:b/>
                <w:bCs/>
                <w:sz w:val="18"/>
                <w:szCs w:val="18"/>
              </w:rPr>
            </w:pPr>
            <w:r w:rsidRPr="00034E0D">
              <w:rPr>
                <w:b/>
                <w:bCs/>
                <w:sz w:val="18"/>
                <w:szCs w:val="18"/>
              </w:rPr>
              <w:t>Сумма сделки</w:t>
            </w:r>
          </w:p>
          <w:p w:rsidR="00034E0D" w:rsidRPr="00034E0D" w:rsidRDefault="00034E0D" w:rsidP="00034E0D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bCs/>
                <w:sz w:val="18"/>
                <w:szCs w:val="18"/>
              </w:rPr>
              <w:t>(руб.)</w:t>
            </w:r>
          </w:p>
        </w:tc>
        <w:tc>
          <w:tcPr>
            <w:tcW w:w="1580" w:type="dxa"/>
            <w:vAlign w:val="center"/>
          </w:tcPr>
          <w:p w:rsidR="00034E0D" w:rsidRPr="00034E0D" w:rsidRDefault="00034E0D" w:rsidP="00410DD8">
            <w:pPr>
              <w:jc w:val="center"/>
              <w:rPr>
                <w:b/>
                <w:bCs/>
                <w:sz w:val="18"/>
                <w:szCs w:val="18"/>
              </w:rPr>
            </w:pPr>
            <w:r w:rsidRPr="00034E0D">
              <w:rPr>
                <w:b/>
                <w:bCs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34E0D">
              <w:rPr>
                <w:b/>
                <w:sz w:val="18"/>
                <w:szCs w:val="18"/>
              </w:rPr>
              <w:t>Насибуллин</w:t>
            </w:r>
            <w:proofErr w:type="spellEnd"/>
            <w:r w:rsidRPr="00034E0D">
              <w:rPr>
                <w:b/>
                <w:sz w:val="18"/>
                <w:szCs w:val="18"/>
              </w:rPr>
              <w:t xml:space="preserve"> Ильдар </w:t>
            </w:r>
            <w:proofErr w:type="spellStart"/>
            <w:r w:rsidRPr="00034E0D">
              <w:rPr>
                <w:b/>
                <w:sz w:val="18"/>
                <w:szCs w:val="18"/>
              </w:rPr>
              <w:t>Фуатович</w:t>
            </w:r>
            <w:proofErr w:type="spellEnd"/>
          </w:p>
        </w:tc>
        <w:tc>
          <w:tcPr>
            <w:tcW w:w="1134" w:type="dxa"/>
          </w:tcPr>
          <w:p w:rsidR="00034E0D" w:rsidRPr="00034E0D" w:rsidRDefault="00D05FFB" w:rsidP="00522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348946,59</w:t>
            </w:r>
          </w:p>
        </w:tc>
        <w:tc>
          <w:tcPr>
            <w:tcW w:w="1842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1/2 доля 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долевая, 1/2доля</w:t>
            </w:r>
          </w:p>
        </w:tc>
        <w:tc>
          <w:tcPr>
            <w:tcW w:w="1134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1354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113,2</w:t>
            </w:r>
          </w:p>
        </w:tc>
        <w:tc>
          <w:tcPr>
            <w:tcW w:w="993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034E0D" w:rsidRPr="00034E0D" w:rsidRDefault="00034E0D" w:rsidP="001573D4">
            <w:pPr>
              <w:jc w:val="center"/>
              <w:rPr>
                <w:sz w:val="18"/>
                <w:szCs w:val="18"/>
                <w:lang w:val="en-US"/>
              </w:rPr>
            </w:pPr>
            <w:r w:rsidRPr="00034E0D">
              <w:rPr>
                <w:sz w:val="18"/>
                <w:szCs w:val="18"/>
                <w:lang w:val="en-US"/>
              </w:rPr>
              <w:t xml:space="preserve">Daewoo </w:t>
            </w:r>
            <w:proofErr w:type="spellStart"/>
            <w:r w:rsidRPr="00034E0D">
              <w:rPr>
                <w:sz w:val="18"/>
                <w:szCs w:val="18"/>
                <w:lang w:val="en-US"/>
              </w:rPr>
              <w:t>Nexia</w:t>
            </w:r>
            <w:proofErr w:type="spellEnd"/>
            <w:r w:rsidRPr="00034E0D">
              <w:rPr>
                <w:sz w:val="18"/>
                <w:szCs w:val="18"/>
                <w:lang w:val="en-US"/>
              </w:rPr>
              <w:t xml:space="preserve"> </w:t>
            </w:r>
          </w:p>
          <w:p w:rsidR="00034E0D" w:rsidRPr="00034E0D" w:rsidRDefault="00034E0D" w:rsidP="001573D4">
            <w:pPr>
              <w:jc w:val="center"/>
              <w:rPr>
                <w:sz w:val="18"/>
                <w:szCs w:val="18"/>
                <w:lang w:val="en-US"/>
              </w:rPr>
            </w:pPr>
            <w:r w:rsidRPr="00034E0D">
              <w:rPr>
                <w:sz w:val="18"/>
                <w:szCs w:val="18"/>
                <w:lang w:val="en-US"/>
              </w:rPr>
              <w:t xml:space="preserve">2009 </w:t>
            </w:r>
            <w:r w:rsidRPr="00034E0D">
              <w:rPr>
                <w:sz w:val="18"/>
                <w:szCs w:val="18"/>
              </w:rPr>
              <w:t>г</w:t>
            </w:r>
            <w:r w:rsidRPr="00034E0D">
              <w:rPr>
                <w:sz w:val="18"/>
                <w:szCs w:val="18"/>
                <w:lang w:val="en-US"/>
              </w:rPr>
              <w:t>.</w:t>
            </w:r>
            <w:r w:rsidRPr="00034E0D">
              <w:rPr>
                <w:sz w:val="18"/>
                <w:szCs w:val="18"/>
              </w:rPr>
              <w:t>в</w:t>
            </w:r>
            <w:r w:rsidRPr="00034E0D">
              <w:rPr>
                <w:sz w:val="18"/>
                <w:szCs w:val="18"/>
                <w:lang w:val="en-US"/>
              </w:rPr>
              <w:t>.</w:t>
            </w:r>
          </w:p>
          <w:p w:rsidR="00034E0D" w:rsidRPr="00034E0D" w:rsidRDefault="00034E0D" w:rsidP="001573D4">
            <w:pPr>
              <w:jc w:val="center"/>
              <w:rPr>
                <w:sz w:val="18"/>
                <w:szCs w:val="18"/>
                <w:lang w:val="en-US"/>
              </w:rPr>
            </w:pPr>
            <w:r w:rsidRPr="00034E0D">
              <w:rPr>
                <w:sz w:val="18"/>
                <w:szCs w:val="18"/>
                <w:lang w:val="en-US"/>
              </w:rPr>
              <w:t xml:space="preserve">LADA </w:t>
            </w:r>
            <w:proofErr w:type="spellStart"/>
            <w:r w:rsidRPr="00034E0D">
              <w:rPr>
                <w:sz w:val="18"/>
                <w:szCs w:val="18"/>
                <w:lang w:val="en-US"/>
              </w:rPr>
              <w:t>Kalina</w:t>
            </w:r>
            <w:proofErr w:type="spellEnd"/>
            <w:r w:rsidRPr="00034E0D">
              <w:rPr>
                <w:sz w:val="18"/>
                <w:szCs w:val="18"/>
                <w:lang w:val="en-US"/>
              </w:rPr>
              <w:t xml:space="preserve"> </w:t>
            </w:r>
          </w:p>
          <w:p w:rsidR="00034E0D" w:rsidRPr="00034E0D" w:rsidRDefault="00034E0D" w:rsidP="001573D4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  <w:lang w:val="en-US"/>
              </w:rPr>
              <w:t>2015</w:t>
            </w:r>
            <w:r w:rsidRPr="00034E0D">
              <w:rPr>
                <w:sz w:val="18"/>
                <w:szCs w:val="18"/>
              </w:rPr>
              <w:t xml:space="preserve"> </w:t>
            </w:r>
            <w:proofErr w:type="spellStart"/>
            <w:r w:rsidRPr="00034E0D">
              <w:rPr>
                <w:sz w:val="18"/>
                <w:szCs w:val="18"/>
              </w:rPr>
              <w:t>г.в</w:t>
            </w:r>
            <w:proofErr w:type="spellEnd"/>
            <w:r w:rsidRPr="00034E0D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Супруга </w:t>
            </w:r>
          </w:p>
        </w:tc>
        <w:tc>
          <w:tcPr>
            <w:tcW w:w="1134" w:type="dxa"/>
          </w:tcPr>
          <w:p w:rsidR="00034E0D" w:rsidRPr="00034E0D" w:rsidRDefault="00D05FFB" w:rsidP="00522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287032,57</w:t>
            </w:r>
          </w:p>
        </w:tc>
        <w:tc>
          <w:tcPr>
            <w:tcW w:w="1842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1/2 доля 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долевая, 1/2доля</w:t>
            </w:r>
          </w:p>
        </w:tc>
        <w:tc>
          <w:tcPr>
            <w:tcW w:w="1134" w:type="dxa"/>
          </w:tcPr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1354</w:t>
            </w:r>
          </w:p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113,2</w:t>
            </w:r>
          </w:p>
        </w:tc>
        <w:tc>
          <w:tcPr>
            <w:tcW w:w="993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034E0D" w:rsidRPr="00034E0D" w:rsidRDefault="00034E0D" w:rsidP="001573D4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1/5 доля 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долевая, 1/5доля</w:t>
            </w:r>
          </w:p>
        </w:tc>
        <w:tc>
          <w:tcPr>
            <w:tcW w:w="1134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993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034E0D" w:rsidRPr="00034E0D" w:rsidRDefault="00034E0D" w:rsidP="001573D4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113,2</w:t>
            </w:r>
          </w:p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1354</w:t>
            </w:r>
          </w:p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993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34E0D" w:rsidRPr="00034E0D" w:rsidRDefault="00034E0D" w:rsidP="001573D4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95540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95540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113,2</w:t>
            </w:r>
          </w:p>
          <w:p w:rsidR="00034E0D" w:rsidRPr="00034E0D" w:rsidRDefault="00034E0D" w:rsidP="00AA70A6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1354</w:t>
            </w:r>
          </w:p>
          <w:p w:rsidR="00034E0D" w:rsidRPr="00034E0D" w:rsidRDefault="00034E0D" w:rsidP="00955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34E0D" w:rsidRPr="00034E0D" w:rsidRDefault="00034E0D" w:rsidP="0095540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95540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955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95540E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34E0D">
              <w:rPr>
                <w:b/>
                <w:sz w:val="18"/>
                <w:szCs w:val="18"/>
              </w:rPr>
              <w:t>Зарипова</w:t>
            </w:r>
            <w:proofErr w:type="spellEnd"/>
            <w:r w:rsidRPr="00034E0D">
              <w:rPr>
                <w:b/>
                <w:sz w:val="18"/>
                <w:szCs w:val="18"/>
              </w:rPr>
              <w:t xml:space="preserve"> Резеда </w:t>
            </w:r>
            <w:proofErr w:type="spellStart"/>
            <w:r w:rsidRPr="00034E0D">
              <w:rPr>
                <w:b/>
                <w:sz w:val="18"/>
                <w:szCs w:val="18"/>
              </w:rPr>
              <w:t>Мударисовна</w:t>
            </w:r>
            <w:proofErr w:type="spellEnd"/>
          </w:p>
        </w:tc>
        <w:tc>
          <w:tcPr>
            <w:tcW w:w="1134" w:type="dxa"/>
          </w:tcPr>
          <w:p w:rsidR="00034E0D" w:rsidRPr="00034E0D" w:rsidRDefault="00D05FFB" w:rsidP="00D05F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444494,48</w:t>
            </w:r>
          </w:p>
        </w:tc>
        <w:tc>
          <w:tcPr>
            <w:tcW w:w="1842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индивидуальный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 Жилой дом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1134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1700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61,10</w:t>
            </w:r>
          </w:p>
        </w:tc>
        <w:tc>
          <w:tcPr>
            <w:tcW w:w="993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034E0D" w:rsidRPr="00034E0D" w:rsidRDefault="00034E0D" w:rsidP="001573D4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34E0D">
              <w:rPr>
                <w:b/>
                <w:sz w:val="18"/>
                <w:szCs w:val="18"/>
              </w:rPr>
              <w:t>Зиатдинова</w:t>
            </w:r>
            <w:proofErr w:type="spellEnd"/>
            <w:r w:rsidRPr="00034E0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4E0D">
              <w:rPr>
                <w:b/>
                <w:sz w:val="18"/>
                <w:szCs w:val="18"/>
              </w:rPr>
              <w:t>Фирая</w:t>
            </w:r>
            <w:proofErr w:type="spellEnd"/>
            <w:r w:rsidRPr="00034E0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4E0D">
              <w:rPr>
                <w:b/>
                <w:sz w:val="18"/>
                <w:szCs w:val="18"/>
              </w:rPr>
              <w:t>Муллазиевна</w:t>
            </w:r>
            <w:proofErr w:type="spellEnd"/>
          </w:p>
        </w:tc>
        <w:tc>
          <w:tcPr>
            <w:tcW w:w="1134" w:type="dxa"/>
          </w:tcPr>
          <w:p w:rsidR="00034E0D" w:rsidRPr="00034E0D" w:rsidRDefault="00D05FFB" w:rsidP="00522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306611,21</w:t>
            </w:r>
          </w:p>
        </w:tc>
        <w:tc>
          <w:tcPr>
            <w:tcW w:w="1842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пай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1/939</w:t>
            </w:r>
          </w:p>
        </w:tc>
        <w:tc>
          <w:tcPr>
            <w:tcW w:w="1134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3,5 га</w:t>
            </w:r>
          </w:p>
        </w:tc>
        <w:tc>
          <w:tcPr>
            <w:tcW w:w="993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034E0D" w:rsidRPr="00034E0D" w:rsidRDefault="00034E0D" w:rsidP="001573D4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188,8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6911,38</w:t>
            </w:r>
          </w:p>
        </w:tc>
        <w:tc>
          <w:tcPr>
            <w:tcW w:w="1418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Муж </w:t>
            </w:r>
          </w:p>
        </w:tc>
        <w:tc>
          <w:tcPr>
            <w:tcW w:w="1134" w:type="dxa"/>
          </w:tcPr>
          <w:p w:rsidR="00034E0D" w:rsidRPr="00034E0D" w:rsidRDefault="00D05FFB" w:rsidP="00522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416221,94</w:t>
            </w:r>
          </w:p>
        </w:tc>
        <w:tc>
          <w:tcPr>
            <w:tcW w:w="1842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пай</w:t>
            </w:r>
          </w:p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1/406</w:t>
            </w:r>
          </w:p>
        </w:tc>
        <w:tc>
          <w:tcPr>
            <w:tcW w:w="1134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4,64 га</w:t>
            </w:r>
          </w:p>
        </w:tc>
        <w:tc>
          <w:tcPr>
            <w:tcW w:w="993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034E0D" w:rsidRPr="00034E0D" w:rsidRDefault="00034E0D" w:rsidP="001573D4">
            <w:pPr>
              <w:jc w:val="center"/>
              <w:rPr>
                <w:sz w:val="18"/>
                <w:szCs w:val="18"/>
                <w:lang w:val="en-US"/>
              </w:rPr>
            </w:pPr>
            <w:r w:rsidRPr="00034E0D">
              <w:rPr>
                <w:sz w:val="18"/>
                <w:szCs w:val="18"/>
                <w:lang w:val="en-US"/>
              </w:rPr>
              <w:t>KIA XM FL (</w:t>
            </w:r>
            <w:proofErr w:type="spellStart"/>
            <w:r w:rsidRPr="00034E0D">
              <w:rPr>
                <w:sz w:val="18"/>
                <w:szCs w:val="18"/>
                <w:lang w:val="en-US"/>
              </w:rPr>
              <w:t>Sorento</w:t>
            </w:r>
            <w:proofErr w:type="spellEnd"/>
            <w:r w:rsidRPr="00034E0D">
              <w:rPr>
                <w:sz w:val="18"/>
                <w:szCs w:val="18"/>
                <w:lang w:val="en-US"/>
              </w:rPr>
              <w:t>)</w:t>
            </w:r>
          </w:p>
          <w:p w:rsidR="00034E0D" w:rsidRPr="00034E0D" w:rsidRDefault="00034E0D" w:rsidP="001573D4">
            <w:pPr>
              <w:jc w:val="center"/>
              <w:rPr>
                <w:sz w:val="18"/>
                <w:szCs w:val="18"/>
                <w:lang w:val="en-US"/>
              </w:rPr>
            </w:pPr>
            <w:r w:rsidRPr="00034E0D">
              <w:rPr>
                <w:sz w:val="18"/>
                <w:szCs w:val="18"/>
                <w:lang w:val="en-US"/>
              </w:rPr>
              <w:t xml:space="preserve">2015 </w:t>
            </w:r>
            <w:r w:rsidRPr="00034E0D">
              <w:rPr>
                <w:sz w:val="18"/>
                <w:szCs w:val="18"/>
              </w:rPr>
              <w:t>г</w:t>
            </w:r>
            <w:r w:rsidRPr="00034E0D">
              <w:rPr>
                <w:sz w:val="18"/>
                <w:szCs w:val="18"/>
                <w:lang w:val="en-US"/>
              </w:rPr>
              <w:t>.</w:t>
            </w:r>
            <w:r w:rsidRPr="00034E0D">
              <w:rPr>
                <w:sz w:val="18"/>
                <w:szCs w:val="18"/>
              </w:rPr>
              <w:t>в</w:t>
            </w:r>
            <w:r w:rsidRPr="00034E0D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276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188,8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6911,38</w:t>
            </w:r>
          </w:p>
        </w:tc>
        <w:tc>
          <w:tcPr>
            <w:tcW w:w="1418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lastRenderedPageBreak/>
              <w:t xml:space="preserve">Сын </w:t>
            </w:r>
          </w:p>
        </w:tc>
        <w:tc>
          <w:tcPr>
            <w:tcW w:w="1134" w:type="dxa"/>
          </w:tcPr>
          <w:p w:rsidR="00034E0D" w:rsidRPr="00034E0D" w:rsidRDefault="00034E0D" w:rsidP="005229B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993" w:type="dxa"/>
          </w:tcPr>
          <w:p w:rsidR="00034E0D" w:rsidRPr="00034E0D" w:rsidRDefault="00034E0D" w:rsidP="007703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34E0D" w:rsidRPr="00034E0D" w:rsidRDefault="00034E0D" w:rsidP="001573D4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188,8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6911,38</w:t>
            </w:r>
          </w:p>
        </w:tc>
        <w:tc>
          <w:tcPr>
            <w:tcW w:w="1418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993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188,8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6911,38</w:t>
            </w:r>
          </w:p>
        </w:tc>
        <w:tc>
          <w:tcPr>
            <w:tcW w:w="1418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993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188,8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6911,38</w:t>
            </w:r>
          </w:p>
        </w:tc>
        <w:tc>
          <w:tcPr>
            <w:tcW w:w="1418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993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188,8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6911,38</w:t>
            </w:r>
          </w:p>
        </w:tc>
        <w:tc>
          <w:tcPr>
            <w:tcW w:w="1418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993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188,8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6911,38</w:t>
            </w:r>
          </w:p>
        </w:tc>
        <w:tc>
          <w:tcPr>
            <w:tcW w:w="1418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5825C1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34E0D">
              <w:rPr>
                <w:b/>
                <w:sz w:val="18"/>
                <w:szCs w:val="18"/>
              </w:rPr>
              <w:t>Галиев</w:t>
            </w:r>
            <w:proofErr w:type="spellEnd"/>
            <w:r w:rsidRPr="00034E0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4E0D">
              <w:rPr>
                <w:b/>
                <w:sz w:val="18"/>
                <w:szCs w:val="18"/>
              </w:rPr>
              <w:t>Гарифзян</w:t>
            </w:r>
            <w:proofErr w:type="spellEnd"/>
            <w:r w:rsidRPr="00034E0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4E0D">
              <w:rPr>
                <w:b/>
                <w:sz w:val="18"/>
                <w:szCs w:val="18"/>
              </w:rPr>
              <w:t>Галиевич</w:t>
            </w:r>
            <w:proofErr w:type="spellEnd"/>
          </w:p>
        </w:tc>
        <w:tc>
          <w:tcPr>
            <w:tcW w:w="1134" w:type="dxa"/>
          </w:tcPr>
          <w:p w:rsidR="00034E0D" w:rsidRPr="00034E0D" w:rsidRDefault="00D05FFB" w:rsidP="003A30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815934,95</w:t>
            </w:r>
          </w:p>
        </w:tc>
        <w:tc>
          <w:tcPr>
            <w:tcW w:w="1842" w:type="dxa"/>
          </w:tcPr>
          <w:p w:rsidR="00034E0D" w:rsidRPr="00034E0D" w:rsidRDefault="00034E0D" w:rsidP="00531E1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531E1E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индивидуальный</w:t>
            </w:r>
          </w:p>
          <w:p w:rsidR="00034E0D" w:rsidRPr="00034E0D" w:rsidRDefault="00034E0D" w:rsidP="00531E1E">
            <w:pPr>
              <w:rPr>
                <w:sz w:val="18"/>
                <w:szCs w:val="18"/>
              </w:rPr>
            </w:pPr>
          </w:p>
          <w:p w:rsidR="00034E0D" w:rsidRPr="00034E0D" w:rsidRDefault="00034E0D" w:rsidP="00E20C85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 индивидуальный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2445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54,7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Кадырова </w:t>
            </w:r>
            <w:proofErr w:type="spellStart"/>
            <w:r w:rsidRPr="00034E0D">
              <w:rPr>
                <w:b/>
                <w:sz w:val="18"/>
                <w:szCs w:val="18"/>
              </w:rPr>
              <w:t>Миляуша</w:t>
            </w:r>
            <w:proofErr w:type="spellEnd"/>
            <w:r w:rsidRPr="00034E0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4E0D">
              <w:rPr>
                <w:b/>
                <w:sz w:val="18"/>
                <w:szCs w:val="18"/>
              </w:rPr>
              <w:t>Нафиковна</w:t>
            </w:r>
            <w:proofErr w:type="spellEnd"/>
          </w:p>
        </w:tc>
        <w:tc>
          <w:tcPr>
            <w:tcW w:w="1134" w:type="dxa"/>
          </w:tcPr>
          <w:p w:rsidR="00034E0D" w:rsidRPr="00034E0D" w:rsidRDefault="00D05FFB" w:rsidP="003A30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373738,83</w:t>
            </w:r>
          </w:p>
        </w:tc>
        <w:tc>
          <w:tcPr>
            <w:tcW w:w="1842" w:type="dxa"/>
          </w:tcPr>
          <w:p w:rsidR="00034E0D" w:rsidRPr="00034E0D" w:rsidRDefault="00034E0D" w:rsidP="00E20C85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E20C85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1/4 доля </w:t>
            </w:r>
          </w:p>
          <w:p w:rsidR="00034E0D" w:rsidRPr="00034E0D" w:rsidRDefault="00034E0D" w:rsidP="00E20C85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E20C85">
            <w:pPr>
              <w:jc w:val="center"/>
              <w:rPr>
                <w:sz w:val="18"/>
                <w:szCs w:val="18"/>
                <w:lang w:val="tt-RU"/>
              </w:rPr>
            </w:pPr>
            <w:r w:rsidRPr="00034E0D">
              <w:rPr>
                <w:sz w:val="18"/>
                <w:szCs w:val="18"/>
              </w:rPr>
              <w:t>долевая, 1/4доля</w:t>
            </w:r>
            <w:r w:rsidRPr="00034E0D">
              <w:rPr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034E0D" w:rsidRPr="00034E0D" w:rsidRDefault="00034E0D" w:rsidP="00E20C85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1488</w:t>
            </w:r>
          </w:p>
          <w:p w:rsidR="00034E0D" w:rsidRPr="00034E0D" w:rsidRDefault="00034E0D" w:rsidP="00894AF5">
            <w:pPr>
              <w:rPr>
                <w:sz w:val="18"/>
                <w:szCs w:val="18"/>
              </w:rPr>
            </w:pPr>
          </w:p>
          <w:p w:rsidR="00034E0D" w:rsidRPr="00034E0D" w:rsidRDefault="00034E0D" w:rsidP="00E20C85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86,2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894A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034E0D">
              <w:rPr>
                <w:sz w:val="18"/>
                <w:szCs w:val="18"/>
                <w:lang w:val="en-US"/>
              </w:rPr>
              <w:t>Deawoo</w:t>
            </w:r>
            <w:proofErr w:type="spellEnd"/>
            <w:r w:rsidRPr="00034E0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34E0D">
              <w:rPr>
                <w:sz w:val="18"/>
                <w:szCs w:val="18"/>
                <w:lang w:val="en-US"/>
              </w:rPr>
              <w:t>Matiz</w:t>
            </w:r>
            <w:proofErr w:type="spellEnd"/>
            <w:r w:rsidRPr="00034E0D">
              <w:rPr>
                <w:sz w:val="18"/>
                <w:szCs w:val="18"/>
                <w:lang w:val="en-US"/>
              </w:rPr>
              <w:t xml:space="preserve"> 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  <w:lang w:val="en-US"/>
              </w:rPr>
              <w:t>2012</w:t>
            </w:r>
            <w:r w:rsidRPr="00034E0D">
              <w:rPr>
                <w:sz w:val="18"/>
                <w:szCs w:val="18"/>
              </w:rPr>
              <w:t xml:space="preserve"> </w:t>
            </w:r>
            <w:proofErr w:type="spellStart"/>
            <w:r w:rsidRPr="00034E0D">
              <w:rPr>
                <w:sz w:val="18"/>
                <w:szCs w:val="18"/>
              </w:rPr>
              <w:t>г.в</w:t>
            </w:r>
            <w:proofErr w:type="spellEnd"/>
            <w:r w:rsidRPr="00034E0D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418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Муж </w:t>
            </w:r>
          </w:p>
        </w:tc>
        <w:tc>
          <w:tcPr>
            <w:tcW w:w="1134" w:type="dxa"/>
          </w:tcPr>
          <w:p w:rsidR="00034E0D" w:rsidRPr="00034E0D" w:rsidRDefault="00D05FFB" w:rsidP="00D05F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190751,00</w:t>
            </w:r>
          </w:p>
        </w:tc>
        <w:tc>
          <w:tcPr>
            <w:tcW w:w="1842" w:type="dxa"/>
          </w:tcPr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1/4 доля 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  <w:lang w:val="tt-RU"/>
              </w:rPr>
            </w:pPr>
            <w:r w:rsidRPr="00034E0D">
              <w:rPr>
                <w:sz w:val="18"/>
                <w:szCs w:val="18"/>
              </w:rPr>
              <w:t>долевая, 1/4доля</w:t>
            </w:r>
            <w:r w:rsidRPr="00034E0D">
              <w:rPr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1488</w:t>
            </w:r>
          </w:p>
          <w:p w:rsidR="00034E0D" w:rsidRPr="00034E0D" w:rsidRDefault="00034E0D" w:rsidP="00F37A2A">
            <w:pPr>
              <w:rPr>
                <w:sz w:val="18"/>
                <w:szCs w:val="18"/>
              </w:rPr>
            </w:pP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86,2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Россия</w:t>
            </w:r>
          </w:p>
          <w:p w:rsidR="00034E0D" w:rsidRPr="00034E0D" w:rsidRDefault="00034E0D" w:rsidP="00E20C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ВАЗ 3210930</w:t>
            </w:r>
          </w:p>
          <w:p w:rsid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2012</w:t>
            </w:r>
          </w:p>
          <w:p w:rsidR="00D05FFB" w:rsidRDefault="00D05FFB" w:rsidP="003A30EB">
            <w:pPr>
              <w:jc w:val="center"/>
              <w:rPr>
                <w:sz w:val="18"/>
                <w:szCs w:val="18"/>
              </w:rPr>
            </w:pPr>
          </w:p>
          <w:p w:rsidR="00D05FFB" w:rsidRPr="00D05FFB" w:rsidRDefault="00D05FFB" w:rsidP="003A30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ЛАДА-</w:t>
            </w:r>
            <w:r>
              <w:rPr>
                <w:sz w:val="18"/>
                <w:szCs w:val="18"/>
                <w:lang w:val="en-US"/>
              </w:rPr>
              <w:t>GAV130X-</w:t>
            </w:r>
            <w:r>
              <w:rPr>
                <w:sz w:val="18"/>
                <w:szCs w:val="18"/>
              </w:rPr>
              <w:t>РЭЙ</w:t>
            </w:r>
          </w:p>
        </w:tc>
        <w:tc>
          <w:tcPr>
            <w:tcW w:w="1276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1/4 доля 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  <w:lang w:val="tt-RU"/>
              </w:rPr>
            </w:pPr>
            <w:r w:rsidRPr="00034E0D">
              <w:rPr>
                <w:sz w:val="18"/>
                <w:szCs w:val="18"/>
              </w:rPr>
              <w:t>долевая, 1/4доля</w:t>
            </w:r>
            <w:r w:rsidRPr="00034E0D">
              <w:rPr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1488</w:t>
            </w:r>
          </w:p>
          <w:p w:rsidR="00034E0D" w:rsidRPr="00034E0D" w:rsidRDefault="00034E0D" w:rsidP="00F37A2A">
            <w:pPr>
              <w:rPr>
                <w:sz w:val="18"/>
                <w:szCs w:val="18"/>
              </w:rPr>
            </w:pP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86,2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DC1CC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418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842" w:type="dxa"/>
          </w:tcPr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1/4 доля 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  <w:lang w:val="tt-RU"/>
              </w:rPr>
            </w:pPr>
            <w:r w:rsidRPr="00034E0D">
              <w:rPr>
                <w:sz w:val="18"/>
                <w:szCs w:val="18"/>
              </w:rPr>
              <w:t>долевая, 1/4доля</w:t>
            </w:r>
            <w:r w:rsidRPr="00034E0D">
              <w:rPr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1488</w:t>
            </w:r>
          </w:p>
          <w:p w:rsidR="00034E0D" w:rsidRPr="00034E0D" w:rsidRDefault="00034E0D" w:rsidP="00F37A2A">
            <w:pPr>
              <w:rPr>
                <w:sz w:val="18"/>
                <w:szCs w:val="18"/>
              </w:rPr>
            </w:pP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86,2</w:t>
            </w: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34E0D" w:rsidRPr="00034E0D" w:rsidRDefault="00034E0D" w:rsidP="00F37A2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DC1CC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418" w:type="dxa"/>
          </w:tcPr>
          <w:p w:rsidR="00034E0D" w:rsidRPr="00034E0D" w:rsidRDefault="00034E0D" w:rsidP="00DC1CC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726F2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DC1C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DC1CCA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lastRenderedPageBreak/>
              <w:t>Михайлов Радик Тихонович</w:t>
            </w:r>
          </w:p>
        </w:tc>
        <w:tc>
          <w:tcPr>
            <w:tcW w:w="1134" w:type="dxa"/>
          </w:tcPr>
          <w:p w:rsidR="00034E0D" w:rsidRPr="00034E0D" w:rsidRDefault="00D05FFB" w:rsidP="00D05F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518322,5</w:t>
            </w:r>
          </w:p>
        </w:tc>
        <w:tc>
          <w:tcPr>
            <w:tcW w:w="1842" w:type="dxa"/>
          </w:tcPr>
          <w:p w:rsidR="00034E0D" w:rsidRPr="00034E0D" w:rsidRDefault="00034E0D" w:rsidP="00EF40AF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EF40AF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¼ доля </w:t>
            </w:r>
          </w:p>
          <w:p w:rsidR="00034E0D" w:rsidRPr="00034E0D" w:rsidRDefault="00034E0D" w:rsidP="00EF40AF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EF40AF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EF40AF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долевая, ¼ до</w:t>
            </w:r>
          </w:p>
          <w:p w:rsidR="00034E0D" w:rsidRPr="00034E0D" w:rsidRDefault="00034E0D" w:rsidP="00EF40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2720,0</w:t>
            </w: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130</w:t>
            </w: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B6307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034E0D" w:rsidRPr="0005008C" w:rsidRDefault="0005008C" w:rsidP="003A30E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Suzuki </w:t>
            </w:r>
            <w:proofErr w:type="spellStart"/>
            <w:r>
              <w:rPr>
                <w:sz w:val="18"/>
                <w:szCs w:val="18"/>
                <w:lang w:val="en-US"/>
              </w:rPr>
              <w:t>Vitara</w:t>
            </w:r>
            <w:proofErr w:type="spellEnd"/>
          </w:p>
        </w:tc>
        <w:tc>
          <w:tcPr>
            <w:tcW w:w="1276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955DCA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</w:tr>
      <w:tr w:rsidR="00034E0D" w:rsidRPr="00034E0D" w:rsidTr="00034E0D">
        <w:trPr>
          <w:cantSplit/>
          <w:trHeight w:val="537"/>
          <w:jc w:val="center"/>
        </w:trPr>
        <w:tc>
          <w:tcPr>
            <w:tcW w:w="1187" w:type="dxa"/>
          </w:tcPr>
          <w:p w:rsidR="00034E0D" w:rsidRPr="00034E0D" w:rsidRDefault="00034E0D" w:rsidP="005229BE">
            <w:pPr>
              <w:jc w:val="center"/>
              <w:rPr>
                <w:b/>
                <w:sz w:val="18"/>
                <w:szCs w:val="18"/>
              </w:rPr>
            </w:pPr>
            <w:r w:rsidRPr="00034E0D">
              <w:rPr>
                <w:b/>
                <w:sz w:val="18"/>
                <w:szCs w:val="18"/>
              </w:rPr>
              <w:t>Жена</w:t>
            </w:r>
          </w:p>
        </w:tc>
        <w:tc>
          <w:tcPr>
            <w:tcW w:w="1134" w:type="dxa"/>
          </w:tcPr>
          <w:p w:rsidR="00034E0D" w:rsidRPr="0005008C" w:rsidRDefault="0005008C" w:rsidP="0005008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352621</w:t>
            </w:r>
            <w:r>
              <w:rPr>
                <w:sz w:val="18"/>
                <w:szCs w:val="18"/>
              </w:rPr>
              <w:t>,</w:t>
            </w:r>
            <w:bookmarkStart w:id="0" w:name="_GoBack"/>
            <w:bookmarkEnd w:id="0"/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1842" w:type="dxa"/>
          </w:tcPr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Земельный участок</w:t>
            </w:r>
          </w:p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долевая, ¼ доля </w:t>
            </w:r>
          </w:p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Жилой дом</w:t>
            </w:r>
          </w:p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долевая, ¼ до</w:t>
            </w:r>
          </w:p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Квартира </w:t>
            </w:r>
          </w:p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2720,0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130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8F689A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34,8</w:t>
            </w:r>
          </w:p>
        </w:tc>
        <w:tc>
          <w:tcPr>
            <w:tcW w:w="993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  <w:r w:rsidRPr="00034E0D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034E0D" w:rsidRDefault="00034E0D" w:rsidP="00034E0D">
            <w:pPr>
              <w:jc w:val="center"/>
            </w:pPr>
            <w:r w:rsidRPr="00955DCA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0" w:type="dxa"/>
          </w:tcPr>
          <w:p w:rsidR="00034E0D" w:rsidRPr="00034E0D" w:rsidRDefault="00034E0D" w:rsidP="003A30EB">
            <w:pPr>
              <w:jc w:val="center"/>
              <w:rPr>
                <w:sz w:val="18"/>
                <w:szCs w:val="18"/>
              </w:rPr>
            </w:pPr>
          </w:p>
        </w:tc>
      </w:tr>
    </w:tbl>
    <w:p w:rsidR="006C1BAA" w:rsidRDefault="006C1BAA"/>
    <w:sectPr w:rsidR="006C1BAA" w:rsidSect="00BA73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C0"/>
    <w:rsid w:val="00034E0D"/>
    <w:rsid w:val="0005008C"/>
    <w:rsid w:val="000B6011"/>
    <w:rsid w:val="00122F27"/>
    <w:rsid w:val="001573D4"/>
    <w:rsid w:val="001925AD"/>
    <w:rsid w:val="001B5411"/>
    <w:rsid w:val="002F1BA2"/>
    <w:rsid w:val="003B6307"/>
    <w:rsid w:val="00531E1E"/>
    <w:rsid w:val="00627836"/>
    <w:rsid w:val="00653064"/>
    <w:rsid w:val="006C1BAA"/>
    <w:rsid w:val="007703D3"/>
    <w:rsid w:val="0079084C"/>
    <w:rsid w:val="00894AF5"/>
    <w:rsid w:val="008B76B4"/>
    <w:rsid w:val="008F689A"/>
    <w:rsid w:val="0095540E"/>
    <w:rsid w:val="00A37970"/>
    <w:rsid w:val="00A428A8"/>
    <w:rsid w:val="00AA70A6"/>
    <w:rsid w:val="00AF08DB"/>
    <w:rsid w:val="00B817F3"/>
    <w:rsid w:val="00BA73C0"/>
    <w:rsid w:val="00C344E7"/>
    <w:rsid w:val="00D05FFB"/>
    <w:rsid w:val="00D4548F"/>
    <w:rsid w:val="00D77476"/>
    <w:rsid w:val="00DC1CCA"/>
    <w:rsid w:val="00DC5812"/>
    <w:rsid w:val="00DE39B9"/>
    <w:rsid w:val="00E20C85"/>
    <w:rsid w:val="00ED7B10"/>
    <w:rsid w:val="00EF40AF"/>
    <w:rsid w:val="00F6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3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2F27"/>
    <w:pPr>
      <w:keepNext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rsid w:val="00122F2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22F27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qFormat/>
    <w:rsid w:val="00122F2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22F27"/>
    <w:pPr>
      <w:keepNext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22F27"/>
    <w:pPr>
      <w:keepNext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122F27"/>
    <w:pPr>
      <w:keepNext/>
      <w:jc w:val="right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122F27"/>
    <w:pPr>
      <w:keepNext/>
      <w:jc w:val="right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qFormat/>
    <w:rsid w:val="00122F27"/>
    <w:pPr>
      <w:keepNext/>
      <w:outlineLvl w:val="8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F27"/>
    <w:rPr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rsid w:val="00122F27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122F27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122F27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122F2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22F27"/>
    <w:rPr>
      <w:b/>
      <w:sz w:val="24"/>
    </w:rPr>
  </w:style>
  <w:style w:type="character" w:customStyle="1" w:styleId="70">
    <w:name w:val="Заголовок 7 Знак"/>
    <w:basedOn w:val="a0"/>
    <w:link w:val="7"/>
    <w:rsid w:val="00122F27"/>
    <w:rPr>
      <w:b/>
      <w:bCs/>
    </w:rPr>
  </w:style>
  <w:style w:type="character" w:customStyle="1" w:styleId="80">
    <w:name w:val="Заголовок 8 Знак"/>
    <w:basedOn w:val="a0"/>
    <w:link w:val="8"/>
    <w:rsid w:val="00122F27"/>
    <w:rPr>
      <w:b/>
      <w:bCs/>
      <w:sz w:val="24"/>
    </w:rPr>
  </w:style>
  <w:style w:type="character" w:customStyle="1" w:styleId="90">
    <w:name w:val="Заголовок 9 Знак"/>
    <w:basedOn w:val="a0"/>
    <w:link w:val="9"/>
    <w:rsid w:val="00122F27"/>
    <w:rPr>
      <w:b/>
      <w:bCs/>
    </w:rPr>
  </w:style>
  <w:style w:type="paragraph" w:styleId="a3">
    <w:name w:val="No Spacing"/>
    <w:uiPriority w:val="1"/>
    <w:qFormat/>
    <w:rsid w:val="00122F27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122F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rsid w:val="00BA7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A73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3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2F27"/>
    <w:pPr>
      <w:keepNext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rsid w:val="00122F2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22F27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qFormat/>
    <w:rsid w:val="00122F2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22F27"/>
    <w:pPr>
      <w:keepNext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22F27"/>
    <w:pPr>
      <w:keepNext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122F27"/>
    <w:pPr>
      <w:keepNext/>
      <w:jc w:val="right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122F27"/>
    <w:pPr>
      <w:keepNext/>
      <w:jc w:val="right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qFormat/>
    <w:rsid w:val="00122F27"/>
    <w:pPr>
      <w:keepNext/>
      <w:outlineLvl w:val="8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F27"/>
    <w:rPr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rsid w:val="00122F27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122F27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122F27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122F2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22F27"/>
    <w:rPr>
      <w:b/>
      <w:sz w:val="24"/>
    </w:rPr>
  </w:style>
  <w:style w:type="character" w:customStyle="1" w:styleId="70">
    <w:name w:val="Заголовок 7 Знак"/>
    <w:basedOn w:val="a0"/>
    <w:link w:val="7"/>
    <w:rsid w:val="00122F27"/>
    <w:rPr>
      <w:b/>
      <w:bCs/>
    </w:rPr>
  </w:style>
  <w:style w:type="character" w:customStyle="1" w:styleId="80">
    <w:name w:val="Заголовок 8 Знак"/>
    <w:basedOn w:val="a0"/>
    <w:link w:val="8"/>
    <w:rsid w:val="00122F27"/>
    <w:rPr>
      <w:b/>
      <w:bCs/>
      <w:sz w:val="24"/>
    </w:rPr>
  </w:style>
  <w:style w:type="character" w:customStyle="1" w:styleId="90">
    <w:name w:val="Заголовок 9 Знак"/>
    <w:basedOn w:val="a0"/>
    <w:link w:val="9"/>
    <w:rsid w:val="00122F27"/>
    <w:rPr>
      <w:b/>
      <w:bCs/>
    </w:rPr>
  </w:style>
  <w:style w:type="paragraph" w:styleId="a3">
    <w:name w:val="No Spacing"/>
    <w:uiPriority w:val="1"/>
    <w:qFormat/>
    <w:rsid w:val="00122F27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122F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rsid w:val="00BA7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A7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Разина</dc:creator>
  <cp:lastModifiedBy>Р</cp:lastModifiedBy>
  <cp:revision>3</cp:revision>
  <dcterms:created xsi:type="dcterms:W3CDTF">2017-04-25T12:09:00Z</dcterms:created>
  <dcterms:modified xsi:type="dcterms:W3CDTF">2017-04-27T07:04:00Z</dcterms:modified>
</cp:coreProperties>
</file>