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85" w:type="dxa"/>
        <w:tblInd w:w="93" w:type="dxa"/>
        <w:tblLook w:val="04A0"/>
      </w:tblPr>
      <w:tblGrid>
        <w:gridCol w:w="492"/>
        <w:gridCol w:w="1610"/>
        <w:gridCol w:w="2505"/>
        <w:gridCol w:w="1436"/>
        <w:gridCol w:w="1344"/>
        <w:gridCol w:w="1436"/>
        <w:gridCol w:w="1382"/>
        <w:gridCol w:w="1436"/>
        <w:gridCol w:w="1344"/>
        <w:gridCol w:w="1602"/>
        <w:gridCol w:w="2039"/>
        <w:gridCol w:w="2469"/>
        <w:gridCol w:w="1956"/>
        <w:gridCol w:w="2301"/>
      </w:tblGrid>
      <w:tr w:rsidR="00DE5A5E" w:rsidRPr="00DE5A5E" w:rsidTr="00DE5A5E">
        <w:trPr>
          <w:trHeight w:val="375"/>
        </w:trPr>
        <w:tc>
          <w:tcPr>
            <w:tcW w:w="938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СВЕДЕНИЯ О РАЗМЕРЕ И ОБ ИСТОЧНИКАХ ДОХОДОВ, ИМУЩЕСТВЕ, ПРИНАДЛЕЖАЩЕМ КАНДИДАТУ (СУПРУГУ И НЕСОВЕРШЕННОЛЕТНИМ ДЕТЯМ) НА ПРАВЕ СОБСТВЕННОСТИ, О СЧЕТАХ (ВКЛАДАХ) В БАНКАХ, ЦЕННЫХ БУМАГАХ </w:t>
            </w:r>
          </w:p>
        </w:tc>
      </w:tr>
      <w:tr w:rsidR="00DE5A5E" w:rsidRPr="00DE5A5E" w:rsidTr="00DE5A5E">
        <w:trPr>
          <w:trHeight w:val="315"/>
        </w:trPr>
        <w:tc>
          <w:tcPr>
            <w:tcW w:w="938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Выборы депутатов Мурманской областной Думы шестого созыва</w:t>
            </w:r>
          </w:p>
        </w:tc>
      </w:tr>
      <w:tr w:rsidR="00DE5A5E" w:rsidRPr="00DE5A5E" w:rsidTr="00DE5A5E">
        <w:trPr>
          <w:trHeight w:val="375"/>
        </w:trPr>
        <w:tc>
          <w:tcPr>
            <w:tcW w:w="938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18.09.2016</w:t>
            </w:r>
          </w:p>
        </w:tc>
      </w:tr>
      <w:tr w:rsidR="00DE5A5E" w:rsidRPr="00DE5A5E" w:rsidTr="00DE5A5E">
        <w:trPr>
          <w:trHeight w:val="315"/>
        </w:trPr>
        <w:tc>
          <w:tcPr>
            <w:tcW w:w="938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Мурманское областное отделение политической партии "КОММУНИСТИЧЕСКАЯ ПАРТИЯ РОССИЙСКОЙ ФЕДЕРАЦИИ"</w:t>
            </w:r>
          </w:p>
        </w:tc>
      </w:tr>
      <w:tr w:rsidR="00DE5A5E" w:rsidRPr="00DE5A5E" w:rsidTr="00DE5A5E">
        <w:trPr>
          <w:trHeight w:val="255"/>
        </w:trPr>
        <w:tc>
          <w:tcPr>
            <w:tcW w:w="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E5A5E" w:rsidRPr="00DE5A5E" w:rsidTr="00DE5A5E">
        <w:trPr>
          <w:trHeight w:val="510"/>
        </w:trPr>
        <w:tc>
          <w:tcPr>
            <w:tcW w:w="15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10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3302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277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Участие в капитале коммерческих организаций</w:t>
            </w:r>
          </w:p>
        </w:tc>
      </w:tr>
      <w:tr w:rsidR="00DE5A5E" w:rsidRPr="00DE5A5E" w:rsidTr="00DE5A5E">
        <w:trPr>
          <w:trHeight w:val="510"/>
        </w:trPr>
        <w:tc>
          <w:tcPr>
            <w:tcW w:w="15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02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DE5A5E" w:rsidRPr="00DE5A5E" w:rsidTr="00DE5A5E">
        <w:trPr>
          <w:trHeight w:val="510"/>
        </w:trPr>
        <w:tc>
          <w:tcPr>
            <w:tcW w:w="15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02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9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E5A5E" w:rsidRPr="00DE5A5E" w:rsidTr="00DE5A5E">
        <w:trPr>
          <w:trHeight w:val="780"/>
        </w:trPr>
        <w:tc>
          <w:tcPr>
            <w:tcW w:w="15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банка, остаток счета (руб.)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адрес, количество акций, номинальная стоимость одной акции (руб.)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адрес, доля участия</w:t>
            </w:r>
          </w:p>
        </w:tc>
      </w:tr>
      <w:tr w:rsidR="00DE5A5E" w:rsidRPr="00DE5A5E" w:rsidTr="00DE5A5E">
        <w:trPr>
          <w:trHeight w:val="255"/>
        </w:trPr>
        <w:tc>
          <w:tcPr>
            <w:tcW w:w="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E5A5E" w:rsidRPr="00DE5A5E" w:rsidRDefault="00DE5A5E" w:rsidP="00DE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DE5A5E" w:rsidRPr="00DE5A5E" w:rsidTr="00DE5A5E">
        <w:trPr>
          <w:trHeight w:val="3600"/>
        </w:trPr>
        <w:tc>
          <w:tcPr>
            <w:tcW w:w="1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Степахно Геннадий Васильевич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Мурманская областная Дума;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Управление Пенсионного фонда Октябрьского окр.;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2675330,66 руб.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570 кв.м.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Украина,  71,71 кв.м.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24 кв.м.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ВАЗ 21150 (2005 г.)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Северо-Западный банк ПАО Сбербанк России Доп офис №8627/11348, 210511.48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Северо-Западный банк ПАО Сбербанк России Доп офис №8627/11348, 115387.73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Северо-Западный банк ПАО Сбербанк России Доп офис №8627/11348, 5388.8 руб.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DE5A5E" w:rsidRPr="00DE5A5E" w:rsidTr="00DE5A5E">
        <w:trPr>
          <w:trHeight w:val="3600"/>
        </w:trPr>
        <w:tc>
          <w:tcPr>
            <w:tcW w:w="1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Антропов Михаил Васильевич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Мурманская областная Дума;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Пенсионный Фонд РФ;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ПАО Сбербанк России отделение 8627/01401;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ГОБУ Центр социальной поддержки населения г.Мурманск льготы "Ветеран труда";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2695709 руб.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Мурманская область,  65,8 кв.м.;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56,5 кв.м.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56,7 кв.м.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Хендай IХ35 (2012 г.)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Северо-Западный ПАО Сбербанк России отделение 8627/01348, 54952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Северо-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Западный ПАО Сбербанк России отделение 8627/01401, 70069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Северо-Западный ПАО Сбербанк России отделение 8627/01401, 1 руб.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DE5A5E" w:rsidRPr="00DE5A5E" w:rsidTr="00DE5A5E">
        <w:trPr>
          <w:trHeight w:val="4200"/>
        </w:trPr>
        <w:tc>
          <w:tcPr>
            <w:tcW w:w="1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Сажинов Павел Александрович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Мурманская областная Дума;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 России ОФК Банк Мурманский ф-л;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ОАО "Норильский Никель" ООО "Полюс Золото";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Правительство Мурманской обл;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Пенсионный Фонд РФ;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3639582 руб.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Мурманская область,  1011 кв.м.;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913 кв.м.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Вологодская область,  54 кв.м.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72 кв.м.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42 кв.м.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иное недвижимое имущество,  20 кв.м.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Toyota RAV-4 (2007 г.)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5;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Филиал ПАО ОФК Банк, 1172250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 России №8627, 155498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ПАО Сбербанк России №8627, 1289231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ПАО Сбербанк России №8627, 1308661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5. ПАО Сбербанк России №8627, 920131 руб.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открытое акционерное общество, ГМК "Норильский Никель", 15 шт.;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открытое акционерное общество, Полюс Золото, 15 шт.;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открытое акционерное общество, НК Роснефть-Мурманскнефтепродукт, 9 шт.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DE5A5E" w:rsidRPr="00DE5A5E" w:rsidTr="00DE5A5E">
        <w:trPr>
          <w:trHeight w:val="8190"/>
        </w:trPr>
        <w:tc>
          <w:tcPr>
            <w:tcW w:w="1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Михолажин Анатолий Анатольевич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Пенсионный Фонд РФ;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ООО ЧОП "Варяг";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622454,93 руб.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Мурманская область,  66 кв.м.;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34 кв.м.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ВАЗ 20143 (1999 г.);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автомобиль легковой, Опель Зафира (2007 г.)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11;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 России отделение №8627, 23422.65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 России отделение №8627, 26822.22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ПАО Сбербанк России отделение №8627, 48.2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ПАО Сбербанк России отделение №8627, 15.57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ПАО Сбербанк России отделение №8627, 217.8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ПАО Сбербанк России отделение №8627, 0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ПАО Сбербанк России отделение №8627, 0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8. Банк ВТБ 24 ПАО, 5498.45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9. Банк ВТБ 24 ПАО, 40.29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10. Банк ВТБ 24 ПАО, 42.39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11. Банк ВТБ 24 ПАО, 6200 руб.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общество с ограниченной ответственностью, ООО ЧОП "Варяг", 5190149527;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общество с ограниченной ответственностью, ООО УК "Сейды", 5190035625</w:t>
            </w:r>
          </w:p>
        </w:tc>
      </w:tr>
      <w:tr w:rsidR="00DE5A5E" w:rsidRPr="00DE5A5E" w:rsidTr="00DE5A5E">
        <w:trPr>
          <w:trHeight w:val="2400"/>
        </w:trPr>
        <w:tc>
          <w:tcPr>
            <w:tcW w:w="1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Дербина Любовь Викторовна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Управление ПФ РФ г. Мурманска;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ГОБУЗ "Мурманская городская поликлиника №1";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ГОУП "Учебно-спортивный центр";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328028,66 руб.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Публичное акционерное общество "Сбербанк России", 317.21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Публичное акционерное общество "Сбербанк России", 237.33 руб.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DE5A5E" w:rsidRPr="00DE5A5E" w:rsidTr="00DE5A5E">
        <w:trPr>
          <w:trHeight w:val="5400"/>
        </w:trPr>
        <w:tc>
          <w:tcPr>
            <w:tcW w:w="1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Малинин Андрей Александрович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Пенсионный Фонд РФ;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ООО ЧОП "Варяг";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514810,05 руб.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Тойота HIGHLANDER (2015 г.)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7;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Мурманское отделение 8627 ПАО Сбербанк России, 20934.51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Мурманское отделение 8627 ПАО Сбербанк России, 598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Мурманское отделение 8627 ПАО Сбербанк России, 1.39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ПАО Банк ВТБ 24, 47138.91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ПАО Банк ВТБ 24, 2727.04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ПАО Банк ВТБ 24, 0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7. ПАО Банк ВТБ 24, 0 руб.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общество с ограниченной ответственностью, ООО ЧОП "Росич", 5190134143;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общество с ограниченной ответственностью, УК "Сейды", 5190035625</w:t>
            </w:r>
          </w:p>
        </w:tc>
      </w:tr>
      <w:tr w:rsidR="00DE5A5E" w:rsidRPr="00DE5A5E" w:rsidTr="00DE5A5E">
        <w:trPr>
          <w:trHeight w:val="900"/>
        </w:trPr>
        <w:tc>
          <w:tcPr>
            <w:tcW w:w="1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Малинина Наталья Юрьевна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KIA RIO (2014 г.)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DE5A5E" w:rsidRPr="00DE5A5E" w:rsidTr="00DE5A5E">
        <w:trPr>
          <w:trHeight w:val="1800"/>
        </w:trPr>
        <w:tc>
          <w:tcPr>
            <w:tcW w:w="1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Рябцев Олег Михайлович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ПАО "Мурманская ТЭЦ";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ДЮСШ 17;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679226,21 руб.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53,7 кв.м.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Публичное акционерное общество "Сбербанк России" 8627, 115.2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Банк ГПБ (АО), 33.77 руб.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DE5A5E" w:rsidRPr="00DE5A5E" w:rsidTr="00DE5A5E">
        <w:trPr>
          <w:trHeight w:val="3900"/>
        </w:trPr>
        <w:tc>
          <w:tcPr>
            <w:tcW w:w="1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Мазуренко Наталья Владимировна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МОО ПП;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ГБОУ ВО "МАГУ";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ЦЗН г Мурманск;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165364,58 руб.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62,6 кв.м.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Публичное акционерное общество "Сбербанк России", 8712.73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Публичное акционерное общество "Сбербанк России", 90.35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Публичное акционерное общество "Сбербанк России", 166.26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СПБ филиал ПАО "Балтийский банк", 12281.12 руб.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DE5A5E" w:rsidRPr="00DE5A5E" w:rsidTr="00DE5A5E">
        <w:trPr>
          <w:trHeight w:val="3300"/>
        </w:trPr>
        <w:tc>
          <w:tcPr>
            <w:tcW w:w="1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Панина Ольга Георгиевна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Мурманская областная Дума;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г. Мурманск, Управление Пенсионного фонда;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2700656,16 руб.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1. Публичное акционерное общество "Сбербанк России"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, 100018.62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Публичное акционерное общество "Сбербанк России", 625198.7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Публичное акционерное общество "Сбербанк России", 9239.6 руб.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DE5A5E" w:rsidRPr="00DE5A5E" w:rsidTr="00DE5A5E">
        <w:trPr>
          <w:trHeight w:val="2400"/>
        </w:trPr>
        <w:tc>
          <w:tcPr>
            <w:tcW w:w="1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Мазуренко Владимир Николаевич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НО "Мурманская коллегия адвокатов";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53685 руб.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62,6 кв.м.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BMW Х5 (2007 г.)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 России, 3893.88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 России, 1400.49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СПБ Ф-л ПАО Балтийский банк, 286.83 руб.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DE5A5E" w:rsidRPr="00DE5A5E" w:rsidTr="00DE5A5E">
        <w:trPr>
          <w:trHeight w:val="3000"/>
        </w:trPr>
        <w:tc>
          <w:tcPr>
            <w:tcW w:w="1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Мунин Алексей Алексеевич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ПФРФ;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265812,7 руб.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Белгородская область,  22 кв.м.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Белгородская область,  70,28 кв.м.;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Мурманская область,  84,2 кв.м.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Белгородская область,  19,9 кв.м.;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Мурманская область,  30,6 кв.м.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Volvo 940 (1992 г.)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Мурманской отделение 8627 ОАО "Сбербанк России", 13505 руб.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DE5A5E" w:rsidRPr="00DE5A5E" w:rsidTr="00DE5A5E">
        <w:trPr>
          <w:trHeight w:val="7500"/>
        </w:trPr>
        <w:tc>
          <w:tcPr>
            <w:tcW w:w="1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Волков Юрий Васильевич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Пенсионный Фонд РФ Пенсия;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МОО "КПРФ";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Администрация г.п. Молочный;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Мурманская областная Дума;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566417,35 руб.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Республика Крым,  33 кв.м.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8;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Публичное акционерное общество "Сбербанк России", 33772.02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Публичное акционерное общество "Сбербанк России", 438.77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Публичное акционерное общество "Сбербанк России", 10.46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Публичное акционерное общество "Сбербанк России", 0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Банк ВТБ 24 (публичное акционерное общество), 481179.91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Банк ВТБ 24 (публичное акционерное общество), 0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Банк ВТБ 24 (публичное акционерное общество), 3.18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8. Банк ВТБ 24 (публичное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акционерное общество), 0 руб.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DE5A5E" w:rsidRPr="00DE5A5E" w:rsidTr="00DE5A5E">
        <w:trPr>
          <w:trHeight w:val="7800"/>
        </w:trPr>
        <w:tc>
          <w:tcPr>
            <w:tcW w:w="1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14.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Зива Ирма Игоревна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ФГБОУ ВО МГТУ;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Мурманская областная Дума;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585141,56 руб.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12;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 России, 11.64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 России, 83.51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ПАО Сбербанк России, 9.22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ПАО Сбербанк России, 23010.15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ПАО Сбербанк России, 0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ПАО Сбербанк России, 0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ПАО Сбербанк России, 10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8. ПАО Сбербанк России, 18496.09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9. ПАО Сбербанк России, 500.7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10. ПАО Сбербанк России, 60010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11. ПАО Сбербанк России, 73.58 руб. (счет ЕВРО);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12. ПАО Сбербанк России, 10 руб.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DE5A5E" w:rsidRPr="00DE5A5E" w:rsidTr="00DE5A5E">
        <w:trPr>
          <w:trHeight w:val="3000"/>
        </w:trPr>
        <w:tc>
          <w:tcPr>
            <w:tcW w:w="1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Хайкара Агнесса Рикхартовна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Мурманская областная Дума;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641640,14 руб.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18 кв.м.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Публичное акционерное общество "Сбербанк России", 5.03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Публичное акционерное общество "Сбербанк России", 10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Публичное акционерное общество "Сбербанк России", 19098.51 руб.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DE5A5E" w:rsidRPr="00DE5A5E" w:rsidTr="00DE5A5E">
        <w:trPr>
          <w:trHeight w:val="900"/>
        </w:trPr>
        <w:tc>
          <w:tcPr>
            <w:tcW w:w="1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Терёшкин Николай Александрович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МФ ФГБУ ЦСМС;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652099,83 руб.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43,5 кв.м.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Шкода Актавия (1999 г.)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ПАО Сбербанк России, 1197.5 руб.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DE5A5E" w:rsidRPr="00DE5A5E" w:rsidTr="00DE5A5E">
        <w:trPr>
          <w:trHeight w:val="1800"/>
        </w:trPr>
        <w:tc>
          <w:tcPr>
            <w:tcW w:w="1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17.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Яранцев Валерий Владимирович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Пенсионны Фонд РФ;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ЗАО "Мурманрыбфлот-2";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268780 руб.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 России, 61600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АО Россельхозбанк 3349/33/03 Мурманский ф-л, 1000 руб.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DE5A5E" w:rsidRPr="00DE5A5E" w:rsidTr="00DE5A5E">
        <w:trPr>
          <w:trHeight w:val="1500"/>
        </w:trPr>
        <w:tc>
          <w:tcPr>
            <w:tcW w:w="1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Крупка Александр Андреевич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Пенсионный Фонд РФ;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МОО КПРФ;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277519,7 руб.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30,5 кв.м.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ГАЗ 3110 (1999 г.)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ПАО Сбербанк России отделение №8627, 228.41 руб.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DE5A5E" w:rsidRPr="00DE5A5E" w:rsidTr="00DE5A5E">
        <w:trPr>
          <w:trHeight w:val="1200"/>
        </w:trPr>
        <w:tc>
          <w:tcPr>
            <w:tcW w:w="1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Шпуров Дмитрия Игоревич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Управление Федеральной службы судебных приставов по МО;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608639,24 руб.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 Московская область, 74,4 кв.м.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ВАЗ 5115 (2009 г.)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ОАО Альфабанк, 50 руб.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DE5A5E" w:rsidRPr="00DE5A5E" w:rsidTr="00DE5A5E">
        <w:trPr>
          <w:trHeight w:val="2100"/>
        </w:trPr>
        <w:tc>
          <w:tcPr>
            <w:tcW w:w="1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Головенко Александр Николаевич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Мурманская областная Дума;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ГОКУ "ЦСПН г. Мурманска";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454064,47 руб.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63,7 кв.м.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HONDA CR-V (1998 г.)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Публичное акционерное общество "Сбербанк России" №8627/01333, 800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Публичное акционерное общество "Сбербанк России" №8627/1348, 35000 руб.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DE5A5E" w:rsidRPr="00DE5A5E" w:rsidTr="00DE5A5E">
        <w:trPr>
          <w:trHeight w:val="5100"/>
        </w:trPr>
        <w:tc>
          <w:tcPr>
            <w:tcW w:w="1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21.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Сипягин Сергей Викторович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Мурманская область,  52,9 кв.м.;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Омская область,  44,6 кв.м.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иное недвижимое имущество,  42,7 кв.м.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Мурманское отделение №8627 ПАО Сбербанк России ВСП №8627/01377, 110.93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Мурманское отделение №8627 ПАО Сбербанк России ВСП №8627/01377, 4362.04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Мурманское отделение №8627 ПАО Сбербанк России ВСП №8627/01377, 40602.22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Мурманское отделение №8627 Северо-западного банка ПАО Сбербанк России, ВСП №8627/01913, 3931.59 руб.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DE5A5E" w:rsidRPr="00DE5A5E" w:rsidTr="00DE5A5E">
        <w:trPr>
          <w:trHeight w:val="1800"/>
        </w:trPr>
        <w:tc>
          <w:tcPr>
            <w:tcW w:w="1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Сидоров Юрий Владимирович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МО РФ 566 отряд судов обеспечения флота;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812600,52 руб.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Мурманская область,  42 кв.м.;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45,5 кв.м.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HONDA CRV (2015 г.)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Сербанк России, 8511.01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ПАО Сербанк России, 47563.08 руб.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DE5A5E" w:rsidRPr="00DE5A5E" w:rsidTr="00DE5A5E">
        <w:trPr>
          <w:trHeight w:val="6300"/>
        </w:trPr>
        <w:tc>
          <w:tcPr>
            <w:tcW w:w="1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23.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Жуков Владимир Геннадьевич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"Гранит-Авто";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ООО "Клининг-Комфорт";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ООО "Гранит";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1599261,81 руб.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70,8 кв.м.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LEXUS LX, 470 (2005 г.);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автомобиль легковой, ТОЙОТА ЛЕНД КРУИЗЕР 200 (2011 г.);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снегоход, WIDETRACK BEARCAT (2006 г.)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7;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Публичное акционерное общество "Сбербанк России", 271.39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Публичное акционерное общество "Сбербанк России", 3807.11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Публичное акционерное общество "Сбербанк России", 75.16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Публичное акционерное общество "Сбербанк России", 1740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Публичное акционерное общество "Сбербанк России", 0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Публичное акционерное общество "Сбербанк России", 0.09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7. ООО "Александровский", 1000 руб.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общество с ограниченной ответственностью, "НОРД-М-СЕРВИС", 183038, 46,5%</w:t>
            </w:r>
          </w:p>
        </w:tc>
      </w:tr>
      <w:tr w:rsidR="00DE5A5E" w:rsidRPr="00DE5A5E" w:rsidTr="00DE5A5E">
        <w:trPr>
          <w:trHeight w:val="2400"/>
        </w:trPr>
        <w:tc>
          <w:tcPr>
            <w:tcW w:w="1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Яковлев Николай Анатольевич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Доход по основному месту работы "в/ч70148";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ООО "БАРЕНЦ-КОНСУЛЬТАНТ";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552000 руб.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31 кв.м.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Кроссовер, Митсубиши Аутлендер (2008 г.)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Публичное акционерное общество "Сбербанк России" 8627/01412, 127.17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Публичное акционерное общество "Сбербанк России" №8627/01412, 27140.39 руб.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DE5A5E" w:rsidRPr="00DE5A5E" w:rsidTr="00DE5A5E">
        <w:trPr>
          <w:trHeight w:val="4200"/>
        </w:trPr>
        <w:tc>
          <w:tcPr>
            <w:tcW w:w="1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Искорнева Ирина Георгиевна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МУП "Печенга" до 21.04.2015;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МБУ "АИА" "Печенга" с 22.04.2015;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Мурманская область, Управление ПФР в Печенгском районе доход от части государственного сертификата на материнский капитал;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Мурманская область, Централизованная бухгалтерия отдела образования п. Никель, Печенгского района;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473037,21 руб.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Северо-Западный банк ПАО "Сбербанк России", 0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Северо-Западный банк ПАО "Сбербанк России", 0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Северо-Западный банк ПАО "Сбербанк России", 0 руб.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DE5A5E" w:rsidRPr="00DE5A5E" w:rsidTr="00DE5A5E">
        <w:trPr>
          <w:trHeight w:val="3600"/>
        </w:trPr>
        <w:tc>
          <w:tcPr>
            <w:tcW w:w="1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Алексеев Александр Сергеевич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Пенсия МВД РФ;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ГАПОУ МО;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Гражданско-праввовой договор №1 от 01.01.2014 г. Мурманское областное отделение политической партии "КОМУНИСТИЧЕСКА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Я ПАРТИЯ РОССИЙСКОЙ ФЕДЕРАЦИИ";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681340,46 руб.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Даймер Бенц 190 (1987 г.);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автомобиль легковой, Шкода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Октавия Тур (2008 г.);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прицеп, МЗСА 817701 (2013 г.)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кол-во объектов: 2;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Публичное акционерное общество "Сбербанк России", 0.01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Публичное акционерное общество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"Сбербанк России", 16.3 руб.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общество с ограниченной ответственностью, "АвтоСтройЛогистик", 5109002083, 100%</w:t>
            </w:r>
          </w:p>
        </w:tc>
      </w:tr>
      <w:tr w:rsidR="00DE5A5E" w:rsidRPr="00DE5A5E" w:rsidTr="00DE5A5E">
        <w:trPr>
          <w:trHeight w:val="4500"/>
        </w:trPr>
        <w:tc>
          <w:tcPr>
            <w:tcW w:w="1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27.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Медвецкий Виктор Викторович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Нотариус нотариального округа Печенгский район Мурманской области;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266568,11 руб.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Воронежская область,  71,7 кв.м.;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Мурманская область,  30 кв.м.;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 54,6 кв.м.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5;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Мурманская область,  23 кв.м.;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23,3 кв.м.;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 23,6 кв.м.;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 28,5 кв.м.;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5.  36,7 кв.м.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RENAULT LOGAN (SR) (2008 г.);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автомобиль легковой, МЕРСЕДЕС С180 (1997 г.);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автомобиль грузовой, ГАЗ 2705 (1998 г.);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автомобиль легковой, ГАЗ 3221 (1999 г.)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Публичное акционерное общество "Сбербанк России" 8627/01404, 36277.91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Публичное акционерное общество "Сбербанк России" 8627, 0 руб.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DE5A5E" w:rsidRPr="00DE5A5E" w:rsidTr="00DE5A5E">
        <w:trPr>
          <w:trHeight w:val="1500"/>
        </w:trPr>
        <w:tc>
          <w:tcPr>
            <w:tcW w:w="1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Слепухин Артем Васильевич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МУ ДО "ЦВР" г. Оленегорск;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Мурманская областная Дума;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325955 руб.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Публичное акционерное общество "Сбербанк России", 11914.37 руб.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DE5A5E" w:rsidRPr="00DE5A5E" w:rsidTr="00DE5A5E">
        <w:trPr>
          <w:trHeight w:val="2700"/>
        </w:trPr>
        <w:tc>
          <w:tcPr>
            <w:tcW w:w="1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29.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Филипченко Сергей Владимирович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отдел Пенсионного фонда в Ловозерском районе - пенсия;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Мурманская область МБУК "Ловозерский районный культурный центр";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Мурманская областная Дума;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875210,34 руб.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32,6 кв.м.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Публичное акционерное общество "Сбербанк России" №8627/01374, 5500 руб.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DE5A5E" w:rsidRPr="00DE5A5E" w:rsidTr="00DE5A5E">
        <w:trPr>
          <w:trHeight w:val="3900"/>
        </w:trPr>
        <w:tc>
          <w:tcPr>
            <w:tcW w:w="1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Медынцев Константин Валерьевич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АО Горно-обогатительный комбинат;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900758,55 руб.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29,7 кв.м.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ВСП №8627/01369 Мурманское головное отделение №8627 ПАО Сбербанк России, 69.52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ВСП №8627/01369 Мурманское головное отделение №8627 ПАО Сбербанк России, 27.07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ВСП №8627/01369 Мурманское головное отделение №8627 ПАО Сбербанк России, 20.12 руб.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DE5A5E" w:rsidRPr="00DE5A5E" w:rsidTr="00DE5A5E">
        <w:trPr>
          <w:trHeight w:val="3000"/>
        </w:trPr>
        <w:tc>
          <w:tcPr>
            <w:tcW w:w="1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Брылёв Николай Николаевич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Мурманская область Пенсионного фонда в районе;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Администрация Ловозерского района ежемесячная доплата к пенсии;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3. ГОКУ "Мончегорский межрайонный центр соц поддержки";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423569,11 руб.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 Мурманская область,  1512 кв.м.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39,2 кв.м.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64 кв.м.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69 кв.м.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Фольксваген пассат (2000 г.)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АО "Россельхозбанк", 23254.75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АО "Россельхозбанк", 3670.94 руб.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DE5A5E" w:rsidRPr="00DE5A5E" w:rsidTr="00DE5A5E">
        <w:trPr>
          <w:trHeight w:val="3900"/>
        </w:trPr>
        <w:tc>
          <w:tcPr>
            <w:tcW w:w="1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32.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Попов Артур Александрович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Объединенная профсоюзная организация "ФосАгро-Череповец" г. Кировск Мурманская обл.;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Управление пенсионного фонда России г. Кировске Мурманской обл.;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Мурманская областная Дума по договору;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882675,26 руб.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64,8 кв.м.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ВСП №8627/01397 Мурманское головное отделение №8627 ПАО Сбербанк, 553.66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ВСП №8627/01397 Мурманское головное отделение №8627 ПАО Сбербанк, 103.51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ВСП №8627/01397 Мурманское головное отделение №8627 ПАО Сбербанк, 83938.1 руб.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DE5A5E" w:rsidRPr="00DE5A5E" w:rsidTr="00DE5A5E">
        <w:trPr>
          <w:trHeight w:val="3600"/>
        </w:trPr>
        <w:tc>
          <w:tcPr>
            <w:tcW w:w="1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Лунгул Вячеслав Семёнович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Министерство строительства и территориального развития Мурманской области;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Управление Пенсионного фонда РФ Октябрьского округа г. Мурманска;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ГОБУ "Центр социальной поддержки населения г. Мурманска" РЕВД "Ветеран труда";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1399152,72 руб.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Мурманская область,  54 кв.м.;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45 кв.м.;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 64 кв.м.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Lexus RX300 (2003 г.)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Мурманское головное отделение 8627 ПАО "Сбербанк России", 22757.74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Мурманское головное отделение 8627 ПАО "Сбербанк России", 11080.25 руб.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DE5A5E" w:rsidRPr="00DE5A5E" w:rsidTr="00DE5A5E">
        <w:trPr>
          <w:trHeight w:val="3600"/>
        </w:trPr>
        <w:tc>
          <w:tcPr>
            <w:tcW w:w="1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34.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Деревянко Сергей Геннадьевич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"РесурТранс" в г. Кировск;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607972,93 руб.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55,28 кв.м.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Мерседес MB100D (1991 г.);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автомобиль легковой, Джили МК - CROSS (2013 г.);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автомобиль легковой, Лада - Ларгус (2014 г.)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 России, Мурманское ОСБ, 23272.85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ВСП №8627/01397 Мурманское головное отделение №8627 ПАО Сбербанк, 10 руб.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DE5A5E" w:rsidRPr="00DE5A5E" w:rsidTr="00DE5A5E">
        <w:trPr>
          <w:trHeight w:val="4500"/>
        </w:trPr>
        <w:tc>
          <w:tcPr>
            <w:tcW w:w="1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Котомин Александр Борисович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Институт экономических проблем КНЦ РАН;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МГТУ;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ПАО Сбербанк России;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Управление Пенсионнго Фонда РФ;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ГОУ Межрайонный ЦСПН;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br/>
              <w:t>Общая сумма доходов: 1199456,58 руб.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 г. Санкт-Петербург 27,5 кв.м.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35 кв.м.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ОСБ №8627/1849 Северо-Западного банка Сбербанка России, 142046.84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ОСБ №8627/1849 Северо-Западного банка Сбербанка России, 43236.42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ОО "Апатиты" в г.Апатиты, Филиал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№7806 ВТБ24 (ЗАО), Банка ВТБ 24 (ЗАО), 1072.73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ОО "Апатиты" в г.Апатиты, Филиал №7806 ВТБ24 (ЗАО), Банка ВТБ 24 (ЗАО), 736952.04 руб.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DE5A5E" w:rsidRPr="00DE5A5E" w:rsidTr="00DE5A5E">
        <w:trPr>
          <w:trHeight w:val="3600"/>
        </w:trPr>
        <w:tc>
          <w:tcPr>
            <w:tcW w:w="1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36.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Кузьминский Георгий Кириллович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Мурманская областная Дума;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ГОУ Управление Пенсионного фонда РФ в г.Апатиты;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Мурманский ОК КПРФ;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Администрация г.Апатиты;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Межрайонный УСПН г.Апатиты;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764239 руб.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Костромская область,  600 кв.м.;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600 кв.м.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77,3 кв.м.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 Костромская область, 11,5 кв.м.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 Костромская область, 13,7 кв.м.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VORTEX Estina (2009 г.)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 России, 215000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 России, 3500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ПАО Сбербанк России, 100 руб.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сберегательный сертификат, Сбербанк РФ, 770838993, Мурманская область,г.Апатиты, 1, 647000 руб.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DE5A5E" w:rsidRPr="00DE5A5E" w:rsidTr="00DE5A5E">
        <w:trPr>
          <w:trHeight w:val="3900"/>
        </w:trPr>
        <w:tc>
          <w:tcPr>
            <w:tcW w:w="1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Сорокин Александр Анатольевич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Управление ПФР в Ковдорском районе;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Администрация Ковдорского района МО;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334658,54 руб.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30 кв.м.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Subaru Forester (2008 г.);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другое, Моторная лодка ОБЬ-3 (1992 г.)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ВСП №8627/0141 Мурманское головное отделение ПАО Сбербанк России, 37247.05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ВСП №8627/01675 Мурманское головное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отделение ПАО Сбербанк России, 105126.7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ВСП №8627/01675 Мурманское головное отделение ПАО Сбербанк России, 1976.02 руб.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DE5A5E" w:rsidRPr="00DE5A5E" w:rsidTr="00DE5A5E">
        <w:trPr>
          <w:trHeight w:val="4500"/>
        </w:trPr>
        <w:tc>
          <w:tcPr>
            <w:tcW w:w="1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38.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Черванев Геннадий Васильевич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Управление ПФР в Ковдорском р-не;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246319,55 руб.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Мурманская область,  30 кв.м.;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30 кв.м.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ВСП №8627/01410 Мурманское головное отделение ПАО Сбербанк России, 2.08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ВСП №8627/01675 Мурманское головное отделение ПАО Сбербанк России, 0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ВСП №8627/01675 Мурманское головное отделение ПАО Сбербанк России, 17.64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ВСП №8627/01675 Мурманское головное отделение ПАО Сбербанк России, 37980.73 руб.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DE5A5E" w:rsidRPr="00DE5A5E" w:rsidTr="00DE5A5E">
        <w:trPr>
          <w:trHeight w:val="3600"/>
        </w:trPr>
        <w:tc>
          <w:tcPr>
            <w:tcW w:w="1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39.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Ваталин Юрий Викторович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Мурманская областная Дума;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2183163,13 руб.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64,9 кв.м.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great wall cc 6461 km29 (2012 г.);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автомобиль легковой, Chevrolet Captiva (2012 г.)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 России №8627, 15638.03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 России №8627, 20487.27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ПАО Сбербанк России №8627, 31502.21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ПАО Сбербанк России №8627, 462 руб.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DE5A5E" w:rsidRPr="00DE5A5E" w:rsidTr="00DE5A5E">
        <w:trPr>
          <w:trHeight w:val="2100"/>
        </w:trPr>
        <w:tc>
          <w:tcPr>
            <w:tcW w:w="1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Исаков Владимир Владимирович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Мурманская областная Дума;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Пенсионный Фонд РФ;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470002,37 руб.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Мурманская область,  493 кв.м.;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1500 кв.м.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 России, 1.56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 России, 392793.18 руб.; </w:t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ПАО Сбербанк России, 211950.83 руб.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A5E" w:rsidRPr="00DE5A5E" w:rsidRDefault="00DE5A5E" w:rsidP="00DE5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</w:tbl>
    <w:p w:rsidR="00184B89" w:rsidRDefault="00184B89"/>
    <w:sectPr w:rsidR="00184B89" w:rsidSect="00DE5A5E">
      <w:pgSz w:w="23814" w:h="16839" w:orient="landscape" w:code="8"/>
      <w:pgMar w:top="301" w:right="284" w:bottom="284" w:left="3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DE5A5E"/>
    <w:rsid w:val="00184B89"/>
    <w:rsid w:val="00DE5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B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2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3301</Words>
  <Characters>18820</Characters>
  <Application>Microsoft Office Word</Application>
  <DocSecurity>0</DocSecurity>
  <Lines>156</Lines>
  <Paragraphs>44</Paragraphs>
  <ScaleCrop>false</ScaleCrop>
  <Company/>
  <LinksUpToDate>false</LinksUpToDate>
  <CharactersWithSpaces>22077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buh_1</dc:creator>
  <cp:lastModifiedBy>buh_1</cp:lastModifiedBy>
  <cp:revision>1</cp:revision>
  <dcterms:created xsi:type="dcterms:W3CDTF">2016-07-27T12:22:00Z</dcterms:created>
  <dcterms:modified xsi:type="dcterms:W3CDTF">2016-07-27T12:23:00Z</dcterms:modified>
</cp:coreProperties>
</file>