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193" w:rsidRDefault="00E21193" w:rsidP="00E411A5">
      <w:pPr>
        <w:spacing w:before="15" w:line="240" w:lineRule="auto"/>
        <w:jc w:val="center"/>
        <w:outlineLvl w:val="0"/>
        <w:rPr>
          <w:rFonts w:ascii="Arial" w:hAnsi="Arial" w:cs="Arial"/>
          <w:b/>
          <w:bCs/>
          <w:color w:val="CD3301"/>
          <w:kern w:val="36"/>
          <w:sz w:val="28"/>
          <w:szCs w:val="28"/>
        </w:rPr>
      </w:pPr>
      <w:r w:rsidRPr="00C32FE4">
        <w:rPr>
          <w:rFonts w:ascii="Arial" w:hAnsi="Arial" w:cs="Arial"/>
          <w:b/>
          <w:bCs/>
          <w:color w:val="CD3301"/>
          <w:kern w:val="36"/>
          <w:sz w:val="28"/>
          <w:szCs w:val="28"/>
        </w:rPr>
        <w:t>Сведения о доходах и об имуществе муниципальных служащих</w:t>
      </w:r>
      <w:bookmarkStart w:id="0" w:name="_GoBack"/>
      <w:bookmarkEnd w:id="0"/>
    </w:p>
    <w:p w:rsidR="00E21193" w:rsidRPr="00C32FE4" w:rsidRDefault="00E21193" w:rsidP="00E21193">
      <w:pPr>
        <w:spacing w:before="15" w:line="240" w:lineRule="auto"/>
        <w:jc w:val="center"/>
        <w:outlineLvl w:val="0"/>
        <w:rPr>
          <w:rFonts w:ascii="Arial" w:hAnsi="Arial" w:cs="Arial"/>
          <w:b/>
          <w:bCs/>
          <w:color w:val="CD3301"/>
          <w:kern w:val="36"/>
          <w:sz w:val="28"/>
          <w:szCs w:val="28"/>
        </w:rPr>
      </w:pPr>
      <w:r>
        <w:rPr>
          <w:rFonts w:ascii="Arial" w:hAnsi="Arial" w:cs="Arial"/>
          <w:b/>
          <w:bCs/>
          <w:color w:val="CD3301"/>
          <w:kern w:val="36"/>
          <w:sz w:val="28"/>
          <w:szCs w:val="28"/>
        </w:rPr>
        <w:t>Контрольно-счетной палаты</w:t>
      </w:r>
      <w:r w:rsidRPr="00C32FE4">
        <w:rPr>
          <w:rFonts w:ascii="Arial" w:hAnsi="Arial" w:cs="Arial"/>
          <w:b/>
          <w:bCs/>
          <w:color w:val="CD3301"/>
          <w:kern w:val="36"/>
          <w:sz w:val="28"/>
          <w:szCs w:val="28"/>
        </w:rPr>
        <w:t xml:space="preserve">  Уватского муниципального района</w:t>
      </w:r>
    </w:p>
    <w:p w:rsidR="00E21193" w:rsidRPr="005B683C" w:rsidRDefault="00CE0CE1" w:rsidP="005B683C">
      <w:pPr>
        <w:spacing w:before="15" w:line="240" w:lineRule="auto"/>
        <w:jc w:val="center"/>
        <w:outlineLvl w:val="0"/>
        <w:rPr>
          <w:rFonts w:ascii="Arial" w:hAnsi="Arial" w:cs="Arial"/>
          <w:b/>
          <w:bCs/>
          <w:color w:val="CD3301"/>
          <w:kern w:val="36"/>
          <w:sz w:val="28"/>
          <w:szCs w:val="28"/>
        </w:rPr>
      </w:pPr>
      <w:r>
        <w:rPr>
          <w:rFonts w:ascii="Arial" w:hAnsi="Arial" w:cs="Arial"/>
          <w:b/>
          <w:bCs/>
          <w:color w:val="CD3301"/>
          <w:kern w:val="36"/>
          <w:sz w:val="28"/>
          <w:szCs w:val="28"/>
        </w:rPr>
        <w:t>за 2015</w:t>
      </w:r>
      <w:r w:rsidR="00E21193" w:rsidRPr="00C32FE4">
        <w:rPr>
          <w:rFonts w:ascii="Arial" w:hAnsi="Arial" w:cs="Arial"/>
          <w:b/>
          <w:bCs/>
          <w:color w:val="CD3301"/>
          <w:kern w:val="36"/>
          <w:sz w:val="28"/>
          <w:szCs w:val="28"/>
        </w:rPr>
        <w:t xml:space="preserve"> год</w:t>
      </w:r>
    </w:p>
    <w:tbl>
      <w:tblPr>
        <w:tblW w:w="1475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7"/>
        <w:gridCol w:w="2159"/>
        <w:gridCol w:w="1831"/>
        <w:gridCol w:w="1446"/>
        <w:gridCol w:w="21"/>
        <w:gridCol w:w="953"/>
        <w:gridCol w:w="18"/>
        <w:gridCol w:w="1418"/>
        <w:gridCol w:w="21"/>
        <w:gridCol w:w="1537"/>
        <w:gridCol w:w="901"/>
        <w:gridCol w:w="1178"/>
        <w:gridCol w:w="1601"/>
      </w:tblGrid>
      <w:tr w:rsidR="00E21193" w:rsidTr="008B16DE">
        <w:trPr>
          <w:trHeight w:val="144"/>
          <w:tblCellSpacing w:w="0" w:type="dxa"/>
        </w:trPr>
        <w:tc>
          <w:tcPr>
            <w:tcW w:w="16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1193" w:rsidRDefault="00E21193" w:rsidP="005A3B5B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Фамилия, имя, отчество</w:t>
            </w:r>
          </w:p>
        </w:tc>
        <w:tc>
          <w:tcPr>
            <w:tcW w:w="21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1193" w:rsidRDefault="00E21193" w:rsidP="005A3B5B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Должность / Степень родства</w:t>
            </w:r>
          </w:p>
        </w:tc>
        <w:tc>
          <w:tcPr>
            <w:tcW w:w="18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1193" w:rsidRDefault="00CE0CE1" w:rsidP="005A3B5B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Общая сумма дохода за 2015</w:t>
            </w:r>
            <w:r w:rsidR="00E21193">
              <w:rPr>
                <w:rFonts w:ascii="Arial" w:hAnsi="Arial" w:cs="Arial"/>
                <w:color w:val="252525"/>
                <w:sz w:val="20"/>
                <w:szCs w:val="20"/>
              </w:rPr>
              <w:t xml:space="preserve"> год (в рублях)</w:t>
            </w:r>
          </w:p>
        </w:tc>
        <w:tc>
          <w:tcPr>
            <w:tcW w:w="387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1193" w:rsidRDefault="00E21193" w:rsidP="005A3B5B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61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1193" w:rsidRDefault="00E21193" w:rsidP="005A3B5B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6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1193" w:rsidRDefault="00E21193" w:rsidP="005A3B5B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Транспортные средства (вид и марка)</w:t>
            </w:r>
          </w:p>
        </w:tc>
      </w:tr>
      <w:tr w:rsidR="00E21193" w:rsidTr="008B16DE">
        <w:trPr>
          <w:trHeight w:val="144"/>
          <w:tblCellSpacing w:w="0" w:type="dxa"/>
        </w:trPr>
        <w:tc>
          <w:tcPr>
            <w:tcW w:w="16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1193" w:rsidRDefault="00E21193" w:rsidP="005A3B5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1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1193" w:rsidRDefault="00E21193" w:rsidP="005A3B5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8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1193" w:rsidRDefault="00E21193" w:rsidP="005A3B5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1193" w:rsidRDefault="00E21193" w:rsidP="005A3B5B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1193" w:rsidRDefault="00E21193" w:rsidP="005A3B5B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Площадь (кв.</w:t>
            </w:r>
            <w:r w:rsidR="00B865E2">
              <w:rPr>
                <w:rFonts w:ascii="Arial" w:hAnsi="Arial" w:cs="Arial"/>
                <w:color w:val="25252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>м.)</w:t>
            </w:r>
          </w:p>
        </w:tc>
        <w:tc>
          <w:tcPr>
            <w:tcW w:w="14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1193" w:rsidRDefault="00E21193" w:rsidP="005A3B5B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Страна расположения</w:t>
            </w:r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1193" w:rsidRDefault="00E21193" w:rsidP="005A3B5B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1193" w:rsidRDefault="00E21193" w:rsidP="005A3B5B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Площадь (кв.</w:t>
            </w:r>
            <w:r w:rsidR="00B865E2">
              <w:rPr>
                <w:rFonts w:ascii="Arial" w:hAnsi="Arial" w:cs="Arial"/>
                <w:color w:val="25252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>м.)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1193" w:rsidRDefault="00E21193" w:rsidP="005A3B5B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Страна </w:t>
            </w:r>
            <w:r w:rsidR="00B71C1E">
              <w:rPr>
                <w:rFonts w:ascii="Arial" w:hAnsi="Arial" w:cs="Arial"/>
                <w:color w:val="252525"/>
                <w:sz w:val="20"/>
                <w:szCs w:val="20"/>
              </w:rPr>
              <w:t>расположе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>ния</w:t>
            </w:r>
          </w:p>
        </w:tc>
        <w:tc>
          <w:tcPr>
            <w:tcW w:w="16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1193" w:rsidRDefault="00E21193" w:rsidP="005A3B5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071B47" w:rsidTr="00242464">
        <w:trPr>
          <w:trHeight w:val="1020"/>
          <w:tblCellSpacing w:w="0" w:type="dxa"/>
        </w:trPr>
        <w:tc>
          <w:tcPr>
            <w:tcW w:w="16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71B47" w:rsidRDefault="00071B47" w:rsidP="005A3B5B">
            <w:pPr>
              <w:rPr>
                <w:rFonts w:ascii="Arial" w:hAnsi="Arial" w:cs="Arial"/>
                <w:b/>
                <w:color w:val="25252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252525"/>
                <w:sz w:val="20"/>
                <w:szCs w:val="20"/>
              </w:rPr>
              <w:t>Гордиевский</w:t>
            </w:r>
            <w:proofErr w:type="spellEnd"/>
            <w:r>
              <w:rPr>
                <w:rFonts w:ascii="Arial" w:hAnsi="Arial" w:cs="Arial"/>
                <w:b/>
                <w:color w:val="252525"/>
                <w:sz w:val="20"/>
                <w:szCs w:val="20"/>
              </w:rPr>
              <w:t xml:space="preserve"> Сергей Александрович</w:t>
            </w:r>
          </w:p>
        </w:tc>
        <w:tc>
          <w:tcPr>
            <w:tcW w:w="21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71B47" w:rsidRDefault="00B71C1E" w:rsidP="005A3B5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   </w:t>
            </w:r>
            <w:r w:rsidR="00071B47">
              <w:rPr>
                <w:rFonts w:ascii="Arial" w:hAnsi="Arial" w:cs="Arial"/>
                <w:color w:val="252525"/>
                <w:sz w:val="20"/>
                <w:szCs w:val="20"/>
              </w:rPr>
              <w:t>инспектор</w:t>
            </w:r>
          </w:p>
        </w:tc>
        <w:tc>
          <w:tcPr>
            <w:tcW w:w="183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71B47" w:rsidRDefault="00CE0CE1" w:rsidP="005A3B5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</w:t>
            </w:r>
            <w:r w:rsidR="00382A4C">
              <w:rPr>
                <w:rFonts w:ascii="Arial" w:hAnsi="Arial" w:cs="Arial"/>
                <w:color w:val="25252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>694 206.16</w:t>
            </w:r>
          </w:p>
        </w:tc>
        <w:tc>
          <w:tcPr>
            <w:tcW w:w="144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071B47" w:rsidRDefault="001E4AF8" w:rsidP="005A3B5B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з</w:t>
            </w:r>
            <w:r w:rsidR="00071B47">
              <w:rPr>
                <w:rFonts w:ascii="Arial" w:hAnsi="Arial" w:cs="Arial"/>
                <w:color w:val="252525"/>
                <w:sz w:val="20"/>
                <w:szCs w:val="20"/>
              </w:rPr>
              <w:t xml:space="preserve">емельный </w:t>
            </w:r>
            <w:r w:rsidR="00A943E8">
              <w:rPr>
                <w:rFonts w:ascii="Arial" w:hAnsi="Arial" w:cs="Arial"/>
                <w:color w:val="252525"/>
                <w:sz w:val="20"/>
                <w:szCs w:val="20"/>
              </w:rPr>
              <w:t xml:space="preserve">    </w:t>
            </w:r>
            <w:r w:rsidR="00071B47">
              <w:rPr>
                <w:rFonts w:ascii="Arial" w:hAnsi="Arial" w:cs="Arial"/>
                <w:color w:val="252525"/>
                <w:sz w:val="20"/>
                <w:szCs w:val="20"/>
              </w:rPr>
              <w:t>участок</w:t>
            </w:r>
            <w:r w:rsidR="007B25E1">
              <w:rPr>
                <w:rFonts w:ascii="Arial" w:hAnsi="Arial" w:cs="Arial"/>
                <w:color w:val="252525"/>
                <w:sz w:val="20"/>
                <w:szCs w:val="20"/>
              </w:rPr>
              <w:t xml:space="preserve"> 1/6</w:t>
            </w:r>
          </w:p>
        </w:tc>
        <w:tc>
          <w:tcPr>
            <w:tcW w:w="992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71B47" w:rsidRDefault="00071B47" w:rsidP="005A3B5B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1494</w:t>
            </w:r>
            <w:r w:rsidR="007B25E1">
              <w:rPr>
                <w:rFonts w:ascii="Arial" w:hAnsi="Arial" w:cs="Arial"/>
                <w:color w:val="252525"/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71B47" w:rsidRDefault="00071B47" w:rsidP="005A3B5B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Россия</w:t>
            </w:r>
          </w:p>
        </w:tc>
        <w:tc>
          <w:tcPr>
            <w:tcW w:w="3637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42464" w:rsidRDefault="00242464" w:rsidP="005A3B5B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  <w:p w:rsidR="00071B47" w:rsidRDefault="00242464" w:rsidP="005A3B5B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        </w:t>
            </w:r>
            <w:r w:rsidR="001E4AF8">
              <w:rPr>
                <w:rFonts w:ascii="Arial" w:hAnsi="Arial" w:cs="Arial"/>
                <w:color w:val="252525"/>
                <w:sz w:val="20"/>
                <w:szCs w:val="20"/>
              </w:rPr>
              <w:t xml:space="preserve"> н</w:t>
            </w:r>
            <w:r w:rsidR="004D35FD">
              <w:rPr>
                <w:rFonts w:ascii="Arial" w:hAnsi="Arial" w:cs="Arial"/>
                <w:color w:val="252525"/>
                <w:sz w:val="20"/>
                <w:szCs w:val="20"/>
              </w:rPr>
              <w:t>е имеет</w:t>
            </w:r>
          </w:p>
        </w:tc>
        <w:tc>
          <w:tcPr>
            <w:tcW w:w="16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71B47" w:rsidRDefault="00071B47" w:rsidP="005A3B5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Водный транспорт «Обь-1»</w:t>
            </w:r>
          </w:p>
          <w:p w:rsidR="00071B47" w:rsidRDefault="00071B47" w:rsidP="005A3B5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Снегоход «Тайга» СТ-500Д</w:t>
            </w:r>
          </w:p>
        </w:tc>
      </w:tr>
      <w:tr w:rsidR="00071B47" w:rsidTr="00242464">
        <w:trPr>
          <w:trHeight w:val="1020"/>
          <w:tblCellSpacing w:w="0" w:type="dxa"/>
        </w:trPr>
        <w:tc>
          <w:tcPr>
            <w:tcW w:w="1667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71B47" w:rsidRDefault="00071B47" w:rsidP="005A3B5B">
            <w:pPr>
              <w:rPr>
                <w:rFonts w:ascii="Arial" w:hAnsi="Arial" w:cs="Arial"/>
                <w:b/>
                <w:color w:val="252525"/>
                <w:sz w:val="20"/>
                <w:szCs w:val="20"/>
              </w:rPr>
            </w:pPr>
          </w:p>
        </w:tc>
        <w:tc>
          <w:tcPr>
            <w:tcW w:w="2159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71B47" w:rsidRDefault="00071B47" w:rsidP="005A3B5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831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71B47" w:rsidRDefault="00071B47" w:rsidP="005A3B5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71B47" w:rsidRDefault="001E4AF8" w:rsidP="005A3B5B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ж</w:t>
            </w:r>
            <w:r w:rsidR="00071B47">
              <w:rPr>
                <w:rFonts w:ascii="Arial" w:hAnsi="Arial" w:cs="Arial"/>
                <w:color w:val="252525"/>
                <w:sz w:val="20"/>
                <w:szCs w:val="20"/>
              </w:rPr>
              <w:t>илой дом</w:t>
            </w:r>
            <w:r w:rsidR="007B25E1">
              <w:rPr>
                <w:rFonts w:ascii="Arial" w:hAnsi="Arial" w:cs="Arial"/>
                <w:color w:val="252525"/>
                <w:sz w:val="20"/>
                <w:szCs w:val="20"/>
              </w:rPr>
              <w:t xml:space="preserve"> 1/6</w:t>
            </w:r>
          </w:p>
        </w:tc>
        <w:tc>
          <w:tcPr>
            <w:tcW w:w="992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71B47" w:rsidRDefault="00071B47" w:rsidP="005A3B5B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207,4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71B47" w:rsidRDefault="00242464" w:rsidP="005A3B5B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</w:t>
            </w:r>
            <w:r w:rsidR="00071B47"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3637" w:type="dxa"/>
            <w:gridSpan w:val="4"/>
            <w:vMerge/>
            <w:tcBorders>
              <w:left w:val="outset" w:sz="6" w:space="0" w:color="auto"/>
              <w:right w:val="outset" w:sz="6" w:space="0" w:color="auto"/>
            </w:tcBorders>
          </w:tcPr>
          <w:p w:rsidR="00071B47" w:rsidRDefault="00071B47" w:rsidP="005A3B5B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71B47" w:rsidRDefault="00071B47" w:rsidP="005A3B5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071B47" w:rsidTr="00242464">
        <w:trPr>
          <w:trHeight w:val="80"/>
          <w:tblCellSpacing w:w="0" w:type="dxa"/>
        </w:trPr>
        <w:tc>
          <w:tcPr>
            <w:tcW w:w="166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71B47" w:rsidRDefault="00071B47" w:rsidP="005A3B5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1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B47" w:rsidRDefault="00071B47" w:rsidP="005A3B5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83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B47" w:rsidRDefault="00071B47" w:rsidP="005A3B5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4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47" w:rsidRDefault="00071B47" w:rsidP="005A3B5B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1B47" w:rsidRDefault="00071B47" w:rsidP="005A3B5B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1B47" w:rsidRDefault="00071B47" w:rsidP="005A3B5B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3637" w:type="dxa"/>
            <w:gridSpan w:val="4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1B47" w:rsidRDefault="00071B47" w:rsidP="005A3B5B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B47" w:rsidRDefault="00071B47" w:rsidP="005A3B5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A943E8" w:rsidTr="00242464">
        <w:trPr>
          <w:trHeight w:val="705"/>
          <w:tblCellSpacing w:w="0" w:type="dxa"/>
        </w:trPr>
        <w:tc>
          <w:tcPr>
            <w:tcW w:w="1667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943E8" w:rsidRDefault="00A943E8" w:rsidP="005A3B5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1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943E8" w:rsidRDefault="00B71C1E" w:rsidP="005A3B5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    </w:t>
            </w:r>
            <w:r w:rsidR="00A943E8">
              <w:rPr>
                <w:rFonts w:ascii="Arial" w:hAnsi="Arial" w:cs="Arial"/>
                <w:color w:val="252525"/>
                <w:sz w:val="20"/>
                <w:szCs w:val="20"/>
              </w:rPr>
              <w:t>супруга</w:t>
            </w:r>
          </w:p>
        </w:tc>
        <w:tc>
          <w:tcPr>
            <w:tcW w:w="183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B25E1" w:rsidRDefault="00CE0CE1" w:rsidP="005A3B5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</w:t>
            </w:r>
          </w:p>
          <w:p w:rsidR="00A943E8" w:rsidRDefault="00382A4C" w:rsidP="005A3B5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 </w:t>
            </w:r>
            <w:r w:rsidR="00CE0CE1">
              <w:rPr>
                <w:rFonts w:ascii="Arial" w:hAnsi="Arial" w:cs="Arial"/>
                <w:color w:val="252525"/>
                <w:sz w:val="20"/>
                <w:szCs w:val="20"/>
              </w:rPr>
              <w:t>568 922.09</w:t>
            </w:r>
          </w:p>
          <w:p w:rsidR="00CE0CE1" w:rsidRDefault="00CE0CE1" w:rsidP="005A3B5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(в том числе – материнский капитал</w:t>
            </w:r>
            <w:r w:rsidR="007B25E1">
              <w:rPr>
                <w:rFonts w:ascii="Arial" w:hAnsi="Arial" w:cs="Arial"/>
                <w:color w:val="252525"/>
                <w:sz w:val="20"/>
                <w:szCs w:val="20"/>
              </w:rPr>
              <w:t>-</w:t>
            </w:r>
            <w:r w:rsidR="00B865E2">
              <w:rPr>
                <w:rFonts w:ascii="Arial" w:hAnsi="Arial" w:cs="Arial"/>
                <w:color w:val="252525"/>
                <w:sz w:val="20"/>
                <w:szCs w:val="20"/>
              </w:rPr>
              <w:t xml:space="preserve"> 453 000.26 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>руб</w:t>
            </w:r>
            <w:r w:rsidR="00B865E2">
              <w:rPr>
                <w:rFonts w:ascii="Arial" w:hAnsi="Arial" w:cs="Arial"/>
                <w:color w:val="252525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>)</w:t>
            </w:r>
          </w:p>
        </w:tc>
        <w:tc>
          <w:tcPr>
            <w:tcW w:w="144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943E8" w:rsidRDefault="001E4AF8" w:rsidP="005A3B5B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з</w:t>
            </w:r>
            <w:r w:rsidR="00A943E8">
              <w:rPr>
                <w:rFonts w:ascii="Arial" w:hAnsi="Arial" w:cs="Arial"/>
                <w:color w:val="252525"/>
                <w:sz w:val="20"/>
                <w:szCs w:val="20"/>
              </w:rPr>
              <w:t>емельный     участок 1/3</w:t>
            </w:r>
          </w:p>
        </w:tc>
        <w:tc>
          <w:tcPr>
            <w:tcW w:w="992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943E8" w:rsidRDefault="00A943E8" w:rsidP="005A3B5B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1494</w:t>
            </w:r>
            <w:r w:rsidR="007B25E1">
              <w:rPr>
                <w:rFonts w:ascii="Arial" w:hAnsi="Arial" w:cs="Arial"/>
                <w:color w:val="252525"/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943E8" w:rsidRDefault="00A943E8" w:rsidP="005A3B5B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Россия</w:t>
            </w:r>
          </w:p>
        </w:tc>
        <w:tc>
          <w:tcPr>
            <w:tcW w:w="3637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42464" w:rsidRDefault="00242464" w:rsidP="005A3B5B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  <w:p w:rsidR="00A943E8" w:rsidRDefault="00242464" w:rsidP="00382A4C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     </w:t>
            </w:r>
            <w:r w:rsidR="00382A4C">
              <w:rPr>
                <w:rFonts w:ascii="Arial" w:hAnsi="Arial" w:cs="Arial"/>
                <w:color w:val="252525"/>
                <w:sz w:val="20"/>
                <w:szCs w:val="20"/>
              </w:rPr>
              <w:t xml:space="preserve">   </w:t>
            </w:r>
            <w:r w:rsidR="001E4AF8">
              <w:rPr>
                <w:rFonts w:ascii="Arial" w:hAnsi="Arial" w:cs="Arial"/>
                <w:color w:val="252525"/>
                <w:sz w:val="20"/>
                <w:szCs w:val="20"/>
              </w:rPr>
              <w:t>н</w:t>
            </w:r>
            <w:r w:rsidR="004D35FD">
              <w:rPr>
                <w:rFonts w:ascii="Arial" w:hAnsi="Arial" w:cs="Arial"/>
                <w:color w:val="252525"/>
                <w:sz w:val="20"/>
                <w:szCs w:val="20"/>
              </w:rPr>
              <w:t>е имеет</w:t>
            </w:r>
          </w:p>
        </w:tc>
        <w:tc>
          <w:tcPr>
            <w:tcW w:w="16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943E8" w:rsidRPr="008B16DE" w:rsidRDefault="00A943E8" w:rsidP="005A3B5B">
            <w:pPr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Легковой автомобиль </w:t>
            </w:r>
            <w:r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  <w:t>DAEWOO MATIZ</w:t>
            </w:r>
          </w:p>
        </w:tc>
      </w:tr>
      <w:tr w:rsidR="00A943E8" w:rsidTr="00242464">
        <w:trPr>
          <w:trHeight w:val="705"/>
          <w:tblCellSpacing w:w="0" w:type="dxa"/>
        </w:trPr>
        <w:tc>
          <w:tcPr>
            <w:tcW w:w="166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943E8" w:rsidRDefault="00A943E8" w:rsidP="005A3B5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1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3E8" w:rsidRDefault="00A943E8" w:rsidP="005A3B5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83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3E8" w:rsidRDefault="00A943E8" w:rsidP="005A3B5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943E8" w:rsidRDefault="001E4AF8" w:rsidP="005A3B5B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ж</w:t>
            </w:r>
            <w:r w:rsidR="00A943E8">
              <w:rPr>
                <w:rFonts w:ascii="Arial" w:hAnsi="Arial" w:cs="Arial"/>
                <w:color w:val="252525"/>
                <w:sz w:val="20"/>
                <w:szCs w:val="20"/>
              </w:rPr>
              <w:t>илой дом</w:t>
            </w:r>
            <w:r w:rsidR="00636037">
              <w:rPr>
                <w:rFonts w:ascii="Arial" w:hAnsi="Arial" w:cs="Arial"/>
                <w:color w:val="252525"/>
                <w:sz w:val="20"/>
                <w:szCs w:val="20"/>
              </w:rPr>
              <w:t xml:space="preserve"> </w:t>
            </w:r>
            <w:r w:rsidR="00A943E8">
              <w:rPr>
                <w:rFonts w:ascii="Arial" w:hAnsi="Arial" w:cs="Arial"/>
                <w:color w:val="252525"/>
                <w:sz w:val="20"/>
                <w:szCs w:val="20"/>
              </w:rPr>
              <w:t>1/3</w:t>
            </w:r>
          </w:p>
        </w:tc>
        <w:tc>
          <w:tcPr>
            <w:tcW w:w="992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943E8" w:rsidRDefault="00636037" w:rsidP="005A3B5B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</w:t>
            </w:r>
            <w:r w:rsidR="00A943E8">
              <w:rPr>
                <w:rFonts w:ascii="Arial" w:hAnsi="Arial" w:cs="Arial"/>
                <w:color w:val="252525"/>
                <w:sz w:val="20"/>
                <w:szCs w:val="20"/>
              </w:rPr>
              <w:t>207,4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943E8" w:rsidRDefault="00A943E8" w:rsidP="005A3B5B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Россия</w:t>
            </w:r>
          </w:p>
        </w:tc>
        <w:tc>
          <w:tcPr>
            <w:tcW w:w="3637" w:type="dxa"/>
            <w:gridSpan w:val="4"/>
            <w:vMerge/>
            <w:tcBorders>
              <w:left w:val="outset" w:sz="6" w:space="0" w:color="auto"/>
              <w:right w:val="outset" w:sz="6" w:space="0" w:color="auto"/>
            </w:tcBorders>
          </w:tcPr>
          <w:p w:rsidR="00A943E8" w:rsidRDefault="00A943E8" w:rsidP="005A3B5B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943E8" w:rsidRDefault="00A943E8" w:rsidP="005A3B5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A943E8" w:rsidTr="00242464">
        <w:trPr>
          <w:trHeight w:val="548"/>
          <w:tblCellSpacing w:w="0" w:type="dxa"/>
        </w:trPr>
        <w:tc>
          <w:tcPr>
            <w:tcW w:w="16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943E8" w:rsidRPr="00695DA6" w:rsidRDefault="00A943E8" w:rsidP="005A3B5B">
            <w:pPr>
              <w:rPr>
                <w:rFonts w:ascii="Arial" w:hAnsi="Arial" w:cs="Arial"/>
                <w:b/>
                <w:color w:val="252525"/>
                <w:sz w:val="20"/>
                <w:szCs w:val="20"/>
                <w:lang w:val="en-US"/>
              </w:rPr>
            </w:pPr>
          </w:p>
        </w:tc>
        <w:tc>
          <w:tcPr>
            <w:tcW w:w="21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943E8" w:rsidRPr="00695DA6" w:rsidRDefault="00B71C1E" w:rsidP="005A3B5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</w:t>
            </w:r>
            <w:r w:rsidR="00A943E8">
              <w:rPr>
                <w:rFonts w:ascii="Arial" w:hAnsi="Arial" w:cs="Arial"/>
                <w:color w:val="252525"/>
                <w:sz w:val="20"/>
                <w:szCs w:val="20"/>
              </w:rPr>
              <w:t xml:space="preserve">несовершеннолетняя </w:t>
            </w:r>
            <w:r w:rsidR="00A943E8">
              <w:rPr>
                <w:rFonts w:ascii="Arial" w:hAnsi="Arial" w:cs="Arial"/>
                <w:color w:val="252525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83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943E8" w:rsidRPr="00695DA6" w:rsidRDefault="00382A4C" w:rsidP="005A3B5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lastRenderedPageBreak/>
              <w:t xml:space="preserve">  </w:t>
            </w:r>
            <w:r w:rsidR="00A943E8"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  <w:tc>
          <w:tcPr>
            <w:tcW w:w="1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E8" w:rsidRDefault="001E4AF8" w:rsidP="005A3B5B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з</w:t>
            </w:r>
            <w:r w:rsidR="00A943E8">
              <w:rPr>
                <w:rFonts w:ascii="Arial" w:hAnsi="Arial" w:cs="Arial"/>
                <w:color w:val="252525"/>
                <w:sz w:val="20"/>
                <w:szCs w:val="20"/>
              </w:rPr>
              <w:t xml:space="preserve">емельный     </w:t>
            </w:r>
            <w:r w:rsidR="00A943E8">
              <w:rPr>
                <w:rFonts w:ascii="Arial" w:hAnsi="Arial" w:cs="Arial"/>
                <w:color w:val="252525"/>
                <w:sz w:val="20"/>
                <w:szCs w:val="20"/>
              </w:rPr>
              <w:lastRenderedPageBreak/>
              <w:t>участок 1/3</w:t>
            </w:r>
          </w:p>
        </w:tc>
        <w:tc>
          <w:tcPr>
            <w:tcW w:w="9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3E8" w:rsidRDefault="00A943E8" w:rsidP="005A3B5B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lastRenderedPageBreak/>
              <w:t>1494</w:t>
            </w:r>
            <w:r w:rsidR="007B25E1">
              <w:rPr>
                <w:rFonts w:ascii="Arial" w:hAnsi="Arial" w:cs="Arial"/>
                <w:color w:val="252525"/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3E8" w:rsidRDefault="00A943E8" w:rsidP="005A3B5B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3637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943E8" w:rsidRDefault="00242464" w:rsidP="005A3B5B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       </w:t>
            </w:r>
            <w:r w:rsidR="00382A4C">
              <w:rPr>
                <w:rFonts w:ascii="Arial" w:hAnsi="Arial" w:cs="Arial"/>
                <w:color w:val="252525"/>
                <w:sz w:val="20"/>
                <w:szCs w:val="20"/>
              </w:rPr>
              <w:t xml:space="preserve">   </w:t>
            </w:r>
            <w:r w:rsidR="001E4AF8">
              <w:rPr>
                <w:rFonts w:ascii="Arial" w:hAnsi="Arial" w:cs="Arial"/>
                <w:color w:val="252525"/>
                <w:sz w:val="20"/>
                <w:szCs w:val="20"/>
              </w:rPr>
              <w:t>н</w:t>
            </w:r>
            <w:r w:rsidR="004D35FD">
              <w:rPr>
                <w:rFonts w:ascii="Arial" w:hAnsi="Arial" w:cs="Arial"/>
                <w:color w:val="252525"/>
                <w:sz w:val="20"/>
                <w:szCs w:val="20"/>
              </w:rPr>
              <w:t xml:space="preserve">е </w:t>
            </w:r>
            <w:r w:rsidR="00BD08ED">
              <w:rPr>
                <w:rFonts w:ascii="Arial" w:hAnsi="Arial" w:cs="Arial"/>
                <w:color w:val="252525"/>
                <w:sz w:val="20"/>
                <w:szCs w:val="20"/>
              </w:rPr>
              <w:t>име</w:t>
            </w:r>
            <w:r w:rsidR="004D35FD">
              <w:rPr>
                <w:rFonts w:ascii="Arial" w:hAnsi="Arial" w:cs="Arial"/>
                <w:color w:val="252525"/>
                <w:sz w:val="20"/>
                <w:szCs w:val="20"/>
              </w:rPr>
              <w:t>ет</w:t>
            </w:r>
          </w:p>
        </w:tc>
        <w:tc>
          <w:tcPr>
            <w:tcW w:w="16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943E8" w:rsidRDefault="00242464" w:rsidP="005A3B5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 </w:t>
            </w:r>
            <w:r w:rsidR="00A943E8"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</w:tr>
      <w:tr w:rsidR="00A943E8" w:rsidTr="00242464">
        <w:trPr>
          <w:trHeight w:val="547"/>
          <w:tblCellSpacing w:w="0" w:type="dxa"/>
        </w:trPr>
        <w:tc>
          <w:tcPr>
            <w:tcW w:w="166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943E8" w:rsidRPr="00695DA6" w:rsidRDefault="00A943E8" w:rsidP="005A3B5B">
            <w:pPr>
              <w:rPr>
                <w:rFonts w:ascii="Arial" w:hAnsi="Arial" w:cs="Arial"/>
                <w:b/>
                <w:color w:val="252525"/>
                <w:sz w:val="20"/>
                <w:szCs w:val="20"/>
                <w:lang w:val="en-US"/>
              </w:rPr>
            </w:pPr>
          </w:p>
        </w:tc>
        <w:tc>
          <w:tcPr>
            <w:tcW w:w="21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3E8" w:rsidRDefault="00A943E8" w:rsidP="005A3B5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83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3E8" w:rsidRDefault="00A943E8" w:rsidP="005A3B5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943E8" w:rsidRDefault="001E4AF8" w:rsidP="005A3B5B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ж</w:t>
            </w:r>
            <w:r w:rsidR="00A943E8">
              <w:rPr>
                <w:rFonts w:ascii="Arial" w:hAnsi="Arial" w:cs="Arial"/>
                <w:color w:val="252525"/>
                <w:sz w:val="20"/>
                <w:szCs w:val="20"/>
              </w:rPr>
              <w:t>илой дом 1/3</w:t>
            </w:r>
          </w:p>
        </w:tc>
        <w:tc>
          <w:tcPr>
            <w:tcW w:w="992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943E8" w:rsidRDefault="00636037" w:rsidP="005A3B5B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</w:t>
            </w:r>
            <w:r w:rsidR="00A943E8">
              <w:rPr>
                <w:rFonts w:ascii="Arial" w:hAnsi="Arial" w:cs="Arial"/>
                <w:color w:val="252525"/>
                <w:sz w:val="20"/>
                <w:szCs w:val="20"/>
              </w:rPr>
              <w:t>207,4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943E8" w:rsidRDefault="00A943E8" w:rsidP="005A3B5B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3637" w:type="dxa"/>
            <w:gridSpan w:val="4"/>
            <w:vMerge/>
            <w:tcBorders>
              <w:left w:val="outset" w:sz="6" w:space="0" w:color="auto"/>
              <w:right w:val="outset" w:sz="6" w:space="0" w:color="auto"/>
            </w:tcBorders>
          </w:tcPr>
          <w:p w:rsidR="00A943E8" w:rsidRDefault="00A943E8" w:rsidP="005A3B5B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3E8" w:rsidRDefault="00A943E8" w:rsidP="005A3B5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242464" w:rsidTr="00BD5AA8">
        <w:trPr>
          <w:trHeight w:val="548"/>
          <w:tblCellSpacing w:w="0" w:type="dxa"/>
        </w:trPr>
        <w:tc>
          <w:tcPr>
            <w:tcW w:w="16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42464" w:rsidRPr="00695DA6" w:rsidRDefault="00242464" w:rsidP="00BD5AA8">
            <w:pPr>
              <w:rPr>
                <w:rFonts w:ascii="Arial" w:hAnsi="Arial" w:cs="Arial"/>
                <w:b/>
                <w:color w:val="252525"/>
                <w:sz w:val="20"/>
                <w:szCs w:val="20"/>
                <w:lang w:val="en-US"/>
              </w:rPr>
            </w:pPr>
          </w:p>
        </w:tc>
        <w:tc>
          <w:tcPr>
            <w:tcW w:w="21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42464" w:rsidRPr="00695DA6" w:rsidRDefault="00B71C1E" w:rsidP="00BD5AA8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</w:t>
            </w:r>
            <w:r w:rsidR="00242464">
              <w:rPr>
                <w:rFonts w:ascii="Arial" w:hAnsi="Arial" w:cs="Arial"/>
                <w:color w:val="252525"/>
                <w:sz w:val="20"/>
                <w:szCs w:val="20"/>
              </w:rPr>
              <w:t xml:space="preserve">несовершеннолетняя 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</w:t>
            </w:r>
            <w:r w:rsidR="00242464">
              <w:rPr>
                <w:rFonts w:ascii="Arial" w:hAnsi="Arial" w:cs="Arial"/>
                <w:color w:val="252525"/>
                <w:sz w:val="20"/>
                <w:szCs w:val="20"/>
              </w:rPr>
              <w:t>дочь</w:t>
            </w:r>
          </w:p>
        </w:tc>
        <w:tc>
          <w:tcPr>
            <w:tcW w:w="183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42464" w:rsidRPr="00695DA6" w:rsidRDefault="00242464" w:rsidP="00BD5AA8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не имеет</w:t>
            </w:r>
          </w:p>
        </w:tc>
        <w:tc>
          <w:tcPr>
            <w:tcW w:w="1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2464" w:rsidRDefault="00242464" w:rsidP="00BD5AA8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земельный     участок 1/6</w:t>
            </w:r>
          </w:p>
        </w:tc>
        <w:tc>
          <w:tcPr>
            <w:tcW w:w="9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464" w:rsidRDefault="00242464" w:rsidP="00BD5AA8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1494,0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464" w:rsidRDefault="00242464" w:rsidP="00BD5AA8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3637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42464" w:rsidRDefault="00242464" w:rsidP="00BD5AA8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     </w:t>
            </w:r>
          </w:p>
          <w:p w:rsidR="00242464" w:rsidRDefault="00242464" w:rsidP="00BD5AA8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       не имеет</w:t>
            </w:r>
          </w:p>
        </w:tc>
        <w:tc>
          <w:tcPr>
            <w:tcW w:w="16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42464" w:rsidRDefault="00242464" w:rsidP="00BD5AA8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  не имеет</w:t>
            </w:r>
          </w:p>
        </w:tc>
      </w:tr>
      <w:tr w:rsidR="00242464" w:rsidTr="00BD5AA8">
        <w:trPr>
          <w:trHeight w:val="547"/>
          <w:tblCellSpacing w:w="0" w:type="dxa"/>
        </w:trPr>
        <w:tc>
          <w:tcPr>
            <w:tcW w:w="166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42464" w:rsidRPr="00695DA6" w:rsidRDefault="00242464" w:rsidP="00BD5AA8">
            <w:pPr>
              <w:rPr>
                <w:rFonts w:ascii="Arial" w:hAnsi="Arial" w:cs="Arial"/>
                <w:b/>
                <w:color w:val="252525"/>
                <w:sz w:val="20"/>
                <w:szCs w:val="20"/>
                <w:lang w:val="en-US"/>
              </w:rPr>
            </w:pPr>
          </w:p>
        </w:tc>
        <w:tc>
          <w:tcPr>
            <w:tcW w:w="21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464" w:rsidRDefault="00242464" w:rsidP="00BD5AA8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83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464" w:rsidRDefault="00242464" w:rsidP="00BD5AA8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42464" w:rsidRDefault="00242464" w:rsidP="00BD5AA8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жилой дом 1/6</w:t>
            </w:r>
          </w:p>
        </w:tc>
        <w:tc>
          <w:tcPr>
            <w:tcW w:w="992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42464" w:rsidRDefault="00242464" w:rsidP="00BD5AA8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207,4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42464" w:rsidRDefault="00242464" w:rsidP="00BD5AA8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3637" w:type="dxa"/>
            <w:gridSpan w:val="4"/>
            <w:vMerge/>
            <w:tcBorders>
              <w:left w:val="outset" w:sz="6" w:space="0" w:color="auto"/>
              <w:right w:val="outset" w:sz="6" w:space="0" w:color="auto"/>
            </w:tcBorders>
          </w:tcPr>
          <w:p w:rsidR="00242464" w:rsidRDefault="00242464" w:rsidP="00BD5AA8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464" w:rsidRDefault="00242464" w:rsidP="00BD5AA8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</w:tbl>
    <w:p w:rsidR="002315AB" w:rsidRDefault="002315AB"/>
    <w:sectPr w:rsidR="002315AB" w:rsidSect="00E2119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193"/>
    <w:rsid w:val="00071B47"/>
    <w:rsid w:val="001E4AF8"/>
    <w:rsid w:val="00201E5F"/>
    <w:rsid w:val="002315AB"/>
    <w:rsid w:val="00242464"/>
    <w:rsid w:val="00302026"/>
    <w:rsid w:val="00382A4C"/>
    <w:rsid w:val="003C3698"/>
    <w:rsid w:val="0049112C"/>
    <w:rsid w:val="004D35FD"/>
    <w:rsid w:val="004E7263"/>
    <w:rsid w:val="005B683C"/>
    <w:rsid w:val="00636037"/>
    <w:rsid w:val="00695DA6"/>
    <w:rsid w:val="007B25E1"/>
    <w:rsid w:val="008B16DE"/>
    <w:rsid w:val="00A65A7A"/>
    <w:rsid w:val="00A943E8"/>
    <w:rsid w:val="00AC07F8"/>
    <w:rsid w:val="00B71C1E"/>
    <w:rsid w:val="00B865E2"/>
    <w:rsid w:val="00BD08ED"/>
    <w:rsid w:val="00C04EB0"/>
    <w:rsid w:val="00CE0CE1"/>
    <w:rsid w:val="00E21193"/>
    <w:rsid w:val="00E411A5"/>
    <w:rsid w:val="00E9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Duma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2016-05-10T07:35:00Z</cp:lastPrinted>
  <dcterms:created xsi:type="dcterms:W3CDTF">2013-05-08T03:00:00Z</dcterms:created>
  <dcterms:modified xsi:type="dcterms:W3CDTF">2016-05-10T07:48:00Z</dcterms:modified>
</cp:coreProperties>
</file>