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5A9" w:rsidRDefault="006D35A9" w:rsidP="006D35A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D35A9" w:rsidRDefault="006D35A9" w:rsidP="006D35A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6D35A9" w:rsidRDefault="006D35A9" w:rsidP="006D35A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6D35A9" w:rsidRDefault="006D35A9" w:rsidP="006D35A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6D35A9" w:rsidRDefault="006D35A9" w:rsidP="006D35A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6D35A9" w:rsidRDefault="006D35A9" w:rsidP="006D35A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5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1042"/>
        <w:gridCol w:w="907"/>
        <w:gridCol w:w="2984"/>
      </w:tblGrid>
      <w:tr w:rsidR="006D35A9" w:rsidTr="006D35A9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35A9" w:rsidRDefault="006D35A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35A9" w:rsidRDefault="006D35A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35A9" w:rsidRDefault="006D35A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35A9" w:rsidRDefault="006D35A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35A9" w:rsidRDefault="006D35A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35A9" w:rsidRDefault="006D35A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35A9" w:rsidRDefault="006D35A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D35A9" w:rsidTr="006D35A9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Default="006D35A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Default="006D35A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35A9" w:rsidRDefault="006D35A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35A9" w:rsidRDefault="006D35A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35A9" w:rsidRDefault="006D35A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35A9" w:rsidRDefault="006D35A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35A9" w:rsidRDefault="006D35A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35A9" w:rsidRDefault="006D35A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35A9" w:rsidRDefault="006D35A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35A9" w:rsidRDefault="006D35A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D35A9" w:rsidRDefault="006D35A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Default="006D35A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Default="006D35A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D35A9" w:rsidRPr="006D35A9" w:rsidTr="006D35A9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6D35A9" w:rsidRDefault="006D35A9" w:rsidP="006D35A9">
            <w:pPr>
              <w:autoSpaceDE w:val="0"/>
              <w:autoSpaceDN w:val="0"/>
              <w:adjustRightInd w:val="0"/>
              <w:rPr>
                <w:bCs/>
              </w:rPr>
            </w:pPr>
            <w:r w:rsidRPr="006D35A9">
              <w:t>Крылова А.А.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6D35A9" w:rsidRDefault="006D35A9" w:rsidP="006D35A9">
            <w:pPr>
              <w:autoSpaceDE w:val="0"/>
              <w:jc w:val="center"/>
              <w:rPr>
                <w:bCs/>
              </w:rPr>
            </w:pPr>
            <w:r w:rsidRPr="006D35A9">
              <w:rPr>
                <w:b/>
                <w:u w:val="single"/>
              </w:rPr>
              <w:t xml:space="preserve">главного специалиста департамента социальной поддержки населения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6D35A9" w:rsidRDefault="006D35A9" w:rsidP="006D35A9">
            <w:pPr>
              <w:autoSpaceDE w:val="0"/>
              <w:autoSpaceDN w:val="0"/>
              <w:adjustRightInd w:val="0"/>
            </w:pPr>
            <w:r w:rsidRPr="006D35A9">
              <w:t>2-х комнатная квартира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6D35A9" w:rsidRDefault="006D35A9" w:rsidP="006D35A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D35A9">
              <w:rPr>
                <w:bCs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6D35A9" w:rsidRDefault="006D35A9" w:rsidP="006D35A9">
            <w:pPr>
              <w:autoSpaceDE w:val="0"/>
            </w:pPr>
            <w:r w:rsidRPr="006D35A9">
              <w:t>53,8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6D35A9" w:rsidRDefault="006D35A9" w:rsidP="006D35A9">
            <w:pPr>
              <w:autoSpaceDE w:val="0"/>
            </w:pPr>
            <w:r w:rsidRPr="006D35A9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6D35A9" w:rsidRDefault="006D35A9" w:rsidP="006D35A9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6D35A9" w:rsidRDefault="006D35A9" w:rsidP="006D35A9">
            <w:pPr>
              <w:autoSpaceDE w:val="0"/>
              <w:autoSpaceDN w:val="0"/>
              <w:adjustRightInd w:val="0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6D35A9" w:rsidRDefault="006D35A9" w:rsidP="006D35A9">
            <w:pPr>
              <w:autoSpaceDE w:val="0"/>
              <w:autoSpaceDN w:val="0"/>
              <w:adjustRightInd w:val="0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6D35A9" w:rsidRDefault="006D35A9" w:rsidP="006D35A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6D35A9" w:rsidRDefault="006D35A9" w:rsidP="006D35A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6D35A9" w:rsidRDefault="006D35A9" w:rsidP="006D35A9">
            <w:pPr>
              <w:autoSpaceDE w:val="0"/>
              <w:autoSpaceDN w:val="0"/>
              <w:adjustRightInd w:val="0"/>
            </w:pPr>
            <w:r w:rsidRPr="006D35A9">
              <w:t>523352,86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6D35A9" w:rsidRDefault="006D35A9" w:rsidP="006D35A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D35A9" w:rsidTr="006D35A9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2C4A30" w:rsidRDefault="006D35A9" w:rsidP="006D35A9">
            <w:pPr>
              <w:autoSpaceDE w:val="0"/>
              <w:autoSpaceDN w:val="0"/>
              <w:adjustRightInd w:val="0"/>
            </w:pPr>
            <w:r w:rsidRPr="002C4A30">
              <w:t>Супруг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2C4A30" w:rsidRDefault="006D35A9" w:rsidP="006D35A9">
            <w:pPr>
              <w:autoSpaceDE w:val="0"/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2C4A30" w:rsidRDefault="006D35A9" w:rsidP="006D35A9">
            <w:pPr>
              <w:autoSpaceDE w:val="0"/>
              <w:autoSpaceDN w:val="0"/>
              <w:adjustRightInd w:val="0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Default="006D35A9" w:rsidP="006D35A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2C4A30" w:rsidRDefault="006D35A9" w:rsidP="006D35A9">
            <w:pPr>
              <w:autoSpaceDE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2C4A30" w:rsidRDefault="006D35A9" w:rsidP="006D35A9">
            <w:pPr>
              <w:autoSpaceDE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2C4A30" w:rsidRDefault="006D35A9" w:rsidP="006D35A9">
            <w:pPr>
              <w:autoSpaceDE w:val="0"/>
            </w:pPr>
            <w:r w:rsidRPr="002C4A30">
              <w:t>2-х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2C4A30" w:rsidRDefault="006D35A9" w:rsidP="006D35A9">
            <w:pPr>
              <w:autoSpaceDE w:val="0"/>
            </w:pPr>
            <w:r w:rsidRPr="002C4A30">
              <w:t>53,8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2C4A30" w:rsidRDefault="006D35A9" w:rsidP="006D35A9">
            <w:pPr>
              <w:autoSpaceDE w:val="0"/>
              <w:jc w:val="center"/>
            </w:pPr>
            <w:r w:rsidRPr="002C4A30">
              <w:t>РФ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Default="006D35A9" w:rsidP="006D35A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Default="006D35A9" w:rsidP="006D35A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2C4A30" w:rsidRDefault="006D35A9" w:rsidP="006D35A9">
            <w:pPr>
              <w:autoSpaceDE w:val="0"/>
              <w:autoSpaceDN w:val="0"/>
              <w:adjustRightInd w:val="0"/>
            </w:pPr>
            <w:r w:rsidRPr="002C4A30">
              <w:rPr>
                <w:color w:val="000000"/>
              </w:rPr>
              <w:t>375861,1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Default="006D35A9" w:rsidP="006D35A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D35A9" w:rsidTr="006D35A9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2C4A30" w:rsidRDefault="006D35A9" w:rsidP="006D35A9">
            <w:pPr>
              <w:autoSpaceDE w:val="0"/>
              <w:autoSpaceDN w:val="0"/>
              <w:adjustRightInd w:val="0"/>
            </w:pPr>
            <w:r w:rsidRPr="002C4A30">
              <w:t>Сын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2C4A30" w:rsidRDefault="006D35A9" w:rsidP="006D35A9">
            <w:pPr>
              <w:autoSpaceDE w:val="0"/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2C4A30" w:rsidRDefault="006D35A9" w:rsidP="006D35A9">
            <w:pPr>
              <w:autoSpaceDE w:val="0"/>
              <w:autoSpaceDN w:val="0"/>
              <w:adjustRightInd w:val="0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Default="006D35A9" w:rsidP="006D35A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2C4A30" w:rsidRDefault="006D35A9" w:rsidP="006D35A9">
            <w:pPr>
              <w:autoSpaceDE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2C4A30" w:rsidRDefault="006D35A9" w:rsidP="006D35A9">
            <w:pPr>
              <w:autoSpaceDE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2C4A30" w:rsidRDefault="006D35A9" w:rsidP="006D35A9">
            <w:pPr>
              <w:autoSpaceDE w:val="0"/>
            </w:pPr>
            <w:r w:rsidRPr="002C4A30">
              <w:t>2-х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2C4A30" w:rsidRDefault="006D35A9" w:rsidP="006D35A9">
            <w:pPr>
              <w:autoSpaceDE w:val="0"/>
            </w:pPr>
            <w:r w:rsidRPr="002C4A30">
              <w:t>53,8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2C4A30" w:rsidRDefault="006D35A9" w:rsidP="006D35A9">
            <w:pPr>
              <w:autoSpaceDE w:val="0"/>
              <w:jc w:val="center"/>
            </w:pPr>
            <w:r w:rsidRPr="002C4A30">
              <w:t>РФ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Default="006D35A9" w:rsidP="006D35A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Default="006D35A9" w:rsidP="006D35A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2C4A30" w:rsidRDefault="006D35A9" w:rsidP="006D35A9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Default="006D35A9" w:rsidP="006D35A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D35A9" w:rsidTr="006D35A9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2C4A30" w:rsidRDefault="006D35A9" w:rsidP="006D35A9">
            <w:pPr>
              <w:autoSpaceDE w:val="0"/>
              <w:autoSpaceDN w:val="0"/>
              <w:adjustRightInd w:val="0"/>
            </w:pPr>
            <w:r>
              <w:t>дочь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2C4A30" w:rsidRDefault="006D35A9" w:rsidP="006D35A9">
            <w:pPr>
              <w:autoSpaceDE w:val="0"/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2C4A30" w:rsidRDefault="006D35A9" w:rsidP="006D35A9">
            <w:pPr>
              <w:autoSpaceDE w:val="0"/>
              <w:autoSpaceDN w:val="0"/>
              <w:adjustRightInd w:val="0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Default="006D35A9" w:rsidP="006D35A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2C4A30" w:rsidRDefault="006D35A9" w:rsidP="006D35A9">
            <w:pPr>
              <w:autoSpaceDE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2C4A30" w:rsidRDefault="006D35A9" w:rsidP="006D35A9">
            <w:pPr>
              <w:autoSpaceDE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2C4A30" w:rsidRDefault="006D35A9" w:rsidP="006D35A9">
            <w:pPr>
              <w:autoSpaceDE w:val="0"/>
            </w:pPr>
            <w:r w:rsidRPr="002C4A30">
              <w:t>2-х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2C4A30" w:rsidRDefault="006D35A9" w:rsidP="006D35A9">
            <w:pPr>
              <w:autoSpaceDE w:val="0"/>
            </w:pPr>
            <w:r w:rsidRPr="002C4A30">
              <w:t>53,8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2C4A30" w:rsidRDefault="006D35A9" w:rsidP="006D35A9">
            <w:pPr>
              <w:autoSpaceDE w:val="0"/>
              <w:jc w:val="center"/>
            </w:pPr>
            <w:r w:rsidRPr="002C4A30">
              <w:t>РФ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Default="006D35A9" w:rsidP="006D35A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Default="006D35A9" w:rsidP="006D35A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Pr="002C4A30" w:rsidRDefault="006D35A9" w:rsidP="006D35A9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35A9" w:rsidRDefault="006D35A9" w:rsidP="006D35A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CF7E85" w:rsidRDefault="00CF7E85">
      <w:pPr>
        <w:tabs>
          <w:tab w:val="left" w:pos="0"/>
        </w:tabs>
        <w:jc w:val="both"/>
        <w:rPr>
          <w:sz w:val="26"/>
          <w:szCs w:val="26"/>
        </w:rPr>
      </w:pPr>
      <w:bookmarkStart w:id="0" w:name="_GoBack"/>
      <w:bookmarkEnd w:id="0"/>
    </w:p>
    <w:p w:rsidR="00CF7E85" w:rsidRDefault="00CF7E85">
      <w:pPr>
        <w:tabs>
          <w:tab w:val="left" w:pos="0"/>
        </w:tabs>
        <w:jc w:val="both"/>
        <w:rPr>
          <w:sz w:val="26"/>
          <w:szCs w:val="26"/>
        </w:rPr>
      </w:pPr>
    </w:p>
    <w:p w:rsidR="00557EB3" w:rsidRDefault="00557EB3">
      <w:pPr>
        <w:tabs>
          <w:tab w:val="left" w:pos="0"/>
        </w:tabs>
        <w:jc w:val="both"/>
        <w:rPr>
          <w:sz w:val="26"/>
          <w:szCs w:val="26"/>
        </w:rPr>
      </w:pPr>
    </w:p>
    <w:sectPr w:rsidR="00557EB3" w:rsidSect="006D35A9">
      <w:pgSz w:w="16838" w:h="11906" w:orient="landscape"/>
      <w:pgMar w:top="567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A30"/>
    <w:rsid w:val="002C4A30"/>
    <w:rsid w:val="00557EB3"/>
    <w:rsid w:val="006D35A9"/>
    <w:rsid w:val="00CF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00BD9048-0B3E-4786-BBC5-81AB26BE8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left="5040" w:firstLine="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10">
    <w:name w:val="Основной шрифт абзаца1"/>
  </w:style>
  <w:style w:type="character" w:customStyle="1" w:styleId="40">
    <w:name w:val="Заголовок 4 Знак"/>
    <w:basedOn w:val="1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Основной текст Знак"/>
    <w:basedOn w:val="10"/>
  </w:style>
  <w:style w:type="character" w:styleId="a4">
    <w:name w:val="Hyperlink"/>
    <w:basedOn w:val="10"/>
    <w:rPr>
      <w:color w:val="0000FF"/>
      <w:u w:val="single"/>
    </w:rPr>
  </w:style>
  <w:style w:type="character" w:customStyle="1" w:styleId="a5">
    <w:name w:val="Текст выноски Знак"/>
    <w:basedOn w:val="10"/>
    <w:rPr>
      <w:rFonts w:ascii="Tahoma" w:hAnsi="Tahoma" w:cs="Tahoma"/>
      <w:sz w:val="16"/>
      <w:szCs w:val="16"/>
    </w:rPr>
  </w:style>
  <w:style w:type="character" w:customStyle="1" w:styleId="a6">
    <w:name w:val="Знак Знак"/>
    <w:basedOn w:val="10"/>
    <w:rPr>
      <w:rFonts w:ascii="Times New Roman" w:eastAsia="Times New Roman" w:hAnsi="Times New Roman" w:cs="Times New Roman"/>
      <w:sz w:val="24"/>
      <w:szCs w:val="20"/>
    </w:rPr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a">
    <w:name w:val="Body Text Indent"/>
    <w:basedOn w:val="a"/>
    <w:pPr>
      <w:ind w:firstLine="720"/>
      <w:jc w:val="both"/>
    </w:pPr>
    <w:rPr>
      <w:sz w:val="24"/>
    </w:rPr>
  </w:style>
  <w:style w:type="paragraph" w:styleId="ab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Nonformat">
    <w:name w:val="ConsPlusNonformat"/>
    <w:uiPriority w:val="99"/>
    <w:pPr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31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/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Александр Исламов</cp:lastModifiedBy>
  <cp:revision>2</cp:revision>
  <cp:lastPrinted>2012-02-28T10:32:00Z</cp:lastPrinted>
  <dcterms:created xsi:type="dcterms:W3CDTF">2015-05-14T15:32:00Z</dcterms:created>
  <dcterms:modified xsi:type="dcterms:W3CDTF">2015-05-14T15:32:00Z</dcterms:modified>
</cp:coreProperties>
</file>