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E22" w:rsidRPr="00CA2E22" w:rsidRDefault="00CA2E22" w:rsidP="00CA2E22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pacing w:val="-3"/>
          <w:sz w:val="24"/>
          <w:szCs w:val="24"/>
          <w:lang w:eastAsia="ru-RU"/>
        </w:rPr>
      </w:pPr>
      <w:bookmarkStart w:id="0" w:name="_GoBack"/>
      <w:r w:rsidRPr="00CA2E22">
        <w:rPr>
          <w:rFonts w:ascii="Arial" w:hAnsi="Arial" w:cs="Arial"/>
          <w:b w:val="0"/>
          <w:bCs w:val="0"/>
          <w:color w:val="auto"/>
          <w:spacing w:val="-3"/>
          <w:sz w:val="24"/>
          <w:szCs w:val="24"/>
        </w:rPr>
        <w:t>Губернатор Калужской области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  <w:noProof/>
        </w:rPr>
        <w:drawing>
          <wp:inline distT="0" distB="0" distL="0" distR="0">
            <wp:extent cx="7013575" cy="4119245"/>
            <wp:effectExtent l="0" t="0" r="0" b="0"/>
            <wp:docPr id="1" name="Рисунок 1" descr="https://admoblkaluga.ru/local/templates/government/files/govern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oblkaluga.ru/local/templates/government/files/govern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575" cy="411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Владислав Валерьевич Шапша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Р</w:t>
      </w:r>
      <w:r w:rsidRPr="00CA2E22">
        <w:rPr>
          <w:rFonts w:ascii="Arial" w:hAnsi="Arial" w:cs="Arial"/>
        </w:rPr>
        <w:t>одился 20 сентября 1972 года в городе Обнинске Калужской области.</w:t>
      </w:r>
    </w:p>
    <w:p w:rsidR="00CA2E22" w:rsidRPr="00CA2E22" w:rsidRDefault="00CA2E22" w:rsidP="00CA2E2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CA2E22" w:rsidRPr="00CA2E22" w:rsidRDefault="00CA2E22" w:rsidP="00CA2E2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CA2E22">
        <w:rPr>
          <w:rFonts w:ascii="Arial" w:hAnsi="Arial" w:cs="Arial"/>
          <w:b w:val="0"/>
          <w:bCs w:val="0"/>
          <w:sz w:val="24"/>
          <w:szCs w:val="24"/>
        </w:rPr>
        <w:t>Образование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В 1995 году Владислав Шапша окончил Обнинский институт атомной энергетики по специальности «Прикладная математика» с присвоением квалификации инженера-математика, а в 2003 году - ГОУ ВПО Государственный университет управления по специальности «Государственное и муниципальное управление».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В 2018 году прошел профессиональную переподготовку в ФГБОУ ВО «Российская академия народного хозяйства и государственной службы при Президенте Российской Федерации» по программе «Развитие региональных команд».</w:t>
      </w:r>
    </w:p>
    <w:p w:rsidR="00CA2E22" w:rsidRPr="00CA2E22" w:rsidRDefault="00CA2E22" w:rsidP="00CA2E2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CA2E22">
        <w:rPr>
          <w:rFonts w:ascii="Arial" w:hAnsi="Arial" w:cs="Arial"/>
          <w:b w:val="0"/>
          <w:bCs w:val="0"/>
          <w:sz w:val="24"/>
          <w:szCs w:val="24"/>
        </w:rPr>
        <w:t>Профессиональная деятельность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С 1994 по 1995 год — специалист Центра занятости населения города Обнинска.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С 1995 по 1997 год проходил срочную военную службу на флоте (город Североморск, Мурманская область).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lastRenderedPageBreak/>
        <w:t>С 1997 по 2000 год работал на разных должностях в Обнинском городском отделе департамента федеральной государственной службы занятости населения по Калужской области.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С 2001 по 2002 год — заместитель директора Обнинского городского центра занятости населения.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С 2002 по 2004 год — консультант вице-Губернатора Калужской области и консультант заместителя Губернатора Калужской области.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С 2004 по 2006 год — исполнительный директор некоммерческого партнёрства «Ока».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С 2006 по 2010 год — управляющий делами администрации г. Обнинска.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С 2010 по 2015 год — заместитель главы администрации г. Обнинска по вопросам управления делами.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С 2015 по 2020 год — глава Администрации городского округа «Город Обнинск».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13 февраля 2020 года Указом Президента Российской Федерации назначен временно исполняющим обязанности Губернатора Калужской области.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16 сентября 2020 года официально вступил в должность Губернатора Калужской области.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Женат, воспитывает сына</w:t>
      </w:r>
    </w:p>
    <w:p w:rsidR="00CA2E22" w:rsidRPr="00CA2E22" w:rsidRDefault="00CA2E22" w:rsidP="00CA2E2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CA2E22">
        <w:rPr>
          <w:rFonts w:ascii="Arial" w:hAnsi="Arial" w:cs="Arial"/>
          <w:b w:val="0"/>
          <w:bCs w:val="0"/>
          <w:sz w:val="24"/>
          <w:szCs w:val="24"/>
        </w:rPr>
        <w:t>Награды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- Почетное звание «Заслуженный работник муниципальной службы Калужской области»;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- медаль МЧС России «За содружество во имя спасения»;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- медаль «За заслуги в проведении Всероссийской переписи населения 2010»;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- Почетные грамоты Губернатора Калужской области;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- Благодарность Председателя Центральной избирательной комиссии Российской Федерации, 2016;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- Благодарственное письмо Президента Российской Федерации;</w:t>
      </w:r>
    </w:p>
    <w:p w:rsidR="00CA2E22" w:rsidRPr="00CA2E22" w:rsidRDefault="00CA2E22" w:rsidP="00CA2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A2E22">
        <w:rPr>
          <w:rFonts w:ascii="Arial" w:hAnsi="Arial" w:cs="Arial"/>
        </w:rPr>
        <w:t>- орден Дружбы, 2022.</w:t>
      </w:r>
    </w:p>
    <w:bookmarkEnd w:id="0"/>
    <w:p w:rsidR="00243221" w:rsidRPr="00CA2E22" w:rsidRDefault="00243221" w:rsidP="00CA2E22">
      <w:pPr>
        <w:spacing w:after="0" w:line="240" w:lineRule="auto"/>
        <w:rPr>
          <w:szCs w:val="24"/>
        </w:rPr>
      </w:pPr>
    </w:p>
    <w:sectPr w:rsidR="00243221" w:rsidRPr="00CA2E2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2E2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0AE6"/>
  <w15:docId w15:val="{CF54D5CA-3FF8-498E-9608-253502D1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ntent-img-title">
    <w:name w:val="content-img-title"/>
    <w:basedOn w:val="a0"/>
    <w:rsid w:val="00CA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2025-01-24T06:08:00Z</dcterms:modified>
</cp:coreProperties>
</file>