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68D" w:rsidRPr="0089368D" w:rsidRDefault="0089368D" w:rsidP="0089368D">
      <w:pPr>
        <w:shd w:val="clear" w:color="auto" w:fill="FFFFFF"/>
        <w:spacing w:line="240" w:lineRule="auto"/>
        <w:rPr>
          <w:rFonts w:ascii="Open Sans" w:eastAsia="Times New Roman" w:hAnsi="Open Sans"/>
          <w:b/>
          <w:bCs/>
          <w:color w:val="1D1D1D"/>
          <w:sz w:val="30"/>
          <w:szCs w:val="30"/>
          <w:lang w:eastAsia="ru-RU"/>
        </w:rPr>
      </w:pPr>
      <w:r w:rsidRPr="0089368D">
        <w:rPr>
          <w:rFonts w:ascii="Open Sans" w:eastAsia="Times New Roman" w:hAnsi="Open Sans"/>
          <w:b/>
          <w:bCs/>
          <w:color w:val="1D1D1D"/>
          <w:sz w:val="30"/>
          <w:szCs w:val="30"/>
          <w:lang w:eastAsia="ru-RU"/>
        </w:rPr>
        <w:t>Информация о среднемесячной заработной плате руководителей, их заместителей и главных бухгалтеров федеральных государственных казенных и бюджетных учреждений, находящихся в ведении Росрезерва, 2023 г.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7"/>
        <w:gridCol w:w="3466"/>
        <w:gridCol w:w="4823"/>
        <w:gridCol w:w="3260"/>
      </w:tblGrid>
      <w:tr w:rsidR="0089368D" w:rsidRPr="0089368D" w:rsidTr="0089368D">
        <w:trPr>
          <w:trHeight w:val="795"/>
        </w:trPr>
        <w:tc>
          <w:tcPr>
            <w:tcW w:w="3206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165" w:line="241" w:lineRule="atLeast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b/>
                <w:bCs/>
                <w:color w:val="000000"/>
                <w:sz w:val="17"/>
                <w:szCs w:val="17"/>
                <w:lang w:eastAsia="ru-RU"/>
              </w:rPr>
              <w:t>Наименование учреждения</w:t>
            </w:r>
          </w:p>
        </w:tc>
        <w:tc>
          <w:tcPr>
            <w:tcW w:w="2568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165" w:line="241" w:lineRule="atLeast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b/>
                <w:bCs/>
                <w:color w:val="000000"/>
                <w:sz w:val="17"/>
                <w:szCs w:val="17"/>
                <w:lang w:eastAsia="ru-RU"/>
              </w:rPr>
              <w:t>Занимаемая должность</w:t>
            </w:r>
          </w:p>
        </w:tc>
        <w:tc>
          <w:tcPr>
            <w:tcW w:w="3573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165" w:line="241" w:lineRule="atLeast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b/>
                <w:bCs/>
                <w:color w:val="000000"/>
                <w:sz w:val="17"/>
                <w:szCs w:val="17"/>
                <w:lang w:eastAsia="ru-RU"/>
              </w:rPr>
              <w:t>Фамилия, имя и отчество</w:t>
            </w:r>
          </w:p>
        </w:tc>
        <w:tc>
          <w:tcPr>
            <w:tcW w:w="201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165" w:line="241" w:lineRule="atLeast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b/>
                <w:bCs/>
                <w:color w:val="000000"/>
                <w:sz w:val="17"/>
                <w:szCs w:val="17"/>
                <w:lang w:eastAsia="ru-RU"/>
              </w:rPr>
              <w:t>Среднемесячная заработная плата (рублей)</w:t>
            </w:r>
          </w:p>
        </w:tc>
      </w:tr>
      <w:tr w:rsidR="0089368D" w:rsidRPr="0089368D" w:rsidTr="0089368D">
        <w:trPr>
          <w:trHeight w:val="570"/>
        </w:trPr>
        <w:tc>
          <w:tcPr>
            <w:tcW w:w="2400" w:type="dxa"/>
            <w:vMerge w:val="restar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165" w:line="241" w:lineRule="atLeast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sz w:val="17"/>
                <w:szCs w:val="17"/>
                <w:lang w:eastAsia="ru-RU"/>
              </w:rPr>
              <w:t>Федеральное государственное казенное учреждение Главный информационно-вычислительный центр Федерального агентства по государственным резервам</w:t>
            </w:r>
          </w:p>
        </w:tc>
        <w:tc>
          <w:tcPr>
            <w:tcW w:w="231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165" w:line="241" w:lineRule="atLeast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ВрИО директора</w:t>
            </w:r>
          </w:p>
        </w:tc>
        <w:tc>
          <w:tcPr>
            <w:tcW w:w="222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165" w:line="241" w:lineRule="atLeast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Чечель Григорий Владимирович</w:t>
            </w:r>
          </w:p>
        </w:tc>
        <w:tc>
          <w:tcPr>
            <w:tcW w:w="241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165" w:line="241" w:lineRule="atLeast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194 547,48</w:t>
            </w:r>
          </w:p>
        </w:tc>
      </w:tr>
      <w:tr w:rsidR="0089368D" w:rsidRPr="0089368D" w:rsidTr="0089368D">
        <w:trPr>
          <w:trHeight w:val="630"/>
        </w:trPr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89368D" w:rsidRPr="0089368D" w:rsidRDefault="0089368D" w:rsidP="0089368D">
            <w:pPr>
              <w:spacing w:before="240"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1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165" w:line="241" w:lineRule="atLeast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Заместитель директора</w:t>
            </w:r>
          </w:p>
        </w:tc>
        <w:tc>
          <w:tcPr>
            <w:tcW w:w="222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165" w:line="241" w:lineRule="atLeast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Цверава Денис Вадимович</w:t>
            </w:r>
          </w:p>
        </w:tc>
        <w:tc>
          <w:tcPr>
            <w:tcW w:w="241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165" w:line="241" w:lineRule="atLeast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233 497,60</w:t>
            </w:r>
          </w:p>
        </w:tc>
      </w:tr>
      <w:tr w:rsidR="0089368D" w:rsidRPr="0089368D" w:rsidTr="0089368D">
        <w:trPr>
          <w:trHeight w:val="615"/>
        </w:trPr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89368D" w:rsidRPr="0089368D" w:rsidRDefault="0089368D" w:rsidP="0089368D">
            <w:pPr>
              <w:spacing w:before="240"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1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165" w:line="241" w:lineRule="atLeast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Заместитель директора</w:t>
            </w:r>
          </w:p>
        </w:tc>
        <w:tc>
          <w:tcPr>
            <w:tcW w:w="222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165" w:line="241" w:lineRule="atLeast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sz w:val="17"/>
                <w:szCs w:val="17"/>
                <w:lang w:eastAsia="ru-RU"/>
              </w:rPr>
              <w:t>Беляева Ольга Николаевна</w:t>
            </w:r>
          </w:p>
        </w:tc>
        <w:tc>
          <w:tcPr>
            <w:tcW w:w="241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165" w:line="241" w:lineRule="atLeast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211 560,67</w:t>
            </w:r>
          </w:p>
        </w:tc>
      </w:tr>
      <w:tr w:rsidR="0089368D" w:rsidRPr="0089368D" w:rsidTr="0089368D">
        <w:trPr>
          <w:trHeight w:val="660"/>
        </w:trPr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89368D" w:rsidRPr="0089368D" w:rsidRDefault="0089368D" w:rsidP="0089368D">
            <w:pPr>
              <w:spacing w:before="240"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1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165" w:line="241" w:lineRule="atLeast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Заместитель директора</w:t>
            </w:r>
          </w:p>
        </w:tc>
        <w:tc>
          <w:tcPr>
            <w:tcW w:w="222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165" w:line="241" w:lineRule="atLeast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Лосев Павел Николаевич</w:t>
            </w:r>
          </w:p>
        </w:tc>
        <w:tc>
          <w:tcPr>
            <w:tcW w:w="241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165" w:line="241" w:lineRule="atLeast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222 459,67</w:t>
            </w:r>
          </w:p>
        </w:tc>
      </w:tr>
      <w:tr w:rsidR="0089368D" w:rsidRPr="0089368D" w:rsidTr="0089368D">
        <w:trPr>
          <w:trHeight w:val="660"/>
        </w:trPr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89368D" w:rsidRPr="0089368D" w:rsidRDefault="0089368D" w:rsidP="0089368D">
            <w:pPr>
              <w:spacing w:before="240"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1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165" w:line="241" w:lineRule="atLeast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Главный бухгалтер</w:t>
            </w:r>
          </w:p>
        </w:tc>
        <w:tc>
          <w:tcPr>
            <w:tcW w:w="222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165" w:line="241" w:lineRule="atLeast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Пименова Татьяна Михайловна</w:t>
            </w:r>
          </w:p>
        </w:tc>
        <w:tc>
          <w:tcPr>
            <w:tcW w:w="241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165" w:line="241" w:lineRule="atLeast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214 038,39</w:t>
            </w:r>
          </w:p>
        </w:tc>
      </w:tr>
      <w:tr w:rsidR="0089368D" w:rsidRPr="0089368D" w:rsidTr="0089368D">
        <w:trPr>
          <w:trHeight w:val="360"/>
        </w:trPr>
        <w:tc>
          <w:tcPr>
            <w:tcW w:w="2400" w:type="dxa"/>
            <w:vMerge w:val="restar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165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sz w:val="17"/>
                <w:szCs w:val="17"/>
                <w:lang w:eastAsia="ru-RU"/>
              </w:rPr>
              <w:t>Федеральное государственное бюджетное учреждение НИИПХ Федерального агентства по государственным резервам</w:t>
            </w:r>
          </w:p>
        </w:tc>
        <w:tc>
          <w:tcPr>
            <w:tcW w:w="231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И.о. директора</w:t>
            </w:r>
          </w:p>
        </w:tc>
        <w:tc>
          <w:tcPr>
            <w:tcW w:w="2220" w:type="dxa"/>
            <w:vMerge w:val="restar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Никитченко Юрий Иванович</w:t>
            </w:r>
          </w:p>
        </w:tc>
        <w:tc>
          <w:tcPr>
            <w:tcW w:w="2415" w:type="dxa"/>
            <w:vMerge w:val="restar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212 094,40</w:t>
            </w:r>
          </w:p>
        </w:tc>
      </w:tr>
      <w:tr w:rsidR="0089368D" w:rsidRPr="0089368D" w:rsidTr="0089368D"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89368D" w:rsidRPr="0089368D" w:rsidRDefault="0089368D" w:rsidP="0089368D">
            <w:pPr>
              <w:spacing w:before="240"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1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Заместитель директора по научной работе</w:t>
            </w: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89368D" w:rsidRPr="0089368D" w:rsidRDefault="0089368D" w:rsidP="0089368D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89368D" w:rsidRPr="0089368D" w:rsidRDefault="0089368D" w:rsidP="0089368D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</w:tr>
      <w:tr w:rsidR="0089368D" w:rsidRPr="0089368D" w:rsidTr="0089368D">
        <w:trPr>
          <w:trHeight w:val="570"/>
        </w:trPr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89368D" w:rsidRPr="0089368D" w:rsidRDefault="0089368D" w:rsidP="0089368D">
            <w:pPr>
              <w:spacing w:before="240"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1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Заместитель директора</w:t>
            </w:r>
          </w:p>
        </w:tc>
        <w:tc>
          <w:tcPr>
            <w:tcW w:w="222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bookmarkStart w:id="0" w:name="_GoBack"/>
            <w:bookmarkEnd w:id="0"/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Иноземцев Николай Николаевич</w:t>
            </w:r>
          </w:p>
        </w:tc>
        <w:tc>
          <w:tcPr>
            <w:tcW w:w="241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233 696,6</w:t>
            </w:r>
          </w:p>
        </w:tc>
      </w:tr>
      <w:tr w:rsidR="0089368D" w:rsidRPr="0089368D" w:rsidTr="0089368D">
        <w:trPr>
          <w:trHeight w:val="570"/>
        </w:trPr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89368D" w:rsidRPr="0089368D" w:rsidRDefault="0089368D" w:rsidP="0089368D">
            <w:pPr>
              <w:spacing w:before="240"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1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Главный бухгалтер</w:t>
            </w:r>
          </w:p>
        </w:tc>
        <w:tc>
          <w:tcPr>
            <w:tcW w:w="222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Дрябина Тамара Петровна</w:t>
            </w:r>
          </w:p>
        </w:tc>
        <w:tc>
          <w:tcPr>
            <w:tcW w:w="241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221 558,36</w:t>
            </w:r>
          </w:p>
        </w:tc>
      </w:tr>
      <w:tr w:rsidR="0089368D" w:rsidRPr="0089368D" w:rsidTr="0089368D">
        <w:trPr>
          <w:trHeight w:val="645"/>
        </w:trPr>
        <w:tc>
          <w:tcPr>
            <w:tcW w:w="2400" w:type="dxa"/>
            <w:vMerge w:val="restar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sz w:val="17"/>
                <w:szCs w:val="17"/>
                <w:lang w:eastAsia="ru-RU"/>
              </w:rPr>
              <w:t>Федеральное государственное бюджетное профессиональное образовательное учреждение Торжокский политехнический колледж Федерального агентства по государственным резервам</w:t>
            </w:r>
          </w:p>
        </w:tc>
        <w:tc>
          <w:tcPr>
            <w:tcW w:w="231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222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Юргина Ирина Николаевна</w:t>
            </w:r>
          </w:p>
        </w:tc>
        <w:tc>
          <w:tcPr>
            <w:tcW w:w="241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167 372,73</w:t>
            </w:r>
          </w:p>
        </w:tc>
      </w:tr>
      <w:tr w:rsidR="0089368D" w:rsidRPr="0089368D" w:rsidTr="0089368D">
        <w:trPr>
          <w:trHeight w:val="645"/>
        </w:trPr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89368D" w:rsidRPr="0089368D" w:rsidRDefault="0089368D" w:rsidP="0089368D">
            <w:pPr>
              <w:spacing w:before="240"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1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Заместитель директора по учебной и методической работе</w:t>
            </w:r>
          </w:p>
        </w:tc>
        <w:tc>
          <w:tcPr>
            <w:tcW w:w="222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Васильева Маргарита Игоревна</w:t>
            </w:r>
          </w:p>
        </w:tc>
        <w:tc>
          <w:tcPr>
            <w:tcW w:w="241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122 943,92</w:t>
            </w:r>
          </w:p>
        </w:tc>
      </w:tr>
      <w:tr w:rsidR="0089368D" w:rsidRPr="0089368D" w:rsidTr="0089368D">
        <w:trPr>
          <w:trHeight w:val="600"/>
        </w:trPr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89368D" w:rsidRPr="0089368D" w:rsidRDefault="0089368D" w:rsidP="0089368D">
            <w:pPr>
              <w:spacing w:before="240"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1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222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Щеголев Павел Иванович</w:t>
            </w:r>
          </w:p>
        </w:tc>
        <w:tc>
          <w:tcPr>
            <w:tcW w:w="241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134 683,15</w:t>
            </w:r>
          </w:p>
        </w:tc>
      </w:tr>
      <w:tr w:rsidR="0089368D" w:rsidRPr="0089368D" w:rsidTr="0089368D">
        <w:trPr>
          <w:trHeight w:val="1110"/>
        </w:trPr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89368D" w:rsidRPr="0089368D" w:rsidRDefault="0089368D" w:rsidP="0089368D">
            <w:pPr>
              <w:spacing w:before="240"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1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22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Король Анна Николаевна</w:t>
            </w:r>
          </w:p>
        </w:tc>
        <w:tc>
          <w:tcPr>
            <w:tcW w:w="241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140 488,85</w:t>
            </w:r>
          </w:p>
        </w:tc>
      </w:tr>
      <w:tr w:rsidR="0089368D" w:rsidRPr="0089368D" w:rsidTr="0089368D">
        <w:trPr>
          <w:trHeight w:val="1410"/>
        </w:trPr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89368D" w:rsidRPr="0089368D" w:rsidRDefault="0089368D" w:rsidP="0089368D">
            <w:pPr>
              <w:spacing w:before="240"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1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Заместитель директора по заочному обучению и дополнительному образованию</w:t>
            </w:r>
          </w:p>
        </w:tc>
        <w:tc>
          <w:tcPr>
            <w:tcW w:w="222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Румянцева Лариса Ефремовна</w:t>
            </w:r>
          </w:p>
        </w:tc>
        <w:tc>
          <w:tcPr>
            <w:tcW w:w="241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142 075,29</w:t>
            </w:r>
          </w:p>
        </w:tc>
      </w:tr>
      <w:tr w:rsidR="0089368D" w:rsidRPr="0089368D" w:rsidTr="0089368D">
        <w:trPr>
          <w:trHeight w:val="855"/>
        </w:trPr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89368D" w:rsidRPr="0089368D" w:rsidRDefault="0089368D" w:rsidP="0089368D">
            <w:pPr>
              <w:spacing w:before="240"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1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Главный бухгалтер</w:t>
            </w:r>
          </w:p>
        </w:tc>
        <w:tc>
          <w:tcPr>
            <w:tcW w:w="222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Андреева Светлана Вячеславовна</w:t>
            </w:r>
          </w:p>
        </w:tc>
        <w:tc>
          <w:tcPr>
            <w:tcW w:w="241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134 161,27</w:t>
            </w:r>
          </w:p>
        </w:tc>
      </w:tr>
      <w:tr w:rsidR="0089368D" w:rsidRPr="0089368D" w:rsidTr="0089368D">
        <w:trPr>
          <w:trHeight w:val="420"/>
        </w:trPr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89368D" w:rsidRPr="0089368D" w:rsidRDefault="0089368D" w:rsidP="0089368D">
            <w:pPr>
              <w:spacing w:before="240"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1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2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Прокофьев Александр Сергеевич</w:t>
            </w:r>
          </w:p>
        </w:tc>
        <w:tc>
          <w:tcPr>
            <w:tcW w:w="241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143 384,88</w:t>
            </w:r>
          </w:p>
        </w:tc>
      </w:tr>
      <w:tr w:rsidR="0089368D" w:rsidRPr="0089368D" w:rsidTr="0089368D">
        <w:trPr>
          <w:trHeight w:val="855"/>
        </w:trPr>
        <w:tc>
          <w:tcPr>
            <w:tcW w:w="2400" w:type="dxa"/>
            <w:vMerge w:val="restar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sz w:val="17"/>
                <w:szCs w:val="17"/>
                <w:lang w:eastAsia="ru-RU"/>
              </w:rPr>
              <w:t>Федеральное государственное бюджетное учреждение «Резерв-Поставка» Федерального агентства по государственным резервам</w:t>
            </w:r>
          </w:p>
        </w:tc>
        <w:tc>
          <w:tcPr>
            <w:tcW w:w="231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222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Аксенов Максим Сергеевич</w:t>
            </w:r>
          </w:p>
        </w:tc>
        <w:tc>
          <w:tcPr>
            <w:tcW w:w="241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229 167,88</w:t>
            </w:r>
          </w:p>
        </w:tc>
      </w:tr>
      <w:tr w:rsidR="0089368D" w:rsidRPr="0089368D" w:rsidTr="0089368D">
        <w:trPr>
          <w:trHeight w:val="960"/>
        </w:trPr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89368D" w:rsidRPr="0089368D" w:rsidRDefault="0089368D" w:rsidP="0089368D">
            <w:pPr>
              <w:spacing w:before="240"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1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Заместитель директора</w:t>
            </w:r>
          </w:p>
        </w:tc>
        <w:tc>
          <w:tcPr>
            <w:tcW w:w="222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Панин Александр Николаевич</w:t>
            </w:r>
          </w:p>
        </w:tc>
        <w:tc>
          <w:tcPr>
            <w:tcW w:w="241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206 789,52</w:t>
            </w:r>
          </w:p>
        </w:tc>
      </w:tr>
      <w:tr w:rsidR="0089368D" w:rsidRPr="0089368D" w:rsidTr="0089368D">
        <w:trPr>
          <w:trHeight w:val="990"/>
        </w:trPr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89368D" w:rsidRPr="0089368D" w:rsidRDefault="0089368D" w:rsidP="0089368D">
            <w:pPr>
              <w:spacing w:before="240"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1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Главный бухгалтер</w:t>
            </w:r>
          </w:p>
        </w:tc>
        <w:tc>
          <w:tcPr>
            <w:tcW w:w="222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Гафилина Наталия Владимировна</w:t>
            </w:r>
          </w:p>
        </w:tc>
        <w:tc>
          <w:tcPr>
            <w:tcW w:w="241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200 623,35</w:t>
            </w:r>
          </w:p>
        </w:tc>
      </w:tr>
      <w:tr w:rsidR="0089368D" w:rsidRPr="0089368D" w:rsidTr="0089368D">
        <w:trPr>
          <w:trHeight w:val="1080"/>
        </w:trPr>
        <w:tc>
          <w:tcPr>
            <w:tcW w:w="2400" w:type="dxa"/>
            <w:vMerge w:val="restart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sz w:val="17"/>
                <w:szCs w:val="17"/>
                <w:lang w:eastAsia="ru-RU"/>
              </w:rPr>
              <w:t>Федеральные государственные казенные учреждения, подведомственные Федеральному агентству по государственным резервам</w:t>
            </w:r>
          </w:p>
        </w:tc>
        <w:tc>
          <w:tcPr>
            <w:tcW w:w="231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222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77 836,97 - 227 267,43</w:t>
            </w:r>
          </w:p>
        </w:tc>
      </w:tr>
      <w:tr w:rsidR="0089368D" w:rsidRPr="0089368D" w:rsidTr="0089368D">
        <w:trPr>
          <w:trHeight w:val="915"/>
        </w:trPr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89368D" w:rsidRPr="0089368D" w:rsidRDefault="0089368D" w:rsidP="0089368D">
            <w:pPr>
              <w:spacing w:before="240"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1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Заместитель директора</w:t>
            </w:r>
          </w:p>
        </w:tc>
        <w:tc>
          <w:tcPr>
            <w:tcW w:w="222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70 819,88 - 201 636,77</w:t>
            </w:r>
          </w:p>
        </w:tc>
      </w:tr>
      <w:tr w:rsidR="0089368D" w:rsidRPr="0089368D" w:rsidTr="0089368D">
        <w:trPr>
          <w:trHeight w:val="960"/>
        </w:trPr>
        <w:tc>
          <w:tcPr>
            <w:tcW w:w="0" w:type="auto"/>
            <w:vMerge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vAlign w:val="center"/>
            <w:hideMark/>
          </w:tcPr>
          <w:p w:rsidR="0089368D" w:rsidRPr="0089368D" w:rsidRDefault="0089368D" w:rsidP="0089368D">
            <w:pPr>
              <w:spacing w:before="240"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1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Главный бухгалтер</w:t>
            </w:r>
          </w:p>
        </w:tc>
        <w:tc>
          <w:tcPr>
            <w:tcW w:w="2220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368D" w:rsidRPr="0089368D" w:rsidRDefault="0089368D" w:rsidP="0089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9368D">
              <w:rPr>
                <w:rFonts w:ascii="Verdana" w:eastAsia="Times New Roman" w:hAnsi="Verdana" w:cs="Calibri"/>
                <w:color w:val="000000"/>
                <w:sz w:val="17"/>
                <w:szCs w:val="17"/>
                <w:lang w:eastAsia="ru-RU"/>
              </w:rPr>
              <w:t>65 374,08 - 189 762,54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368D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20521-C02A-4F96-817C-78A04096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912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1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9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5938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0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7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021102">
                                      <w:marLeft w:val="-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412365">
                                          <w:marLeft w:val="36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740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141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07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2024-05-14T04:47:00Z</dcterms:modified>
</cp:coreProperties>
</file>