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90" w:rsidRPr="00C41690" w:rsidRDefault="00C41690" w:rsidP="00C416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C41690">
        <w:rPr>
          <w:rFonts w:ascii="inherit" w:eastAsia="Times New Roman" w:hAnsi="inherit" w:cs="Arial"/>
          <w:b/>
          <w:bCs/>
          <w:color w:val="252525"/>
          <w:sz w:val="21"/>
          <w:szCs w:val="21"/>
          <w:bdr w:val="none" w:sz="0" w:space="0" w:color="auto" w:frame="1"/>
          <w:lang w:eastAsia="ru-RU"/>
        </w:rPr>
        <w:t>Сведения о депутатах Совета депутатов муниципального округа Свиблово</w:t>
      </w:r>
    </w:p>
    <w:p w:rsidR="00C41690" w:rsidRPr="00C41690" w:rsidRDefault="00C41690" w:rsidP="00C416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C41690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</w:t>
      </w:r>
    </w:p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9538"/>
      </w:tblGrid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>
                  <wp:extent cx="1983320" cy="2408659"/>
                  <wp:effectExtent l="0" t="0" r="0" b="0"/>
                  <wp:docPr id="10" name="Рисунок 10" descr="http://vmosviblovo.ru/images/deputati/2022/kupriy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mosviblovo.ru/images/deputati/2022/kupriy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0" cy="248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Куприянов Дмитрий Александрович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глава Муниципального округа Свиблово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1988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Бибирево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2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1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>
                  <wp:extent cx="2066925" cy="2066925"/>
                  <wp:effectExtent l="0" t="0" r="0" b="0"/>
                  <wp:docPr id="9" name="Рисунок 9" descr="http://vmosviblovo.ru/images/deputati/2022/afanasen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mosviblovo.ru/images/deputati/2022/afanasen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Афанасенков Андрей Леонидович</w:t>
            </w:r>
          </w:p>
          <w:p w:rsidR="00C41690" w:rsidRPr="00C41690" w:rsidRDefault="00C41690" w:rsidP="00C41690">
            <w:pPr>
              <w:numPr>
                <w:ilvl w:val="0"/>
                <w:numId w:val="2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1981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2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Сокольники</w:t>
            </w:r>
          </w:p>
          <w:p w:rsidR="00C41690" w:rsidRPr="00C41690" w:rsidRDefault="00C41690" w:rsidP="00C41690">
            <w:pPr>
              <w:numPr>
                <w:ilvl w:val="0"/>
                <w:numId w:val="2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2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2</w:t>
            </w:r>
          </w:p>
          <w:p w:rsidR="00C41690" w:rsidRPr="00C41690" w:rsidRDefault="00C41690" w:rsidP="00C41690">
            <w:pPr>
              <w:numPr>
                <w:ilvl w:val="0"/>
                <w:numId w:val="2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Беспартийный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085975" cy="2085975"/>
                  <wp:effectExtent l="0" t="0" r="0" b="0"/>
                  <wp:docPr id="8" name="Рисунок 8" descr="http://vmosviblovo.ru/images/deputati/2022/bel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mosviblovo.ru/images/deputati/2022/bel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Беликова Анна Ивановна</w:t>
            </w:r>
          </w:p>
          <w:p w:rsidR="00C41690" w:rsidRPr="00C41690" w:rsidRDefault="00C41690" w:rsidP="00C4169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1985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Свиблово</w:t>
            </w:r>
          </w:p>
          <w:p w:rsidR="00C41690" w:rsidRPr="00C41690" w:rsidRDefault="00C41690" w:rsidP="00C4169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среднее профессиональное</w:t>
            </w:r>
          </w:p>
          <w:p w:rsidR="00C41690" w:rsidRPr="00C41690" w:rsidRDefault="00C41690" w:rsidP="00C4169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1</w:t>
            </w:r>
          </w:p>
          <w:p w:rsidR="00C41690" w:rsidRPr="00C41690" w:rsidRDefault="00C41690" w:rsidP="00C4169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3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>
                  <wp:extent cx="2133600" cy="2133600"/>
                  <wp:effectExtent l="0" t="0" r="0" b="0"/>
                  <wp:docPr id="7" name="Рисунок 7" descr="http://vmosviblovo.ru/images/deputati/2022/ermash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mosviblovo.ru/images/deputati/2022/ermash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Ермашов Сергей Михайлович</w:t>
            </w:r>
          </w:p>
          <w:p w:rsidR="00C41690" w:rsidRPr="00C41690" w:rsidRDefault="00C41690" w:rsidP="00C41690">
            <w:pPr>
              <w:numPr>
                <w:ilvl w:val="0"/>
                <w:numId w:val="4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1986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4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Марьина роща</w:t>
            </w:r>
          </w:p>
          <w:p w:rsidR="00C41690" w:rsidRPr="00C41690" w:rsidRDefault="00C41690" w:rsidP="00C41690">
            <w:pPr>
              <w:numPr>
                <w:ilvl w:val="0"/>
                <w:numId w:val="4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4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2</w:t>
            </w:r>
          </w:p>
          <w:p w:rsidR="00C41690" w:rsidRPr="00C41690" w:rsidRDefault="00C41690" w:rsidP="00C41690">
            <w:pPr>
              <w:numPr>
                <w:ilvl w:val="0"/>
                <w:numId w:val="4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4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171700" cy="2171700"/>
                  <wp:effectExtent l="0" t="0" r="0" b="0"/>
                  <wp:docPr id="6" name="Рисунок 6" descr="http://vmosviblovo.ru/images/deputati/2022/koz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mosviblovo.ru/images/deputati/2022/koz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Козлова Наталья Викторовна</w:t>
            </w:r>
          </w:p>
          <w:p w:rsidR="00C41690" w:rsidRPr="00C41690" w:rsidRDefault="00C41690" w:rsidP="00C41690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1977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Пресненский</w:t>
            </w:r>
          </w:p>
          <w:p w:rsidR="00C41690" w:rsidRPr="00C41690" w:rsidRDefault="00C41690" w:rsidP="00C41690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2</w:t>
            </w:r>
          </w:p>
          <w:p w:rsidR="00C41690" w:rsidRPr="00C41690" w:rsidRDefault="00C41690" w:rsidP="00C41690">
            <w:pPr>
              <w:numPr>
                <w:ilvl w:val="0"/>
                <w:numId w:val="5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Беспартийная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>
                  <wp:extent cx="2200275" cy="2200275"/>
                  <wp:effectExtent l="0" t="0" r="0" b="0"/>
                  <wp:docPr id="5" name="Рисунок 5" descr="http://vmosviblovo.ru/images/deputati/2022/mitrofa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mosviblovo.ru/images/deputati/2022/mitrofa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Митрофанова Ирина Эдуардовна</w:t>
            </w:r>
          </w:p>
          <w:p w:rsidR="00C41690" w:rsidRPr="00C41690" w:rsidRDefault="00C41690" w:rsidP="00C41690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1961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Отрадное</w:t>
            </w:r>
          </w:p>
          <w:p w:rsidR="00C41690" w:rsidRPr="00C41690" w:rsidRDefault="00C41690" w:rsidP="00C41690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1</w:t>
            </w:r>
          </w:p>
          <w:p w:rsidR="00C41690" w:rsidRPr="00C41690" w:rsidRDefault="00C41690" w:rsidP="00C41690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6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200275" cy="2200275"/>
                  <wp:effectExtent l="0" t="0" r="0" b="0"/>
                  <wp:docPr id="4" name="Рисунок 4" descr="http://vmosviblovo.ru/images/deputati/2022/prokho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mosviblovo.ru/images/deputati/2022/prokho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Прохорова Татьяна Константиновна</w:t>
            </w:r>
          </w:p>
          <w:p w:rsidR="00C41690" w:rsidRPr="00C41690" w:rsidRDefault="00C41690" w:rsidP="00C4169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1958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Свиблово</w:t>
            </w:r>
          </w:p>
          <w:p w:rsidR="00C41690" w:rsidRPr="00C41690" w:rsidRDefault="00C41690" w:rsidP="00C4169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1</w:t>
            </w:r>
          </w:p>
          <w:p w:rsidR="00C41690" w:rsidRPr="00C41690" w:rsidRDefault="00C41690" w:rsidP="00C4169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7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>
                  <wp:extent cx="2239674" cy="2133469"/>
                  <wp:effectExtent l="0" t="0" r="0" b="0"/>
                  <wp:docPr id="3" name="Рисунок 3" descr="http://vmosviblovo.ru/images/deputati/2022/smir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vmosviblovo.ru/images/deputati/2022/smir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26" cy="217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Смирнов Глеб Андреевич</w:t>
            </w:r>
          </w:p>
          <w:p w:rsidR="00C41690" w:rsidRPr="00C41690" w:rsidRDefault="00C41690" w:rsidP="00C4169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1993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Ярославский</w:t>
            </w:r>
          </w:p>
          <w:p w:rsidR="00C41690" w:rsidRPr="00C41690" w:rsidRDefault="00C41690" w:rsidP="00C4169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среднее профессиональное</w:t>
            </w:r>
          </w:p>
          <w:p w:rsidR="00C41690" w:rsidRPr="00C41690" w:rsidRDefault="00C41690" w:rsidP="00C4169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1</w:t>
            </w:r>
          </w:p>
          <w:p w:rsidR="00C41690" w:rsidRPr="00C41690" w:rsidRDefault="00C41690" w:rsidP="00C4169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8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249394" cy="2142728"/>
                  <wp:effectExtent l="0" t="0" r="0" b="0"/>
                  <wp:docPr id="2" name="Рисунок 2" descr="http://vmosviblovo.ru/images/deputati/2022/soro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vmosviblovo.ru/images/deputati/2022/soro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605" cy="216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Сорокин Григорий Михайлович</w:t>
            </w:r>
          </w:p>
          <w:p w:rsidR="00C41690" w:rsidRPr="00C41690" w:rsidRDefault="00C41690" w:rsidP="00C41690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1987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Свиблово</w:t>
            </w:r>
          </w:p>
          <w:p w:rsidR="00C41690" w:rsidRPr="00C41690" w:rsidRDefault="00C41690" w:rsidP="00C41690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2</w:t>
            </w:r>
          </w:p>
          <w:p w:rsidR="00C41690" w:rsidRPr="00C41690" w:rsidRDefault="00C41690" w:rsidP="00C41690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9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  <w:tr w:rsidR="00C41690" w:rsidRPr="00C41690" w:rsidTr="00C41690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>
                  <wp:extent cx="2269367" cy="2161754"/>
                  <wp:effectExtent l="0" t="0" r="0" b="0"/>
                  <wp:docPr id="1" name="Рисунок 1" descr="http://vmosviblovo.ru/images/deputati/2022/fo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vmosviblovo.ru/images/deputati/2022/fo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907" cy="2180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41690" w:rsidRPr="00C41690" w:rsidRDefault="00C41690" w:rsidP="00C41690">
            <w:pPr>
              <w:spacing w:after="0" w:line="240" w:lineRule="auto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 </w:t>
            </w:r>
            <w:r w:rsidRPr="00C41690">
              <w:rPr>
                <w:rFonts w:ascii="inherit" w:eastAsia="Times New Roman" w:hAnsi="inherit" w:cs="Arial"/>
                <w:b/>
                <w:bCs/>
                <w:color w:val="252525"/>
                <w:sz w:val="18"/>
                <w:szCs w:val="18"/>
                <w:lang w:eastAsia="ru-RU"/>
              </w:rPr>
              <w:t>Фомин Дмитрий Александрович</w:t>
            </w:r>
          </w:p>
          <w:p w:rsidR="00C41690" w:rsidRPr="00C41690" w:rsidRDefault="00C41690" w:rsidP="00C41690">
            <w:pPr>
              <w:numPr>
                <w:ilvl w:val="0"/>
                <w:numId w:val="10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1977 года рождения</w:t>
            </w:r>
          </w:p>
          <w:p w:rsidR="00C41690" w:rsidRPr="00C41690" w:rsidRDefault="00C41690" w:rsidP="00C41690">
            <w:pPr>
              <w:numPr>
                <w:ilvl w:val="0"/>
                <w:numId w:val="10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Место проживания: город Москва, район Бабушкинский</w:t>
            </w:r>
          </w:p>
          <w:p w:rsidR="00C41690" w:rsidRPr="00C41690" w:rsidRDefault="00C41690" w:rsidP="00C41690">
            <w:pPr>
              <w:numPr>
                <w:ilvl w:val="0"/>
                <w:numId w:val="10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Образование высшее</w:t>
            </w:r>
          </w:p>
          <w:p w:rsidR="00C41690" w:rsidRPr="00C41690" w:rsidRDefault="00C41690" w:rsidP="00C41690">
            <w:pPr>
              <w:numPr>
                <w:ilvl w:val="0"/>
                <w:numId w:val="10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Избирательный округ № 1</w:t>
            </w:r>
          </w:p>
          <w:p w:rsidR="00C41690" w:rsidRPr="00C41690" w:rsidRDefault="00C41690" w:rsidP="00C41690">
            <w:pPr>
              <w:numPr>
                <w:ilvl w:val="0"/>
                <w:numId w:val="10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Выдвинут Московским городским отделением политической партии «ЕДИНАЯ РОССИЯ»</w:t>
            </w:r>
          </w:p>
          <w:p w:rsidR="00C41690" w:rsidRPr="00C41690" w:rsidRDefault="00C41690" w:rsidP="00C41690">
            <w:pPr>
              <w:numPr>
                <w:ilvl w:val="0"/>
                <w:numId w:val="10"/>
              </w:numPr>
              <w:spacing w:after="0" w:line="240" w:lineRule="auto"/>
              <w:ind w:left="375"/>
              <w:textAlignment w:val="baseline"/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 w:cs="Arial"/>
                <w:color w:val="252525"/>
                <w:sz w:val="18"/>
                <w:szCs w:val="18"/>
                <w:lang w:eastAsia="ru-RU"/>
              </w:rPr>
              <w:t>Член политической партии «ЕДИНАЯ РОССИЯ»</w:t>
            </w:r>
          </w:p>
        </w:tc>
      </w:tr>
    </w:tbl>
    <w:p w:rsidR="00532385" w:rsidRDefault="00532385" w:rsidP="00C41690">
      <w:pPr>
        <w:shd w:val="clear" w:color="auto" w:fill="FFFFFF"/>
        <w:spacing w:after="300" w:line="270" w:lineRule="atLeast"/>
        <w:textAlignment w:val="baseline"/>
        <w:outlineLvl w:val="1"/>
        <w:rPr>
          <w:rFonts w:ascii="Arial" w:eastAsia="Times New Roman" w:hAnsi="Arial" w:cs="Arial"/>
          <w:b/>
          <w:bCs/>
          <w:color w:val="252525"/>
          <w:sz w:val="27"/>
          <w:szCs w:val="27"/>
          <w:lang w:eastAsia="ru-RU"/>
        </w:rPr>
      </w:pPr>
    </w:p>
    <w:p w:rsidR="00532385" w:rsidRDefault="00532385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z w:val="27"/>
          <w:szCs w:val="27"/>
          <w:lang w:eastAsia="ru-RU"/>
        </w:rPr>
        <w:br w:type="page"/>
      </w:r>
    </w:p>
    <w:p w:rsidR="00C41690" w:rsidRPr="00C41690" w:rsidRDefault="00C41690" w:rsidP="00C41690">
      <w:pPr>
        <w:shd w:val="clear" w:color="auto" w:fill="FFFFFF"/>
        <w:spacing w:after="300" w:line="270" w:lineRule="atLeast"/>
        <w:textAlignment w:val="baseline"/>
        <w:outlineLvl w:val="1"/>
        <w:rPr>
          <w:rFonts w:ascii="Arial" w:eastAsia="Times New Roman" w:hAnsi="Arial" w:cs="Arial"/>
          <w:b/>
          <w:bCs/>
          <w:color w:val="252525"/>
          <w:sz w:val="27"/>
          <w:szCs w:val="27"/>
          <w:lang w:eastAsia="ru-RU"/>
        </w:rPr>
      </w:pPr>
      <w:bookmarkStart w:id="0" w:name="_GoBack"/>
      <w:bookmarkEnd w:id="0"/>
      <w:r w:rsidRPr="00C41690">
        <w:rPr>
          <w:rFonts w:ascii="Arial" w:eastAsia="Times New Roman" w:hAnsi="Arial" w:cs="Arial"/>
          <w:b/>
          <w:bCs/>
          <w:color w:val="252525"/>
          <w:sz w:val="27"/>
          <w:szCs w:val="27"/>
          <w:lang w:eastAsia="ru-RU"/>
        </w:rPr>
        <w:lastRenderedPageBreak/>
        <w:t>Структура администрации</w:t>
      </w:r>
    </w:p>
    <w:tbl>
      <w:tblPr>
        <w:tblpPr w:leftFromText="45" w:rightFromText="45" w:vertAnchor="text"/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3716"/>
        <w:gridCol w:w="5000"/>
        <w:gridCol w:w="3254"/>
        <w:gridCol w:w="2601"/>
      </w:tblGrid>
      <w:tr w:rsidR="00C41690" w:rsidRPr="00C41690" w:rsidTr="00C41690">
        <w:tc>
          <w:tcPr>
            <w:tcW w:w="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№ </w:t>
            </w:r>
            <w:r w:rsidRPr="00C41690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22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Часы приема</w:t>
            </w:r>
          </w:p>
        </w:tc>
        <w:tc>
          <w:tcPr>
            <w:tcW w:w="1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Телефон,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№ </w:t>
            </w:r>
            <w:r w:rsidRPr="00C41690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каб.</w:t>
            </w:r>
          </w:p>
        </w:tc>
      </w:tr>
      <w:tr w:rsidR="00C41690" w:rsidRPr="00C41690" w:rsidTr="00C41690">
        <w:tc>
          <w:tcPr>
            <w:tcW w:w="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Ляпунова Татьяна Викторовна</w:t>
            </w:r>
          </w:p>
        </w:tc>
        <w:tc>
          <w:tcPr>
            <w:tcW w:w="22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Глава администрации муниципального округа Свиблово</w:t>
            </w:r>
          </w:p>
        </w:tc>
        <w:tc>
          <w:tcPr>
            <w:tcW w:w="1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Понедельник с 16.00 до 18.00 по предварительному согласованию </w:t>
            </w:r>
          </w:p>
        </w:tc>
        <w:tc>
          <w:tcPr>
            <w:tcW w:w="1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(495) 471-25-02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каб.229 эт. 2</w:t>
            </w:r>
          </w:p>
        </w:tc>
      </w:tr>
      <w:tr w:rsidR="00C41690" w:rsidRPr="00C41690" w:rsidTr="00C41690">
        <w:tc>
          <w:tcPr>
            <w:tcW w:w="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Гуреева Наталья Александровна</w:t>
            </w:r>
          </w:p>
        </w:tc>
        <w:tc>
          <w:tcPr>
            <w:tcW w:w="22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Советник администрации муниципального округа Свиблово</w:t>
            </w:r>
          </w:p>
        </w:tc>
        <w:tc>
          <w:tcPr>
            <w:tcW w:w="1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09.00-12.00</w:t>
            </w: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br/>
              <w:t>13.00-17.00</w:t>
            </w:r>
          </w:p>
        </w:tc>
        <w:tc>
          <w:tcPr>
            <w:tcW w:w="1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(495) 471-04-07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каб.329 эт.3</w:t>
            </w:r>
          </w:p>
        </w:tc>
      </w:tr>
      <w:tr w:rsidR="00C41690" w:rsidRPr="00C41690" w:rsidTr="00C41690">
        <w:tc>
          <w:tcPr>
            <w:tcW w:w="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Разяпова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Лилия Анваровна</w:t>
            </w:r>
          </w:p>
        </w:tc>
        <w:tc>
          <w:tcPr>
            <w:tcW w:w="22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Главный бухгалтер-начальник отдела</w:t>
            </w:r>
          </w:p>
        </w:tc>
        <w:tc>
          <w:tcPr>
            <w:tcW w:w="1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09.00-12.00</w:t>
            </w: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br/>
              <w:t>13.00-17.00</w:t>
            </w:r>
          </w:p>
        </w:tc>
        <w:tc>
          <w:tcPr>
            <w:tcW w:w="1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(495) 471-40-83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каб.231 эт.2</w:t>
            </w:r>
          </w:p>
        </w:tc>
      </w:tr>
      <w:tr w:rsidR="00C41690" w:rsidRPr="00C41690" w:rsidTr="00C41690">
        <w:tc>
          <w:tcPr>
            <w:tcW w:w="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6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Афанасьев Александр Александрович</w:t>
            </w:r>
          </w:p>
        </w:tc>
        <w:tc>
          <w:tcPr>
            <w:tcW w:w="22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Юрисконсульт-начальник отдела</w:t>
            </w:r>
          </w:p>
        </w:tc>
        <w:tc>
          <w:tcPr>
            <w:tcW w:w="1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09.00-12.00</w:t>
            </w: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br/>
              <w:t>13.00-17.00</w:t>
            </w:r>
          </w:p>
        </w:tc>
        <w:tc>
          <w:tcPr>
            <w:tcW w:w="1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(495) 471-21-03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каб.330 эт.3</w:t>
            </w:r>
          </w:p>
        </w:tc>
      </w:tr>
      <w:tr w:rsidR="00C41690" w:rsidRPr="00C41690" w:rsidTr="00C41690">
        <w:tc>
          <w:tcPr>
            <w:tcW w:w="5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F2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F2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Кулагин Михаил Геннадьевич</w:t>
            </w:r>
          </w:p>
        </w:tc>
        <w:tc>
          <w:tcPr>
            <w:tcW w:w="22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F2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Консультант </w:t>
            </w:r>
          </w:p>
        </w:tc>
        <w:tc>
          <w:tcPr>
            <w:tcW w:w="14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F2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09.00-12.00</w:t>
            </w: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br/>
              <w:t>13.00-17.00</w:t>
            </w:r>
          </w:p>
        </w:tc>
        <w:tc>
          <w:tcPr>
            <w:tcW w:w="11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2F2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(495) 471-50-55</w:t>
            </w:r>
          </w:p>
          <w:p w:rsidR="00C41690" w:rsidRPr="00C41690" w:rsidRDefault="00C41690" w:rsidP="00C4169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C41690">
              <w:rPr>
                <w:rFonts w:ascii="inherit" w:eastAsia="Times New Roman" w:hAnsi="inherit"/>
                <w:sz w:val="18"/>
                <w:szCs w:val="18"/>
                <w:lang w:eastAsia="ru-RU"/>
              </w:rPr>
              <w:t>каб.330  эт.3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089"/>
    <w:multiLevelType w:val="multilevel"/>
    <w:tmpl w:val="C8F0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2AC1"/>
    <w:multiLevelType w:val="multilevel"/>
    <w:tmpl w:val="D168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86430"/>
    <w:multiLevelType w:val="multilevel"/>
    <w:tmpl w:val="AA3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C0AD4"/>
    <w:multiLevelType w:val="multilevel"/>
    <w:tmpl w:val="519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673AE"/>
    <w:multiLevelType w:val="multilevel"/>
    <w:tmpl w:val="3DC0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D3A24"/>
    <w:multiLevelType w:val="multilevel"/>
    <w:tmpl w:val="69EC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60704"/>
    <w:multiLevelType w:val="multilevel"/>
    <w:tmpl w:val="C51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C6D7F"/>
    <w:multiLevelType w:val="multilevel"/>
    <w:tmpl w:val="BC5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D572C"/>
    <w:multiLevelType w:val="multilevel"/>
    <w:tmpl w:val="D33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E3315"/>
    <w:multiLevelType w:val="multilevel"/>
    <w:tmpl w:val="B26C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2385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169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08356-DB3A-47CF-8AFD-E59F579D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31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9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2024-03-28T07:51:00Z</dcterms:modified>
</cp:coreProperties>
</file>